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881" w:rsidRPr="00787881" w:rsidRDefault="00787881" w:rsidP="00787881">
      <w:pPr>
        <w:jc w:val="center"/>
        <w:rPr>
          <w:b/>
          <w:sz w:val="24"/>
        </w:rPr>
      </w:pPr>
      <w:r w:rsidRPr="00787881">
        <w:rPr>
          <w:b/>
          <w:sz w:val="24"/>
        </w:rPr>
        <w:t>Техническое задание</w:t>
      </w:r>
    </w:p>
    <w:p w:rsidR="00787881" w:rsidRDefault="00787881" w:rsidP="00787881">
      <w:pPr>
        <w:pStyle w:val="a3"/>
      </w:pPr>
    </w:p>
    <w:p w:rsidR="004547BC" w:rsidRDefault="004547BC" w:rsidP="004547BC">
      <w:pPr>
        <w:ind w:firstLine="540"/>
        <w:jc w:val="center"/>
        <w:rPr>
          <w:b/>
          <w:sz w:val="24"/>
        </w:rPr>
      </w:pPr>
      <w:r>
        <w:rPr>
          <w:b/>
          <w:sz w:val="24"/>
        </w:rPr>
        <w:t>На</w:t>
      </w:r>
      <w:r w:rsidR="00787881">
        <w:rPr>
          <w:b/>
          <w:sz w:val="24"/>
        </w:rPr>
        <w:t xml:space="preserve"> </w:t>
      </w:r>
      <w:r>
        <w:rPr>
          <w:b/>
          <w:sz w:val="24"/>
        </w:rPr>
        <w:t>о</w:t>
      </w:r>
      <w:r w:rsidR="00787881">
        <w:rPr>
          <w:b/>
          <w:sz w:val="24"/>
        </w:rPr>
        <w:t xml:space="preserve">казание услуг по санаторно-курортному лечению </w:t>
      </w:r>
      <w:r w:rsidRPr="00AF146C">
        <w:rPr>
          <w:b/>
          <w:sz w:val="24"/>
        </w:rPr>
        <w:t>отдельных категорий граждан</w:t>
      </w:r>
      <w:r>
        <w:rPr>
          <w:b/>
          <w:sz w:val="24"/>
        </w:rPr>
        <w:t xml:space="preserve">, </w:t>
      </w:r>
      <w:r w:rsidR="00787881">
        <w:rPr>
          <w:b/>
          <w:sz w:val="24"/>
        </w:rPr>
        <w:t xml:space="preserve">получателей набора социальных услуг </w:t>
      </w:r>
      <w:r>
        <w:rPr>
          <w:b/>
          <w:sz w:val="24"/>
        </w:rPr>
        <w:t xml:space="preserve">с болезнями по классу </w:t>
      </w:r>
      <w:r>
        <w:rPr>
          <w:b/>
          <w:sz w:val="24"/>
          <w:lang w:val="en-US"/>
        </w:rPr>
        <w:t>VI</w:t>
      </w:r>
      <w:r w:rsidRPr="00AF146C">
        <w:rPr>
          <w:b/>
          <w:sz w:val="24"/>
        </w:rPr>
        <w:t xml:space="preserve"> МКБ-10 "Болезни </w:t>
      </w:r>
      <w:r>
        <w:rPr>
          <w:b/>
          <w:sz w:val="24"/>
        </w:rPr>
        <w:t>нервной системы</w:t>
      </w:r>
      <w:r w:rsidRPr="00AF146C">
        <w:rPr>
          <w:b/>
          <w:sz w:val="24"/>
        </w:rPr>
        <w:t xml:space="preserve"> "</w:t>
      </w:r>
      <w:r w:rsidR="00B33201">
        <w:rPr>
          <w:b/>
          <w:sz w:val="24"/>
        </w:rPr>
        <w:t xml:space="preserve"> в 2018 г</w:t>
      </w:r>
      <w:r>
        <w:rPr>
          <w:b/>
          <w:sz w:val="24"/>
        </w:rPr>
        <w:t>.</w:t>
      </w:r>
    </w:p>
    <w:p w:rsidR="004547BC" w:rsidRDefault="004547BC" w:rsidP="004547BC">
      <w:pPr>
        <w:jc w:val="both"/>
        <w:rPr>
          <w:sz w:val="24"/>
        </w:rPr>
      </w:pPr>
      <w:r w:rsidRPr="00FB7566">
        <w:rPr>
          <w:sz w:val="24"/>
        </w:rPr>
        <w:t xml:space="preserve">Исполнитель должен обеспечить оказание услуг в соответствии с требованиями, предъявляемыми в настоящем техническом задании, в период действия государственного контракта. </w:t>
      </w:r>
    </w:p>
    <w:p w:rsidR="004547BC" w:rsidRPr="005F3D54" w:rsidRDefault="004547BC" w:rsidP="004547BC">
      <w:pPr>
        <w:pStyle w:val="a3"/>
        <w:tabs>
          <w:tab w:val="left" w:pos="-180"/>
        </w:tabs>
        <w:ind w:firstLine="540"/>
        <w:rPr>
          <w:b/>
        </w:rPr>
      </w:pPr>
      <w:r w:rsidRPr="005F3D54">
        <w:rPr>
          <w:b/>
        </w:rPr>
        <w:t>Начальная (максимальная) цена контракта:</w:t>
      </w:r>
      <w:r>
        <w:rPr>
          <w:b/>
        </w:rPr>
        <w:t xml:space="preserve"> </w:t>
      </w:r>
      <w:r>
        <w:t> </w:t>
      </w:r>
      <w:r w:rsidR="00180306">
        <w:t>2</w:t>
      </w:r>
      <w:r w:rsidR="001F190D">
        <w:t> 020</w:t>
      </w:r>
      <w:r w:rsidR="00503644">
        <w:t> </w:t>
      </w:r>
      <w:r w:rsidR="001F190D">
        <w:t>368</w:t>
      </w:r>
      <w:r w:rsidR="00503644" w:rsidRPr="00503644">
        <w:t xml:space="preserve"> </w:t>
      </w:r>
      <w:r w:rsidR="00503644">
        <w:t xml:space="preserve">руб. </w:t>
      </w:r>
      <w:r w:rsidR="001F190D">
        <w:t>00</w:t>
      </w:r>
      <w:r w:rsidR="00503644">
        <w:t xml:space="preserve"> коп</w:t>
      </w:r>
      <w:r w:rsidRPr="005F3D54">
        <w:t>.</w:t>
      </w:r>
    </w:p>
    <w:p w:rsidR="00B33201" w:rsidRPr="005F3D54" w:rsidRDefault="00B33201" w:rsidP="00B33201">
      <w:pPr>
        <w:pStyle w:val="a3"/>
        <w:tabs>
          <w:tab w:val="left" w:pos="-180"/>
        </w:tabs>
        <w:ind w:firstLine="540"/>
      </w:pPr>
      <w:proofErr w:type="gramStart"/>
      <w:r w:rsidRPr="005F3D54">
        <w:t xml:space="preserve">В соответствии с Приказом Министерства труда и социальной защиты РФ от </w:t>
      </w:r>
      <w:r w:rsidRPr="00585B73">
        <w:t>15</w:t>
      </w:r>
      <w:r w:rsidRPr="005F3D54">
        <w:t xml:space="preserve"> </w:t>
      </w:r>
      <w:r>
        <w:t>декабря</w:t>
      </w:r>
      <w:r w:rsidRPr="005F3D54">
        <w:t xml:space="preserve"> 201</w:t>
      </w:r>
      <w:r>
        <w:t>7 г. №850</w:t>
      </w:r>
      <w:r w:rsidRPr="005F3D54">
        <w:t xml:space="preserve">н «О стоимости одного дня пребывания в санаторно-курортных </w:t>
      </w:r>
      <w:r>
        <w:t>организациях</w:t>
      </w:r>
      <w:r w:rsidRPr="005F3D54">
        <w:t xml:space="preserve"> граждан, имеющих право на получение государственной социальной помощи в виде набора социальных услуг в 201</w:t>
      </w:r>
      <w:r>
        <w:t>8</w:t>
      </w:r>
      <w:r w:rsidRPr="005F3D54">
        <w:t xml:space="preserve"> году» стоимость одного дня пребывания граждан, имеющих право на получение государственной социальной помощи в виде набора социальных услуг, а также лиц</w:t>
      </w:r>
      <w:proofErr w:type="gramEnd"/>
      <w:r w:rsidRPr="005F3D54">
        <w:t xml:space="preserve">, </w:t>
      </w:r>
      <w:proofErr w:type="gramStart"/>
      <w:r w:rsidRPr="005F3D54">
        <w:t>сопровождающих граждан, имеющих инвалидность 1 группы устанавливается</w:t>
      </w:r>
      <w:proofErr w:type="gramEnd"/>
      <w:r w:rsidRPr="005F3D54">
        <w:t xml:space="preserve"> в размере, не превышающем </w:t>
      </w:r>
      <w:r>
        <w:t>1</w:t>
      </w:r>
      <w:r w:rsidR="00503644">
        <w:t> 202,60</w:t>
      </w:r>
      <w:r w:rsidRPr="005F3D54">
        <w:t xml:space="preserve"> рубл</w:t>
      </w:r>
      <w:r w:rsidR="00503644">
        <w:t>я</w:t>
      </w:r>
      <w:r w:rsidRPr="005F3D54">
        <w:t xml:space="preserve">.       </w:t>
      </w:r>
    </w:p>
    <w:p w:rsidR="004547BC" w:rsidRPr="006E27B7" w:rsidRDefault="004547BC" w:rsidP="004547BC">
      <w:pPr>
        <w:ind w:firstLine="567"/>
        <w:jc w:val="both"/>
        <w:rPr>
          <w:sz w:val="24"/>
        </w:rPr>
      </w:pPr>
      <w:r w:rsidRPr="006E27B7">
        <w:rPr>
          <w:sz w:val="24"/>
          <w:u w:val="single"/>
        </w:rPr>
        <w:t>Начальная (максимальная) стоимость путев</w:t>
      </w:r>
      <w:r>
        <w:rPr>
          <w:sz w:val="24"/>
          <w:u w:val="single"/>
        </w:rPr>
        <w:t>о</w:t>
      </w:r>
      <w:r w:rsidRPr="006E27B7">
        <w:rPr>
          <w:sz w:val="24"/>
          <w:u w:val="single"/>
        </w:rPr>
        <w:t>к</w:t>
      </w:r>
      <w:r>
        <w:rPr>
          <w:sz w:val="24"/>
          <w:u w:val="single"/>
        </w:rPr>
        <w:t>:</w:t>
      </w:r>
      <w:r w:rsidRPr="006E27B7">
        <w:rPr>
          <w:sz w:val="24"/>
        </w:rPr>
        <w:t xml:space="preserve"> </w:t>
      </w:r>
    </w:p>
    <w:p w:rsidR="00503644" w:rsidRDefault="00180306" w:rsidP="004547BC">
      <w:pPr>
        <w:ind w:left="567" w:hanging="567"/>
        <w:jc w:val="both"/>
        <w:rPr>
          <w:sz w:val="24"/>
          <w:u w:val="single"/>
        </w:rPr>
      </w:pPr>
      <w:r>
        <w:rPr>
          <w:sz w:val="24"/>
        </w:rPr>
        <w:t>-</w:t>
      </w:r>
      <w:r w:rsidR="004547BC">
        <w:rPr>
          <w:sz w:val="24"/>
        </w:rPr>
        <w:t xml:space="preserve"> продолжительностью 21 день (для детей-инвалидов) – </w:t>
      </w:r>
      <w:r w:rsidR="001F190D">
        <w:rPr>
          <w:sz w:val="24"/>
        </w:rPr>
        <w:t>1 202,60</w:t>
      </w:r>
      <w:r w:rsidR="004547BC">
        <w:rPr>
          <w:sz w:val="24"/>
        </w:rPr>
        <w:t>*21 =</w:t>
      </w:r>
      <w:r w:rsidR="004547BC" w:rsidRPr="009B6C07">
        <w:rPr>
          <w:sz w:val="24"/>
        </w:rPr>
        <w:t xml:space="preserve"> </w:t>
      </w:r>
      <w:r w:rsidR="00B33201">
        <w:rPr>
          <w:sz w:val="24"/>
        </w:rPr>
        <w:t>25</w:t>
      </w:r>
      <w:r w:rsidR="001F190D">
        <w:rPr>
          <w:sz w:val="24"/>
        </w:rPr>
        <w:t> 254,60</w:t>
      </w:r>
      <w:r w:rsidR="004547BC">
        <w:rPr>
          <w:sz w:val="24"/>
        </w:rPr>
        <w:t xml:space="preserve"> рубл</w:t>
      </w:r>
      <w:r w:rsidR="00FA6414">
        <w:rPr>
          <w:sz w:val="24"/>
        </w:rPr>
        <w:t>я</w:t>
      </w:r>
      <w:r w:rsidR="004547BC">
        <w:rPr>
          <w:sz w:val="24"/>
        </w:rPr>
        <w:t>.</w:t>
      </w:r>
      <w:r w:rsidR="004547BC" w:rsidRPr="005F3D54">
        <w:rPr>
          <w:sz w:val="24"/>
          <w:u w:val="single"/>
        </w:rPr>
        <w:t xml:space="preserve"> </w:t>
      </w:r>
      <w:r w:rsidR="004547BC">
        <w:rPr>
          <w:sz w:val="24"/>
          <w:u w:val="single"/>
        </w:rPr>
        <w:t xml:space="preserve">   </w:t>
      </w:r>
    </w:p>
    <w:p w:rsidR="00180306" w:rsidRDefault="004547BC" w:rsidP="00FA6414">
      <w:pPr>
        <w:ind w:left="567" w:firstLine="0"/>
        <w:jc w:val="both"/>
        <w:rPr>
          <w:sz w:val="24"/>
          <w:u w:val="single"/>
        </w:rPr>
      </w:pPr>
      <w:r w:rsidRPr="005F3D54">
        <w:rPr>
          <w:sz w:val="24"/>
          <w:u w:val="single"/>
        </w:rPr>
        <w:t>Количество путевок</w:t>
      </w:r>
      <w:r w:rsidR="00180306">
        <w:rPr>
          <w:sz w:val="24"/>
          <w:u w:val="single"/>
        </w:rPr>
        <w:t>:</w:t>
      </w:r>
    </w:p>
    <w:p w:rsidR="004547BC" w:rsidRDefault="004547BC" w:rsidP="004547BC">
      <w:pPr>
        <w:ind w:left="567" w:hanging="567"/>
        <w:jc w:val="both"/>
        <w:rPr>
          <w:sz w:val="24"/>
        </w:rPr>
      </w:pPr>
      <w:r w:rsidRPr="005F3D54">
        <w:rPr>
          <w:sz w:val="24"/>
        </w:rPr>
        <w:t xml:space="preserve"> </w:t>
      </w:r>
      <w:r w:rsidR="00180306">
        <w:rPr>
          <w:sz w:val="24"/>
        </w:rPr>
        <w:t xml:space="preserve">- </w:t>
      </w:r>
      <w:r w:rsidRPr="005F3D54">
        <w:rPr>
          <w:sz w:val="24"/>
        </w:rPr>
        <w:t xml:space="preserve"> </w:t>
      </w:r>
      <w:r w:rsidR="00B33201">
        <w:rPr>
          <w:sz w:val="24"/>
        </w:rPr>
        <w:t>80</w:t>
      </w:r>
      <w:r>
        <w:rPr>
          <w:sz w:val="24"/>
        </w:rPr>
        <w:t xml:space="preserve"> штук,</w:t>
      </w:r>
      <w:r>
        <w:t xml:space="preserve"> </w:t>
      </w:r>
      <w:r w:rsidRPr="004547BC">
        <w:rPr>
          <w:sz w:val="24"/>
        </w:rPr>
        <w:t>продолжительность</w:t>
      </w:r>
      <w:r>
        <w:rPr>
          <w:sz w:val="24"/>
        </w:rPr>
        <w:t>ю 21 день (для детей-инвалидов).</w:t>
      </w:r>
    </w:p>
    <w:p w:rsidR="004547BC" w:rsidRPr="005F3D54" w:rsidRDefault="004547BC" w:rsidP="004547BC">
      <w:pPr>
        <w:pStyle w:val="a3"/>
        <w:tabs>
          <w:tab w:val="left" w:pos="-180"/>
        </w:tabs>
        <w:ind w:firstLine="540"/>
        <w:rPr>
          <w:b/>
        </w:rPr>
      </w:pPr>
      <w:r w:rsidRPr="00161AA7">
        <w:rPr>
          <w:b/>
        </w:rPr>
        <w:t>Источник финансирования заказа</w:t>
      </w:r>
      <w:r w:rsidRPr="005F3D54">
        <w:t xml:space="preserve"> – с</w:t>
      </w:r>
      <w:r w:rsidRPr="005F3D54">
        <w:rPr>
          <w:bCs/>
        </w:rPr>
        <w:t>редства федерального бюджета, выделенные Фонду социального страхования Российской Федерации на оплату стоимости путевок на санаторно-курортное лечение граждан льготных категорий</w:t>
      </w:r>
      <w:r w:rsidRPr="005F3D54">
        <w:rPr>
          <w:b/>
        </w:rPr>
        <w:t>.</w:t>
      </w:r>
    </w:p>
    <w:p w:rsidR="004547BC" w:rsidRPr="005F3D54" w:rsidRDefault="004547BC" w:rsidP="004547BC">
      <w:pPr>
        <w:pStyle w:val="a3"/>
        <w:tabs>
          <w:tab w:val="left" w:pos="-180"/>
        </w:tabs>
        <w:ind w:firstLine="567"/>
        <w:rPr>
          <w:b/>
        </w:rPr>
      </w:pPr>
      <w:r w:rsidRPr="005F3D54">
        <w:rPr>
          <w:b/>
        </w:rPr>
        <w:t>Место и сроки оказания услуг:</w:t>
      </w:r>
    </w:p>
    <w:p w:rsidR="004547BC" w:rsidRPr="00161AA7" w:rsidRDefault="004547BC" w:rsidP="004547BC">
      <w:pPr>
        <w:pStyle w:val="a3"/>
        <w:tabs>
          <w:tab w:val="left" w:pos="-180"/>
        </w:tabs>
        <w:ind w:firstLine="567"/>
      </w:pPr>
      <w:r w:rsidRPr="005F3D54">
        <w:t xml:space="preserve">Место оказания услуг: </w:t>
      </w:r>
      <w:r w:rsidR="003F070D">
        <w:t xml:space="preserve">Российская Федерация, </w:t>
      </w:r>
      <w:r w:rsidR="00F57791">
        <w:t>Черноморское побережье Краснодарс</w:t>
      </w:r>
      <w:r w:rsidR="003F070D">
        <w:t>кого края, курортная зона Анапа-Геленджик.</w:t>
      </w:r>
    </w:p>
    <w:p w:rsidR="004547BC" w:rsidRDefault="004547BC" w:rsidP="004547BC">
      <w:pPr>
        <w:tabs>
          <w:tab w:val="left" w:pos="-180"/>
        </w:tabs>
        <w:ind w:firstLine="567"/>
        <w:jc w:val="both"/>
        <w:rPr>
          <w:sz w:val="24"/>
        </w:rPr>
      </w:pPr>
      <w:r w:rsidRPr="005F3D54">
        <w:rPr>
          <w:sz w:val="24"/>
        </w:rPr>
        <w:t xml:space="preserve">Срок оказания услуг: </w:t>
      </w:r>
      <w:r>
        <w:rPr>
          <w:sz w:val="24"/>
        </w:rPr>
        <w:t xml:space="preserve">путевки представляются с датами начала заездов не ранее </w:t>
      </w:r>
      <w:r w:rsidR="00903628">
        <w:rPr>
          <w:sz w:val="24"/>
        </w:rPr>
        <w:t>30</w:t>
      </w:r>
      <w:r w:rsidRPr="00862890">
        <w:rPr>
          <w:sz w:val="24"/>
        </w:rPr>
        <w:t xml:space="preserve"> </w:t>
      </w:r>
      <w:r>
        <w:rPr>
          <w:sz w:val="24"/>
        </w:rPr>
        <w:t xml:space="preserve">апреля и не позднее </w:t>
      </w:r>
      <w:r w:rsidR="00180306">
        <w:rPr>
          <w:sz w:val="24"/>
        </w:rPr>
        <w:t>0</w:t>
      </w:r>
      <w:r w:rsidR="00903628">
        <w:rPr>
          <w:sz w:val="24"/>
        </w:rPr>
        <w:t xml:space="preserve">5 </w:t>
      </w:r>
      <w:bookmarkStart w:id="0" w:name="_GoBack"/>
      <w:bookmarkEnd w:id="0"/>
      <w:r w:rsidR="00180306">
        <w:rPr>
          <w:sz w:val="24"/>
        </w:rPr>
        <w:t>октября</w:t>
      </w:r>
      <w:r>
        <w:rPr>
          <w:sz w:val="24"/>
        </w:rPr>
        <w:t xml:space="preserve"> </w:t>
      </w:r>
      <w:r w:rsidRPr="00995AB3">
        <w:rPr>
          <w:sz w:val="24"/>
        </w:rPr>
        <w:t>201</w:t>
      </w:r>
      <w:r w:rsidR="00B33201">
        <w:rPr>
          <w:sz w:val="24"/>
        </w:rPr>
        <w:t>8</w:t>
      </w:r>
      <w:r w:rsidRPr="00995AB3">
        <w:rPr>
          <w:sz w:val="24"/>
        </w:rPr>
        <w:t>г.</w:t>
      </w:r>
    </w:p>
    <w:p w:rsidR="00F57791" w:rsidRPr="00502E24" w:rsidRDefault="00F57791" w:rsidP="00F57791">
      <w:pPr>
        <w:ind w:firstLine="540"/>
        <w:jc w:val="both"/>
        <w:rPr>
          <w:sz w:val="24"/>
        </w:rPr>
      </w:pPr>
      <w:r w:rsidRPr="00502E24">
        <w:rPr>
          <w:b/>
          <w:sz w:val="24"/>
        </w:rPr>
        <w:t>Требования к качеству оказываемых услуг:</w:t>
      </w:r>
      <w:r w:rsidRPr="00502E24">
        <w:rPr>
          <w:sz w:val="24"/>
        </w:rPr>
        <w:t xml:space="preserve"> </w:t>
      </w:r>
    </w:p>
    <w:p w:rsidR="00F57791" w:rsidRDefault="00F57791" w:rsidP="00F57791">
      <w:pPr>
        <w:ind w:firstLine="540"/>
        <w:jc w:val="both"/>
        <w:rPr>
          <w:b/>
          <w:sz w:val="24"/>
        </w:rPr>
      </w:pPr>
      <w:r>
        <w:rPr>
          <w:sz w:val="24"/>
        </w:rPr>
        <w:t>Организации (учреждения), оказывающие с</w:t>
      </w:r>
      <w:r w:rsidRPr="005A72C9">
        <w:rPr>
          <w:sz w:val="24"/>
        </w:rPr>
        <w:t>анаторно-курортн</w:t>
      </w:r>
      <w:r>
        <w:rPr>
          <w:sz w:val="24"/>
        </w:rPr>
        <w:t>ые услуги</w:t>
      </w:r>
      <w:r w:rsidRPr="005A72C9">
        <w:rPr>
          <w:sz w:val="24"/>
        </w:rPr>
        <w:t xml:space="preserve"> </w:t>
      </w:r>
      <w:r>
        <w:rPr>
          <w:sz w:val="24"/>
        </w:rPr>
        <w:t>д</w:t>
      </w:r>
      <w:r w:rsidRPr="005A72C9">
        <w:rPr>
          <w:sz w:val="24"/>
        </w:rPr>
        <w:t>олжн</w:t>
      </w:r>
      <w:r>
        <w:rPr>
          <w:sz w:val="24"/>
        </w:rPr>
        <w:t>ы</w:t>
      </w:r>
      <w:r w:rsidRPr="005A72C9">
        <w:rPr>
          <w:sz w:val="24"/>
        </w:rPr>
        <w:t xml:space="preserve"> иметь лицензию на медицинскую деятельность по оказанию санаторно-курортной помощи</w:t>
      </w:r>
      <w:r>
        <w:rPr>
          <w:sz w:val="24"/>
        </w:rPr>
        <w:t xml:space="preserve"> по специальности:</w:t>
      </w:r>
      <w:r w:rsidRPr="005A72C9">
        <w:rPr>
          <w:sz w:val="24"/>
        </w:rPr>
        <w:t xml:space="preserve"> </w:t>
      </w:r>
      <w:r>
        <w:rPr>
          <w:sz w:val="24"/>
        </w:rPr>
        <w:t>«неврология», «травматология и ортопедия», «психотерапия», «педиатрия».</w:t>
      </w:r>
    </w:p>
    <w:p w:rsidR="00F57791" w:rsidRDefault="00F57791" w:rsidP="00F57791">
      <w:pPr>
        <w:tabs>
          <w:tab w:val="left" w:pos="540"/>
        </w:tabs>
        <w:ind w:firstLine="540"/>
        <w:jc w:val="both"/>
        <w:rPr>
          <w:bCs/>
          <w:sz w:val="24"/>
        </w:rPr>
      </w:pPr>
      <w:r>
        <w:rPr>
          <w:bCs/>
          <w:sz w:val="24"/>
        </w:rPr>
        <w:t>Оснащение и оборудование лечебно-диагностических отделений и кабинетов санаторно-курортных учреждений должно быть достаточным для проведения полного курса санаторно-курортного лечения и соответствовать Методическим указаниями Минздрава РФ от 22.12.1999 г. № 99/229 «Перечень необходимых медицинских услуг и процедур, отпускаемых в специализированных санаториях больному по профилю его заболевания».</w:t>
      </w:r>
    </w:p>
    <w:p w:rsidR="00F57791" w:rsidRDefault="00F57791" w:rsidP="00F57791">
      <w:pPr>
        <w:widowControl w:val="0"/>
        <w:ind w:firstLine="540"/>
        <w:jc w:val="both"/>
        <w:rPr>
          <w:sz w:val="24"/>
        </w:rPr>
      </w:pPr>
      <w:r>
        <w:rPr>
          <w:sz w:val="24"/>
        </w:rPr>
        <w:t>Соответствие предоставляемых услуг стандартам санаторно-курортной помощи, утвержденным п</w:t>
      </w:r>
      <w:r w:rsidRPr="00101BD5">
        <w:rPr>
          <w:sz w:val="24"/>
        </w:rPr>
        <w:t>риказами Мин</w:t>
      </w:r>
      <w:r>
        <w:rPr>
          <w:sz w:val="24"/>
        </w:rPr>
        <w:t>здравсоцразвития России:</w:t>
      </w:r>
    </w:p>
    <w:p w:rsidR="00F57791" w:rsidRPr="001218E6" w:rsidRDefault="00F57791" w:rsidP="00F57791">
      <w:pPr>
        <w:tabs>
          <w:tab w:val="left" w:pos="540"/>
        </w:tabs>
        <w:ind w:firstLine="540"/>
        <w:jc w:val="both"/>
        <w:rPr>
          <w:sz w:val="24"/>
        </w:rPr>
      </w:pPr>
      <w:r w:rsidRPr="001218E6">
        <w:rPr>
          <w:bCs/>
          <w:sz w:val="24"/>
        </w:rPr>
        <w:t xml:space="preserve">- </w:t>
      </w:r>
      <w:r w:rsidRPr="001218E6">
        <w:rPr>
          <w:sz w:val="24"/>
        </w:rPr>
        <w:t>от 22.11.2004 г. № 213 «Об утверждении стандарта санаторно-курортной помощи больным детским церебральным параличом»</w:t>
      </w:r>
    </w:p>
    <w:p w:rsidR="00F57791" w:rsidRPr="001218E6" w:rsidRDefault="00F57791" w:rsidP="00F57791">
      <w:pPr>
        <w:ind w:firstLine="540"/>
        <w:jc w:val="both"/>
        <w:rPr>
          <w:sz w:val="24"/>
        </w:rPr>
      </w:pPr>
      <w:r>
        <w:rPr>
          <w:sz w:val="24"/>
        </w:rPr>
        <w:t xml:space="preserve">- </w:t>
      </w:r>
      <w:r w:rsidRPr="005A72C9">
        <w:rPr>
          <w:sz w:val="24"/>
        </w:rPr>
        <w:t>от 2</w:t>
      </w:r>
      <w:r>
        <w:rPr>
          <w:sz w:val="24"/>
        </w:rPr>
        <w:t>3</w:t>
      </w:r>
      <w:r w:rsidRPr="005A72C9">
        <w:rPr>
          <w:sz w:val="24"/>
        </w:rPr>
        <w:t>.11.2004</w:t>
      </w:r>
      <w:r w:rsidRPr="00A32B0E">
        <w:rPr>
          <w:sz w:val="24"/>
        </w:rPr>
        <w:t xml:space="preserve"> </w:t>
      </w:r>
      <w:r w:rsidRPr="005A72C9">
        <w:rPr>
          <w:sz w:val="24"/>
        </w:rPr>
        <w:t>г. № 2</w:t>
      </w:r>
      <w:r>
        <w:rPr>
          <w:sz w:val="24"/>
        </w:rPr>
        <w:t>73</w:t>
      </w:r>
      <w:r w:rsidRPr="005A72C9">
        <w:rPr>
          <w:sz w:val="24"/>
        </w:rPr>
        <w:t xml:space="preserve"> «Об утверждении стандарта санаторно-курортной помощи больным с </w:t>
      </w:r>
      <w:r>
        <w:rPr>
          <w:sz w:val="24"/>
        </w:rPr>
        <w:t xml:space="preserve">расстройствами вегетативной нервной системы и невротическими расстройствами, связанными со стрессом, </w:t>
      </w:r>
      <w:proofErr w:type="spellStart"/>
      <w:r>
        <w:rPr>
          <w:sz w:val="24"/>
        </w:rPr>
        <w:t>соматоформными</w:t>
      </w:r>
      <w:proofErr w:type="spellEnd"/>
      <w:r>
        <w:rPr>
          <w:sz w:val="24"/>
        </w:rPr>
        <w:t xml:space="preserve"> расстройствами</w:t>
      </w:r>
      <w:r w:rsidRPr="005A72C9">
        <w:rPr>
          <w:sz w:val="24"/>
        </w:rPr>
        <w:t>»</w:t>
      </w:r>
      <w:r>
        <w:rPr>
          <w:sz w:val="24"/>
        </w:rPr>
        <w:t>.</w:t>
      </w:r>
    </w:p>
    <w:p w:rsidR="00F57791" w:rsidRPr="00252D6F" w:rsidRDefault="00F57791" w:rsidP="00F57791">
      <w:pPr>
        <w:ind w:firstLine="540"/>
        <w:jc w:val="both"/>
        <w:rPr>
          <w:sz w:val="24"/>
        </w:rPr>
      </w:pPr>
      <w:r>
        <w:rPr>
          <w:sz w:val="24"/>
        </w:rPr>
        <w:t>М</w:t>
      </w:r>
      <w:r w:rsidRPr="00252D6F">
        <w:rPr>
          <w:sz w:val="24"/>
        </w:rPr>
        <w:t>едицинск</w:t>
      </w:r>
      <w:r>
        <w:rPr>
          <w:sz w:val="24"/>
        </w:rPr>
        <w:t>ая</w:t>
      </w:r>
      <w:r w:rsidRPr="00252D6F">
        <w:rPr>
          <w:sz w:val="24"/>
        </w:rPr>
        <w:t xml:space="preserve"> документаци</w:t>
      </w:r>
      <w:r>
        <w:rPr>
          <w:sz w:val="24"/>
        </w:rPr>
        <w:t xml:space="preserve">я на поступающих </w:t>
      </w:r>
      <w:r w:rsidRPr="00252D6F">
        <w:rPr>
          <w:sz w:val="24"/>
        </w:rPr>
        <w:t xml:space="preserve">на санаторно-курортное лечение </w:t>
      </w:r>
      <w:r>
        <w:rPr>
          <w:sz w:val="24"/>
        </w:rPr>
        <w:t xml:space="preserve">граждан – получателей набора социальных услуг должна оформляться по установленным  </w:t>
      </w:r>
      <w:r w:rsidRPr="00252D6F">
        <w:rPr>
          <w:sz w:val="24"/>
        </w:rPr>
        <w:t>формам Минздрава Р</w:t>
      </w:r>
      <w:r>
        <w:rPr>
          <w:sz w:val="24"/>
        </w:rPr>
        <w:t xml:space="preserve">оссийской </w:t>
      </w:r>
      <w:r w:rsidRPr="00252D6F">
        <w:rPr>
          <w:sz w:val="24"/>
        </w:rPr>
        <w:t>Ф</w:t>
      </w:r>
      <w:r>
        <w:rPr>
          <w:sz w:val="24"/>
        </w:rPr>
        <w:t>едерации</w:t>
      </w:r>
      <w:r w:rsidRPr="00252D6F">
        <w:rPr>
          <w:sz w:val="24"/>
        </w:rPr>
        <w:t>.</w:t>
      </w:r>
    </w:p>
    <w:p w:rsidR="00F57791" w:rsidRPr="001218E6" w:rsidRDefault="00F57791" w:rsidP="00F57791">
      <w:pPr>
        <w:ind w:firstLine="540"/>
        <w:jc w:val="both"/>
        <w:rPr>
          <w:sz w:val="24"/>
        </w:rPr>
      </w:pPr>
      <w:r>
        <w:rPr>
          <w:sz w:val="24"/>
        </w:rPr>
        <w:t xml:space="preserve">Расположение жилого, лечебного, диагностического корпусов и столовой в одном здании или в зданиях, соединенных теплыми переходами.   </w:t>
      </w:r>
    </w:p>
    <w:p w:rsidR="00F57791" w:rsidRDefault="00F57791" w:rsidP="00F57791">
      <w:pPr>
        <w:tabs>
          <w:tab w:val="left" w:pos="540"/>
        </w:tabs>
        <w:ind w:firstLine="540"/>
        <w:jc w:val="both"/>
        <w:rPr>
          <w:sz w:val="24"/>
        </w:rPr>
      </w:pPr>
      <w:r w:rsidRPr="0000320D">
        <w:rPr>
          <w:sz w:val="24"/>
        </w:rPr>
        <w:t>Размещение граждан – получателей набора социальных услуг</w:t>
      </w:r>
      <w:r>
        <w:rPr>
          <w:sz w:val="24"/>
        </w:rPr>
        <w:t xml:space="preserve"> – детей-инвалидов и сопровождающих их лиц, </w:t>
      </w:r>
      <w:r w:rsidRPr="0000320D">
        <w:rPr>
          <w:sz w:val="24"/>
        </w:rPr>
        <w:t>должно осуществляться в двухместном номере со всеми удобствами, включая возможность соблюдения личной гигиены (душевая кабина/ванна, санузел</w:t>
      </w:r>
      <w:r>
        <w:rPr>
          <w:sz w:val="24"/>
        </w:rPr>
        <w:t>) в номере проживания</w:t>
      </w:r>
      <w:r w:rsidRPr="006B284B">
        <w:rPr>
          <w:sz w:val="24"/>
        </w:rPr>
        <w:t>.</w:t>
      </w:r>
    </w:p>
    <w:p w:rsidR="00F57791" w:rsidRDefault="00F57791" w:rsidP="00F57791">
      <w:pPr>
        <w:ind w:firstLine="540"/>
        <w:jc w:val="both"/>
        <w:rPr>
          <w:bCs/>
          <w:sz w:val="24"/>
        </w:rPr>
      </w:pPr>
      <w:r>
        <w:rPr>
          <w:sz w:val="24"/>
        </w:rPr>
        <w:t>Д</w:t>
      </w:r>
      <w:r w:rsidRPr="005A72C9">
        <w:rPr>
          <w:sz w:val="24"/>
        </w:rPr>
        <w:t>иетическо</w:t>
      </w:r>
      <w:r>
        <w:rPr>
          <w:sz w:val="24"/>
        </w:rPr>
        <w:t>е</w:t>
      </w:r>
      <w:r w:rsidRPr="005A72C9">
        <w:rPr>
          <w:sz w:val="24"/>
        </w:rPr>
        <w:t xml:space="preserve"> и лечебно</w:t>
      </w:r>
      <w:r>
        <w:rPr>
          <w:sz w:val="24"/>
        </w:rPr>
        <w:t>е</w:t>
      </w:r>
      <w:r w:rsidRPr="005A72C9">
        <w:rPr>
          <w:sz w:val="24"/>
        </w:rPr>
        <w:t xml:space="preserve"> питани</w:t>
      </w:r>
      <w:r>
        <w:rPr>
          <w:sz w:val="24"/>
        </w:rPr>
        <w:t xml:space="preserve">е проводится </w:t>
      </w:r>
      <w:r w:rsidRPr="005A72C9">
        <w:rPr>
          <w:sz w:val="24"/>
        </w:rPr>
        <w:t xml:space="preserve">в соответствии с медицинскими показаниями. </w:t>
      </w:r>
      <w:r>
        <w:rPr>
          <w:sz w:val="24"/>
        </w:rPr>
        <w:t xml:space="preserve">При этом организация лечебного питания в санаторно-курортных учреждениях должна осуществляться в </w:t>
      </w:r>
      <w:r w:rsidRPr="005A72C9">
        <w:rPr>
          <w:sz w:val="24"/>
        </w:rPr>
        <w:t>соответствии с приказом Минздрава РФ от 05.08.2003</w:t>
      </w:r>
      <w:r>
        <w:rPr>
          <w:sz w:val="24"/>
        </w:rPr>
        <w:t xml:space="preserve"> г. </w:t>
      </w:r>
      <w:r w:rsidRPr="005A72C9">
        <w:rPr>
          <w:sz w:val="24"/>
        </w:rPr>
        <w:t>№</w:t>
      </w:r>
      <w:r>
        <w:rPr>
          <w:sz w:val="24"/>
        </w:rPr>
        <w:t xml:space="preserve"> </w:t>
      </w:r>
      <w:r w:rsidRPr="005A72C9">
        <w:rPr>
          <w:sz w:val="24"/>
        </w:rPr>
        <w:t xml:space="preserve">330 «О мерах по </w:t>
      </w:r>
      <w:r w:rsidRPr="005A72C9">
        <w:rPr>
          <w:sz w:val="24"/>
        </w:rPr>
        <w:lastRenderedPageBreak/>
        <w:t>совершенствованию лечебного питания в лечебно-профилактических учреждениях Российской Федерации».</w:t>
      </w:r>
    </w:p>
    <w:p w:rsidR="00F57791" w:rsidRPr="003C6DEA" w:rsidRDefault="00F57791" w:rsidP="00F57791">
      <w:pPr>
        <w:ind w:firstLine="540"/>
        <w:jc w:val="both"/>
        <w:rPr>
          <w:sz w:val="24"/>
        </w:rPr>
      </w:pPr>
      <w:r w:rsidRPr="00252D6F">
        <w:rPr>
          <w:sz w:val="24"/>
        </w:rPr>
        <w:t xml:space="preserve">Учреждение при проведении лечения </w:t>
      </w:r>
      <w:r>
        <w:rPr>
          <w:sz w:val="24"/>
        </w:rPr>
        <w:t>должно</w:t>
      </w:r>
      <w:r w:rsidRPr="00252D6F">
        <w:rPr>
          <w:sz w:val="24"/>
        </w:rPr>
        <w:t xml:space="preserve"> соответствовать требованиям СНиП 35-01-2001 «Доступность зданий и сооружений для маломобильных групп населения». </w:t>
      </w:r>
      <w:proofErr w:type="gramStart"/>
      <w:r w:rsidRPr="00252D6F">
        <w:rPr>
          <w:sz w:val="24"/>
        </w:rPr>
        <w:t>Территория, жилые комнаты, санузлы, лечебные кабинеты, столовые, холлы, лестничные пролеты, водолечебницы, бассейны, залы лечебной физкультуры, клубные и библиотечные помещения, лифты и др. объекты должны быть приспособлены под условия, обеспечивающие доступ больных на колясках во все функциональные подразделения (</w:t>
      </w:r>
      <w:proofErr w:type="spellStart"/>
      <w:r w:rsidRPr="00252D6F">
        <w:rPr>
          <w:sz w:val="24"/>
        </w:rPr>
        <w:t>безбарьерная</w:t>
      </w:r>
      <w:proofErr w:type="spellEnd"/>
      <w:r w:rsidRPr="00252D6F">
        <w:rPr>
          <w:sz w:val="24"/>
        </w:rPr>
        <w:t xml:space="preserve"> среда).</w:t>
      </w:r>
      <w:proofErr w:type="gramEnd"/>
      <w:r w:rsidRPr="00252D6F">
        <w:rPr>
          <w:sz w:val="24"/>
        </w:rPr>
        <w:t xml:space="preserve"> Наличие расширенных дверных проемов и пандусов, а также лифта с расширенными дверными проемами, при этажности жилого, лечебного, диагностического корпусов в 2 этажа и более.</w:t>
      </w:r>
    </w:p>
    <w:p w:rsidR="00F57791" w:rsidRPr="003C6DEA" w:rsidRDefault="00F57791" w:rsidP="00F57791">
      <w:pPr>
        <w:ind w:firstLine="540"/>
        <w:jc w:val="both"/>
        <w:rPr>
          <w:sz w:val="24"/>
        </w:rPr>
      </w:pPr>
      <w:r w:rsidRPr="00252D6F">
        <w:rPr>
          <w:sz w:val="24"/>
        </w:rPr>
        <w:t xml:space="preserve">Наличие </w:t>
      </w:r>
      <w:proofErr w:type="spellStart"/>
      <w:r w:rsidRPr="00252D6F">
        <w:rPr>
          <w:sz w:val="24"/>
        </w:rPr>
        <w:t>безбордюрного</w:t>
      </w:r>
      <w:proofErr w:type="spellEnd"/>
      <w:r w:rsidRPr="00252D6F">
        <w:rPr>
          <w:sz w:val="24"/>
        </w:rPr>
        <w:t xml:space="preserve"> сопряжения тротуаров и площадок с дорожным полотном.</w:t>
      </w:r>
    </w:p>
    <w:p w:rsidR="00F57791" w:rsidRPr="003C6DEA" w:rsidRDefault="00F57791" w:rsidP="00F57791">
      <w:pPr>
        <w:ind w:firstLine="540"/>
        <w:jc w:val="both"/>
        <w:rPr>
          <w:sz w:val="24"/>
        </w:rPr>
      </w:pPr>
      <w:r w:rsidRPr="00CD7CBA">
        <w:rPr>
          <w:sz w:val="24"/>
        </w:rPr>
        <w:t>Обеспечение вод</w:t>
      </w:r>
      <w:proofErr w:type="gramStart"/>
      <w:r w:rsidRPr="00CD7CBA">
        <w:rPr>
          <w:sz w:val="24"/>
        </w:rPr>
        <w:t>о</w:t>
      </w:r>
      <w:r w:rsidR="00443A50">
        <w:rPr>
          <w:sz w:val="24"/>
        </w:rPr>
        <w:t>-</w:t>
      </w:r>
      <w:proofErr w:type="gramEnd"/>
      <w:r w:rsidRPr="00CD7CBA">
        <w:rPr>
          <w:sz w:val="24"/>
        </w:rPr>
        <w:t xml:space="preserve">/грязелечебницы учреждения поручнями </w:t>
      </w:r>
      <w:r w:rsidRPr="00CD7CBA">
        <w:rPr>
          <w:bCs/>
          <w:sz w:val="24"/>
        </w:rPr>
        <w:t>и другими приспособлениями (подъемниками), облегчающими погружение больных в ванну/бассейн и выход из нее/него после приема процедур.</w:t>
      </w:r>
    </w:p>
    <w:p w:rsidR="00F57791" w:rsidRPr="003C6DEA" w:rsidRDefault="00F57791" w:rsidP="00F57791">
      <w:pPr>
        <w:ind w:firstLine="540"/>
        <w:jc w:val="both"/>
        <w:rPr>
          <w:sz w:val="24"/>
        </w:rPr>
      </w:pPr>
      <w:r>
        <w:rPr>
          <w:sz w:val="24"/>
        </w:rPr>
        <w:t>О</w:t>
      </w:r>
      <w:r w:rsidRPr="00B61537">
        <w:rPr>
          <w:sz w:val="24"/>
        </w:rPr>
        <w:t>каз</w:t>
      </w:r>
      <w:r>
        <w:rPr>
          <w:sz w:val="24"/>
        </w:rPr>
        <w:t>ание бесплатных</w:t>
      </w:r>
      <w:r w:rsidRPr="00B61537">
        <w:rPr>
          <w:sz w:val="24"/>
        </w:rPr>
        <w:t xml:space="preserve"> транспортны</w:t>
      </w:r>
      <w:r>
        <w:rPr>
          <w:sz w:val="24"/>
        </w:rPr>
        <w:t>х</w:t>
      </w:r>
      <w:r w:rsidRPr="00B61537">
        <w:rPr>
          <w:sz w:val="24"/>
        </w:rPr>
        <w:t xml:space="preserve"> услуг по доставке граждан от места пр</w:t>
      </w:r>
      <w:r>
        <w:rPr>
          <w:sz w:val="24"/>
        </w:rPr>
        <w:t>и</w:t>
      </w:r>
      <w:r w:rsidRPr="00B61537">
        <w:rPr>
          <w:sz w:val="24"/>
        </w:rPr>
        <w:t>бы</w:t>
      </w:r>
      <w:r>
        <w:rPr>
          <w:sz w:val="24"/>
        </w:rPr>
        <w:t>тия</w:t>
      </w:r>
      <w:r w:rsidRPr="00B61537">
        <w:rPr>
          <w:sz w:val="24"/>
        </w:rPr>
        <w:t xml:space="preserve"> к месту санаторно-курортного лечения и обратно.</w:t>
      </w:r>
    </w:p>
    <w:p w:rsidR="00F57791" w:rsidRPr="00247E8C" w:rsidRDefault="00F57791" w:rsidP="00F57791">
      <w:pPr>
        <w:ind w:firstLine="540"/>
        <w:jc w:val="both"/>
        <w:rPr>
          <w:sz w:val="24"/>
        </w:rPr>
      </w:pPr>
      <w:r>
        <w:rPr>
          <w:sz w:val="24"/>
        </w:rPr>
        <w:t>Организация досуга. Наличие детских игровых площадок (комнат).</w:t>
      </w:r>
    </w:p>
    <w:p w:rsidR="00247E8C" w:rsidRPr="00F07E58" w:rsidRDefault="00247E8C" w:rsidP="00F57791">
      <w:pPr>
        <w:ind w:firstLine="540"/>
        <w:jc w:val="both"/>
        <w:rPr>
          <w:sz w:val="24"/>
        </w:rPr>
      </w:pPr>
    </w:p>
    <w:p w:rsidR="00247E8C" w:rsidRDefault="00247E8C" w:rsidP="00F57791">
      <w:pPr>
        <w:ind w:firstLine="540"/>
        <w:jc w:val="both"/>
        <w:rPr>
          <w:sz w:val="24"/>
        </w:rPr>
      </w:pPr>
    </w:p>
    <w:p w:rsidR="00370ABD" w:rsidRDefault="00370ABD" w:rsidP="00F57791">
      <w:pPr>
        <w:ind w:firstLine="540"/>
        <w:jc w:val="both"/>
        <w:rPr>
          <w:sz w:val="24"/>
        </w:rPr>
      </w:pPr>
    </w:p>
    <w:p w:rsidR="00370ABD" w:rsidRDefault="00370ABD" w:rsidP="00F57791">
      <w:pPr>
        <w:ind w:firstLine="540"/>
        <w:jc w:val="both"/>
        <w:rPr>
          <w:sz w:val="24"/>
        </w:rPr>
      </w:pPr>
    </w:p>
    <w:p w:rsidR="00370ABD" w:rsidRDefault="00370ABD" w:rsidP="00F57791">
      <w:pPr>
        <w:ind w:firstLine="540"/>
        <w:jc w:val="both"/>
        <w:rPr>
          <w:sz w:val="24"/>
        </w:rPr>
      </w:pPr>
    </w:p>
    <w:p w:rsidR="00370ABD" w:rsidRPr="00F07E58" w:rsidRDefault="00370ABD" w:rsidP="00F57791">
      <w:pPr>
        <w:ind w:firstLine="540"/>
        <w:jc w:val="both"/>
        <w:rPr>
          <w:sz w:val="24"/>
        </w:rPr>
      </w:pPr>
    </w:p>
    <w:p w:rsidR="00F57791" w:rsidRDefault="001F190D" w:rsidP="00F57791">
      <w:pPr>
        <w:tabs>
          <w:tab w:val="left" w:pos="540"/>
        </w:tabs>
        <w:ind w:firstLine="0"/>
        <w:jc w:val="both"/>
        <w:rPr>
          <w:sz w:val="24"/>
        </w:rPr>
      </w:pPr>
      <w:r>
        <w:rPr>
          <w:sz w:val="24"/>
        </w:rPr>
        <w:t>Н</w:t>
      </w:r>
      <w:r w:rsidR="00370ABD" w:rsidRPr="008E3640">
        <w:rPr>
          <w:sz w:val="24"/>
        </w:rPr>
        <w:t>ачальник ОСП</w:t>
      </w:r>
      <w:r w:rsidR="00370ABD" w:rsidRPr="008E3640">
        <w:rPr>
          <w:sz w:val="24"/>
        </w:rPr>
        <w:tab/>
      </w:r>
      <w:r w:rsidR="00370ABD">
        <w:rPr>
          <w:sz w:val="24"/>
        </w:rPr>
        <w:t xml:space="preserve">                               </w:t>
      </w:r>
      <w:r w:rsidR="00370ABD" w:rsidRPr="008E3640">
        <w:rPr>
          <w:sz w:val="24"/>
        </w:rPr>
        <w:tab/>
      </w:r>
      <w:r w:rsidR="00370ABD" w:rsidRPr="008E3640">
        <w:rPr>
          <w:sz w:val="24"/>
        </w:rPr>
        <w:tab/>
      </w:r>
      <w:r w:rsidR="00370ABD" w:rsidRPr="008E3640">
        <w:rPr>
          <w:sz w:val="24"/>
        </w:rPr>
        <w:tab/>
      </w:r>
      <w:r w:rsidR="00370ABD">
        <w:rPr>
          <w:sz w:val="24"/>
        </w:rPr>
        <w:t xml:space="preserve">                         </w:t>
      </w:r>
      <w:r>
        <w:rPr>
          <w:sz w:val="24"/>
        </w:rPr>
        <w:t xml:space="preserve">                  </w:t>
      </w:r>
      <w:r w:rsidR="00370ABD">
        <w:rPr>
          <w:sz w:val="24"/>
        </w:rPr>
        <w:t xml:space="preserve"> </w:t>
      </w:r>
      <w:r>
        <w:rPr>
          <w:sz w:val="24"/>
        </w:rPr>
        <w:t xml:space="preserve">Е.Ч. </w:t>
      </w:r>
      <w:proofErr w:type="spellStart"/>
      <w:r>
        <w:rPr>
          <w:sz w:val="24"/>
        </w:rPr>
        <w:t>Ачитуева</w:t>
      </w:r>
      <w:proofErr w:type="spellEnd"/>
    </w:p>
    <w:p w:rsidR="00F57791" w:rsidRDefault="00F57791" w:rsidP="00F57791">
      <w:pPr>
        <w:tabs>
          <w:tab w:val="left" w:pos="540"/>
        </w:tabs>
        <w:ind w:firstLine="0"/>
        <w:jc w:val="both"/>
        <w:rPr>
          <w:sz w:val="24"/>
        </w:rPr>
      </w:pPr>
    </w:p>
    <w:p w:rsidR="00F57791" w:rsidRDefault="00F57791" w:rsidP="00F57791">
      <w:pPr>
        <w:tabs>
          <w:tab w:val="left" w:pos="540"/>
        </w:tabs>
        <w:ind w:firstLine="0"/>
        <w:jc w:val="both"/>
        <w:rPr>
          <w:sz w:val="24"/>
        </w:rPr>
      </w:pPr>
    </w:p>
    <w:p w:rsidR="00F57791" w:rsidRDefault="00F57791" w:rsidP="00F57791">
      <w:pPr>
        <w:tabs>
          <w:tab w:val="left" w:pos="540"/>
        </w:tabs>
        <w:ind w:firstLine="0"/>
        <w:jc w:val="both"/>
        <w:rPr>
          <w:sz w:val="24"/>
        </w:rPr>
      </w:pPr>
    </w:p>
    <w:p w:rsidR="00F57791" w:rsidRDefault="00F57791" w:rsidP="004547BC">
      <w:pPr>
        <w:tabs>
          <w:tab w:val="left" w:pos="-180"/>
        </w:tabs>
        <w:ind w:firstLine="567"/>
        <w:jc w:val="both"/>
        <w:rPr>
          <w:sz w:val="24"/>
        </w:rPr>
      </w:pPr>
    </w:p>
    <w:p w:rsidR="001610C8" w:rsidRDefault="001610C8" w:rsidP="004547BC">
      <w:pPr>
        <w:tabs>
          <w:tab w:val="left" w:pos="-180"/>
        </w:tabs>
        <w:ind w:firstLine="567"/>
        <w:jc w:val="both"/>
        <w:rPr>
          <w:sz w:val="24"/>
        </w:rPr>
      </w:pPr>
      <w:r>
        <w:rPr>
          <w:sz w:val="24"/>
        </w:rPr>
        <w:br w:type="page"/>
      </w:r>
    </w:p>
    <w:p w:rsidR="001610C8" w:rsidRPr="001610C8" w:rsidRDefault="001610C8" w:rsidP="001610C8">
      <w:pPr>
        <w:ind w:right="284" w:firstLine="0"/>
        <w:jc w:val="center"/>
        <w:rPr>
          <w:b/>
          <w:sz w:val="24"/>
        </w:rPr>
      </w:pPr>
      <w:r w:rsidRPr="001610C8">
        <w:rPr>
          <w:b/>
          <w:sz w:val="24"/>
        </w:rPr>
        <w:lastRenderedPageBreak/>
        <w:t>Обоснование  начальной (максимальной) цены контракта</w:t>
      </w:r>
    </w:p>
    <w:p w:rsidR="001610C8" w:rsidRPr="001610C8" w:rsidRDefault="001610C8" w:rsidP="001610C8">
      <w:pPr>
        <w:ind w:firstLine="0"/>
        <w:jc w:val="center"/>
        <w:rPr>
          <w:b/>
          <w:sz w:val="24"/>
        </w:rPr>
      </w:pPr>
      <w:r w:rsidRPr="001610C8">
        <w:rPr>
          <w:b/>
          <w:sz w:val="24"/>
        </w:rPr>
        <w:t xml:space="preserve">на оказание услуг по санаторно-курортному лечению граждан – получателей набора социальных услуг с болезнями по классу  </w:t>
      </w:r>
      <w:r w:rsidRPr="001610C8">
        <w:rPr>
          <w:b/>
          <w:sz w:val="24"/>
          <w:lang w:val="en-US"/>
        </w:rPr>
        <w:t>VI</w:t>
      </w:r>
      <w:r w:rsidRPr="001610C8">
        <w:rPr>
          <w:b/>
          <w:sz w:val="24"/>
        </w:rPr>
        <w:t xml:space="preserve"> МКБ-10 "Болезни нервной системы ".</w:t>
      </w:r>
    </w:p>
    <w:p w:rsidR="001610C8" w:rsidRPr="001610C8" w:rsidRDefault="001610C8" w:rsidP="001610C8">
      <w:pPr>
        <w:widowControl w:val="0"/>
        <w:autoSpaceDE w:val="0"/>
        <w:autoSpaceDN w:val="0"/>
        <w:adjustRightInd w:val="0"/>
        <w:ind w:firstLine="0"/>
        <w:jc w:val="center"/>
        <w:rPr>
          <w:b/>
          <w:sz w:val="24"/>
        </w:rPr>
      </w:pPr>
    </w:p>
    <w:p w:rsidR="001610C8" w:rsidRPr="001610C8" w:rsidRDefault="001610C8" w:rsidP="001610C8">
      <w:pPr>
        <w:ind w:firstLine="0"/>
        <w:jc w:val="center"/>
        <w:rPr>
          <w:b/>
          <w:i/>
          <w:sz w:val="24"/>
        </w:rPr>
      </w:pPr>
    </w:p>
    <w:tbl>
      <w:tblPr>
        <w:tblW w:w="9675" w:type="dxa"/>
        <w:tblInd w:w="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90"/>
        <w:gridCol w:w="7185"/>
      </w:tblGrid>
      <w:tr w:rsidR="001610C8" w:rsidRPr="001610C8" w:rsidTr="00665F67">
        <w:trPr>
          <w:trHeight w:val="570"/>
        </w:trPr>
        <w:tc>
          <w:tcPr>
            <w:tcW w:w="2490" w:type="dxa"/>
          </w:tcPr>
          <w:p w:rsidR="001610C8" w:rsidRPr="001610C8" w:rsidRDefault="001610C8" w:rsidP="001610C8">
            <w:pPr>
              <w:ind w:firstLine="0"/>
              <w:jc w:val="both"/>
              <w:rPr>
                <w:sz w:val="24"/>
              </w:rPr>
            </w:pPr>
            <w:r w:rsidRPr="001610C8">
              <w:rPr>
                <w:sz w:val="24"/>
              </w:rPr>
              <w:t>Основные характеристики объекта закупки</w:t>
            </w:r>
          </w:p>
        </w:tc>
        <w:tc>
          <w:tcPr>
            <w:tcW w:w="7185" w:type="dxa"/>
          </w:tcPr>
          <w:p w:rsidR="001610C8" w:rsidRPr="001610C8" w:rsidRDefault="001610C8" w:rsidP="001610C8">
            <w:pPr>
              <w:ind w:firstLine="0"/>
              <w:jc w:val="both"/>
              <w:rPr>
                <w:sz w:val="24"/>
              </w:rPr>
            </w:pPr>
            <w:r w:rsidRPr="001610C8">
              <w:rPr>
                <w:sz w:val="24"/>
              </w:rPr>
              <w:t xml:space="preserve">Наличие лицензии: «неврология», «травматология и ортопедия», «психотерапия», «педиатрия». </w:t>
            </w:r>
            <w:proofErr w:type="gramStart"/>
            <w:r w:rsidRPr="001610C8">
              <w:rPr>
                <w:sz w:val="24"/>
              </w:rPr>
              <w:t>Территория, жилые комнаты, санузлы, лечебные кабинеты, столовые, холлы, лестничные пролеты, водолечебницы, бассейны, залы лечебной физкультуры, клубные и библиотечные помещения, лифты и др. объекты должны быть приспособлены под условия, обеспечивающие доступ больных на колясках во все функциональные подразделения (</w:t>
            </w:r>
            <w:proofErr w:type="spellStart"/>
            <w:r w:rsidRPr="001610C8">
              <w:rPr>
                <w:sz w:val="24"/>
              </w:rPr>
              <w:t>безбарьерная</w:t>
            </w:r>
            <w:proofErr w:type="spellEnd"/>
            <w:r w:rsidRPr="001610C8">
              <w:rPr>
                <w:sz w:val="24"/>
              </w:rPr>
              <w:t xml:space="preserve"> среда).</w:t>
            </w:r>
            <w:proofErr w:type="gramEnd"/>
          </w:p>
          <w:p w:rsidR="001610C8" w:rsidRPr="001610C8" w:rsidRDefault="001610C8" w:rsidP="001610C8">
            <w:pPr>
              <w:ind w:firstLine="0"/>
              <w:jc w:val="both"/>
              <w:rPr>
                <w:sz w:val="24"/>
              </w:rPr>
            </w:pPr>
            <w:r w:rsidRPr="001610C8">
              <w:rPr>
                <w:sz w:val="24"/>
                <w:u w:val="single"/>
              </w:rPr>
              <w:t>Количество путевок</w:t>
            </w:r>
            <w:r w:rsidRPr="001610C8">
              <w:rPr>
                <w:sz w:val="24"/>
              </w:rPr>
              <w:t xml:space="preserve"> – </w:t>
            </w:r>
            <w:r>
              <w:rPr>
                <w:sz w:val="24"/>
              </w:rPr>
              <w:t>8</w:t>
            </w:r>
            <w:r w:rsidRPr="001610C8">
              <w:rPr>
                <w:sz w:val="24"/>
              </w:rPr>
              <w:t>0 штук</w:t>
            </w:r>
          </w:p>
          <w:p w:rsidR="001610C8" w:rsidRPr="001610C8" w:rsidRDefault="001610C8" w:rsidP="001610C8">
            <w:pPr>
              <w:ind w:firstLine="0"/>
              <w:jc w:val="both"/>
              <w:rPr>
                <w:sz w:val="24"/>
              </w:rPr>
            </w:pPr>
            <w:r w:rsidRPr="001610C8">
              <w:rPr>
                <w:sz w:val="24"/>
              </w:rPr>
              <w:t xml:space="preserve">- продолжительностью 21 день – </w:t>
            </w:r>
            <w:r>
              <w:rPr>
                <w:sz w:val="24"/>
              </w:rPr>
              <w:t>80</w:t>
            </w:r>
            <w:r w:rsidRPr="001610C8">
              <w:rPr>
                <w:sz w:val="24"/>
              </w:rPr>
              <w:t xml:space="preserve"> штук</w:t>
            </w:r>
          </w:p>
          <w:p w:rsidR="001610C8" w:rsidRPr="001610C8" w:rsidRDefault="001610C8" w:rsidP="001610C8">
            <w:pPr>
              <w:ind w:firstLine="0"/>
              <w:jc w:val="both"/>
              <w:rPr>
                <w:sz w:val="24"/>
              </w:rPr>
            </w:pPr>
            <w:r w:rsidRPr="001610C8">
              <w:rPr>
                <w:sz w:val="24"/>
                <w:u w:val="single"/>
              </w:rPr>
              <w:t>Место оказания услуг</w:t>
            </w:r>
            <w:r w:rsidRPr="001610C8">
              <w:rPr>
                <w:sz w:val="24"/>
              </w:rPr>
              <w:t>: Российская Федерация, Черноморское побережье Краснодарского края, курортная зона Анапа-Геленджик</w:t>
            </w:r>
          </w:p>
          <w:p w:rsidR="001610C8" w:rsidRPr="001610C8" w:rsidRDefault="001610C8" w:rsidP="00794ED1">
            <w:pPr>
              <w:ind w:firstLine="0"/>
              <w:jc w:val="both"/>
              <w:rPr>
                <w:sz w:val="24"/>
              </w:rPr>
            </w:pPr>
            <w:r w:rsidRPr="001610C8">
              <w:rPr>
                <w:sz w:val="24"/>
                <w:u w:val="single"/>
              </w:rPr>
              <w:t>Срок оказания услуг</w:t>
            </w:r>
            <w:r w:rsidRPr="001610C8">
              <w:rPr>
                <w:sz w:val="24"/>
              </w:rPr>
              <w:t>: 201</w:t>
            </w:r>
            <w:r w:rsidR="00794ED1">
              <w:rPr>
                <w:sz w:val="24"/>
              </w:rPr>
              <w:t>8</w:t>
            </w:r>
            <w:r w:rsidRPr="001610C8">
              <w:rPr>
                <w:sz w:val="24"/>
              </w:rPr>
              <w:t xml:space="preserve"> г. </w:t>
            </w:r>
          </w:p>
        </w:tc>
      </w:tr>
      <w:tr w:rsidR="001610C8" w:rsidRPr="001610C8" w:rsidTr="00665F67">
        <w:trPr>
          <w:trHeight w:val="1275"/>
        </w:trPr>
        <w:tc>
          <w:tcPr>
            <w:tcW w:w="2490" w:type="dxa"/>
          </w:tcPr>
          <w:p w:rsidR="001610C8" w:rsidRPr="001610C8" w:rsidRDefault="001610C8" w:rsidP="001610C8">
            <w:pPr>
              <w:ind w:firstLine="0"/>
              <w:jc w:val="both"/>
              <w:rPr>
                <w:sz w:val="24"/>
              </w:rPr>
            </w:pPr>
            <w:r w:rsidRPr="001610C8">
              <w:rPr>
                <w:sz w:val="24"/>
              </w:rPr>
              <w:t>Используемый метод определения НМЦК с обоснованием</w:t>
            </w:r>
          </w:p>
        </w:tc>
        <w:tc>
          <w:tcPr>
            <w:tcW w:w="7185" w:type="dxa"/>
          </w:tcPr>
          <w:p w:rsidR="001610C8" w:rsidRPr="001610C8" w:rsidRDefault="001610C8" w:rsidP="001610C8">
            <w:pPr>
              <w:ind w:firstLine="0"/>
              <w:jc w:val="both"/>
              <w:rPr>
                <w:sz w:val="24"/>
              </w:rPr>
            </w:pPr>
            <w:r w:rsidRPr="001610C8">
              <w:rPr>
                <w:sz w:val="24"/>
              </w:rPr>
              <w:t>Нормативный метод, т.к. Приказом Министерства труда и социальной защиты РФ от 15 декабря 2017 г. №850н «О стоимости одного дня пребывания в санаторно-курортных организациях граждан, имеющих право на получение государственной социальной помощи в виде набора социальных услуг в 2018 году» установлена предельная стоимость   одного дня пребывания в санаторно-курортных учреждениях.</w:t>
            </w:r>
          </w:p>
        </w:tc>
      </w:tr>
      <w:tr w:rsidR="001610C8" w:rsidRPr="001610C8" w:rsidTr="00665F67">
        <w:trPr>
          <w:trHeight w:val="1410"/>
        </w:trPr>
        <w:tc>
          <w:tcPr>
            <w:tcW w:w="2490" w:type="dxa"/>
          </w:tcPr>
          <w:p w:rsidR="001610C8" w:rsidRPr="001610C8" w:rsidRDefault="001610C8" w:rsidP="001610C8">
            <w:pPr>
              <w:ind w:firstLine="0"/>
              <w:jc w:val="both"/>
              <w:rPr>
                <w:sz w:val="24"/>
              </w:rPr>
            </w:pPr>
            <w:r w:rsidRPr="001610C8">
              <w:rPr>
                <w:sz w:val="24"/>
              </w:rPr>
              <w:t>Расчет НМЦК</w:t>
            </w:r>
          </w:p>
        </w:tc>
        <w:tc>
          <w:tcPr>
            <w:tcW w:w="7185" w:type="dxa"/>
          </w:tcPr>
          <w:p w:rsidR="001610C8" w:rsidRPr="001610C8" w:rsidRDefault="001610C8" w:rsidP="001610C8">
            <w:pPr>
              <w:ind w:firstLine="0"/>
              <w:jc w:val="both"/>
              <w:rPr>
                <w:sz w:val="24"/>
              </w:rPr>
            </w:pPr>
            <w:r w:rsidRPr="001610C8">
              <w:rPr>
                <w:sz w:val="24"/>
              </w:rPr>
              <w:t xml:space="preserve">Стоимость путевки продолжительностью 21 день в количестве </w:t>
            </w:r>
            <w:r>
              <w:rPr>
                <w:sz w:val="24"/>
              </w:rPr>
              <w:t>8</w:t>
            </w:r>
            <w:r w:rsidRPr="001610C8">
              <w:rPr>
                <w:sz w:val="24"/>
              </w:rPr>
              <w:t>0 путевок:</w:t>
            </w:r>
          </w:p>
          <w:p w:rsidR="001610C8" w:rsidRPr="001610C8" w:rsidRDefault="001610C8" w:rsidP="001610C8">
            <w:pPr>
              <w:ind w:firstLine="0"/>
              <w:jc w:val="both"/>
              <w:rPr>
                <w:sz w:val="24"/>
              </w:rPr>
            </w:pPr>
            <w:r w:rsidRPr="001610C8">
              <w:rPr>
                <w:sz w:val="24"/>
              </w:rPr>
              <w:t>1</w:t>
            </w:r>
            <w:r w:rsidR="001F190D">
              <w:rPr>
                <w:sz w:val="24"/>
              </w:rPr>
              <w:t> 202,60</w:t>
            </w:r>
            <w:r w:rsidRPr="001610C8">
              <w:rPr>
                <w:sz w:val="24"/>
              </w:rPr>
              <w:t xml:space="preserve"> руб. х 21 </w:t>
            </w:r>
            <w:proofErr w:type="spellStart"/>
            <w:r w:rsidRPr="001610C8">
              <w:rPr>
                <w:sz w:val="24"/>
              </w:rPr>
              <w:t>дн</w:t>
            </w:r>
            <w:proofErr w:type="spellEnd"/>
            <w:r w:rsidRPr="001610C8">
              <w:rPr>
                <w:sz w:val="24"/>
              </w:rPr>
              <w:t xml:space="preserve">.= </w:t>
            </w:r>
            <w:r>
              <w:rPr>
                <w:sz w:val="24"/>
              </w:rPr>
              <w:t>25</w:t>
            </w:r>
            <w:r w:rsidR="001F190D">
              <w:rPr>
                <w:sz w:val="24"/>
              </w:rPr>
              <w:t> 254,60</w:t>
            </w:r>
            <w:r w:rsidRPr="001610C8">
              <w:rPr>
                <w:sz w:val="24"/>
              </w:rPr>
              <w:t xml:space="preserve"> рубл</w:t>
            </w:r>
            <w:r w:rsidR="00FA6414">
              <w:rPr>
                <w:sz w:val="24"/>
              </w:rPr>
              <w:t>я</w:t>
            </w:r>
            <w:r w:rsidRPr="001610C8">
              <w:rPr>
                <w:sz w:val="24"/>
              </w:rPr>
              <w:t xml:space="preserve"> стоимость одной путевки.</w:t>
            </w:r>
          </w:p>
          <w:p w:rsidR="001610C8" w:rsidRPr="001610C8" w:rsidRDefault="001610C8" w:rsidP="001610C8">
            <w:pPr>
              <w:ind w:firstLine="0"/>
              <w:jc w:val="both"/>
              <w:rPr>
                <w:sz w:val="24"/>
              </w:rPr>
            </w:pPr>
          </w:p>
          <w:p w:rsidR="001610C8" w:rsidRPr="001610C8" w:rsidRDefault="001F190D" w:rsidP="001610C8">
            <w:pPr>
              <w:ind w:firstLine="0"/>
              <w:jc w:val="both"/>
              <w:rPr>
                <w:b/>
                <w:sz w:val="24"/>
              </w:rPr>
            </w:pPr>
            <w:r>
              <w:rPr>
                <w:sz w:val="24"/>
              </w:rPr>
              <w:t>2</w:t>
            </w:r>
            <w:r w:rsidR="001610C8">
              <w:rPr>
                <w:sz w:val="24"/>
              </w:rPr>
              <w:t>5</w:t>
            </w:r>
            <w:r>
              <w:rPr>
                <w:sz w:val="24"/>
              </w:rPr>
              <w:t> 254,60</w:t>
            </w:r>
            <w:r w:rsidR="001610C8" w:rsidRPr="001610C8">
              <w:rPr>
                <w:sz w:val="24"/>
              </w:rPr>
              <w:t xml:space="preserve"> руб. х </w:t>
            </w:r>
            <w:r w:rsidR="001610C8">
              <w:rPr>
                <w:sz w:val="24"/>
              </w:rPr>
              <w:t>8</w:t>
            </w:r>
            <w:r w:rsidR="001610C8" w:rsidRPr="001610C8">
              <w:rPr>
                <w:sz w:val="24"/>
              </w:rPr>
              <w:t xml:space="preserve">0 пут. = </w:t>
            </w:r>
            <w:r w:rsidR="001610C8"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> 020 368,00</w:t>
            </w:r>
            <w:r w:rsidR="001610C8" w:rsidRPr="001610C8">
              <w:rPr>
                <w:b/>
                <w:sz w:val="24"/>
              </w:rPr>
              <w:t xml:space="preserve"> руб.</w:t>
            </w:r>
          </w:p>
          <w:p w:rsidR="001610C8" w:rsidRPr="001610C8" w:rsidRDefault="001610C8" w:rsidP="001610C8">
            <w:pPr>
              <w:ind w:firstLine="0"/>
              <w:jc w:val="both"/>
              <w:rPr>
                <w:sz w:val="24"/>
              </w:rPr>
            </w:pPr>
          </w:p>
          <w:p w:rsidR="001610C8" w:rsidRPr="001610C8" w:rsidRDefault="001610C8" w:rsidP="001F190D">
            <w:pPr>
              <w:ind w:firstLine="0"/>
              <w:jc w:val="both"/>
              <w:rPr>
                <w:sz w:val="24"/>
              </w:rPr>
            </w:pPr>
            <w:r w:rsidRPr="001610C8">
              <w:rPr>
                <w:sz w:val="24"/>
              </w:rPr>
              <w:t xml:space="preserve">Итого: начальная максимальная цена контракта </w:t>
            </w:r>
            <w:r w:rsidRPr="001610C8">
              <w:rPr>
                <w:b/>
                <w:sz w:val="24"/>
              </w:rPr>
              <w:t xml:space="preserve">= </w:t>
            </w:r>
            <w:r>
              <w:rPr>
                <w:b/>
                <w:sz w:val="24"/>
              </w:rPr>
              <w:t>2</w:t>
            </w:r>
            <w:r w:rsidR="001F190D">
              <w:rPr>
                <w:b/>
                <w:sz w:val="24"/>
              </w:rPr>
              <w:t> 020 368,00</w:t>
            </w:r>
            <w:r w:rsidRPr="001610C8">
              <w:rPr>
                <w:b/>
                <w:sz w:val="24"/>
              </w:rPr>
              <w:t xml:space="preserve"> руб</w:t>
            </w:r>
            <w:r w:rsidR="00FA6414">
              <w:rPr>
                <w:b/>
                <w:sz w:val="24"/>
              </w:rPr>
              <w:t>.</w:t>
            </w:r>
          </w:p>
        </w:tc>
      </w:tr>
    </w:tbl>
    <w:p w:rsidR="001610C8" w:rsidRPr="001610C8" w:rsidRDefault="001610C8" w:rsidP="001610C8">
      <w:pPr>
        <w:widowControl w:val="0"/>
        <w:ind w:firstLine="0"/>
        <w:rPr>
          <w:b/>
          <w:sz w:val="24"/>
        </w:rPr>
      </w:pPr>
    </w:p>
    <w:p w:rsidR="001610C8" w:rsidRPr="001610C8" w:rsidRDefault="001610C8" w:rsidP="001610C8">
      <w:pPr>
        <w:ind w:firstLine="0"/>
        <w:rPr>
          <w:sz w:val="24"/>
        </w:rPr>
      </w:pPr>
    </w:p>
    <w:p w:rsidR="001610C8" w:rsidRPr="002E4A8F" w:rsidRDefault="001610C8" w:rsidP="001610C8">
      <w:pPr>
        <w:rPr>
          <w:sz w:val="24"/>
        </w:rPr>
      </w:pPr>
    </w:p>
    <w:p w:rsidR="001F190D" w:rsidRDefault="001F190D" w:rsidP="001F190D">
      <w:pPr>
        <w:rPr>
          <w:sz w:val="24"/>
        </w:rPr>
      </w:pPr>
      <w:r>
        <w:rPr>
          <w:sz w:val="24"/>
        </w:rPr>
        <w:t xml:space="preserve">Начальник  ОСП                                                                                       Е.Ч. </w:t>
      </w:r>
      <w:proofErr w:type="spellStart"/>
      <w:r>
        <w:rPr>
          <w:sz w:val="24"/>
        </w:rPr>
        <w:t>Ачитуева</w:t>
      </w:r>
      <w:proofErr w:type="spellEnd"/>
    </w:p>
    <w:p w:rsidR="001F190D" w:rsidRDefault="001F190D" w:rsidP="001F190D">
      <w:pPr>
        <w:rPr>
          <w:sz w:val="24"/>
        </w:rPr>
      </w:pPr>
    </w:p>
    <w:p w:rsidR="001F190D" w:rsidRDefault="001F190D" w:rsidP="001F190D">
      <w:pPr>
        <w:rPr>
          <w:sz w:val="24"/>
        </w:rPr>
      </w:pPr>
    </w:p>
    <w:p w:rsidR="001F190D" w:rsidRPr="002E4A8F" w:rsidRDefault="001F190D" w:rsidP="001F190D">
      <w:pPr>
        <w:rPr>
          <w:sz w:val="24"/>
        </w:rPr>
      </w:pPr>
      <w:r>
        <w:rPr>
          <w:sz w:val="24"/>
        </w:rPr>
        <w:t>Гл. специалист ОСП                                                                                  Э.Л. Белькова</w:t>
      </w:r>
    </w:p>
    <w:p w:rsidR="001F190D" w:rsidRDefault="001F190D" w:rsidP="001F190D"/>
    <w:p w:rsidR="00F57791" w:rsidRPr="001610C8" w:rsidRDefault="00F57791" w:rsidP="001610C8">
      <w:pPr>
        <w:tabs>
          <w:tab w:val="left" w:pos="-180"/>
        </w:tabs>
        <w:ind w:firstLine="0"/>
        <w:jc w:val="both"/>
        <w:rPr>
          <w:sz w:val="24"/>
        </w:rPr>
      </w:pPr>
    </w:p>
    <w:p w:rsidR="00F57791" w:rsidRPr="001610C8" w:rsidRDefault="00F57791" w:rsidP="001610C8">
      <w:pPr>
        <w:tabs>
          <w:tab w:val="left" w:pos="-180"/>
        </w:tabs>
        <w:ind w:firstLine="0"/>
        <w:jc w:val="both"/>
        <w:rPr>
          <w:sz w:val="24"/>
        </w:rPr>
      </w:pPr>
    </w:p>
    <w:p w:rsidR="00F57791" w:rsidRPr="001610C8" w:rsidRDefault="00F57791" w:rsidP="001610C8">
      <w:pPr>
        <w:tabs>
          <w:tab w:val="left" w:pos="-180"/>
        </w:tabs>
        <w:ind w:firstLine="0"/>
        <w:jc w:val="both"/>
        <w:rPr>
          <w:sz w:val="24"/>
        </w:rPr>
      </w:pPr>
    </w:p>
    <w:p w:rsidR="004547BC" w:rsidRPr="001610C8" w:rsidRDefault="004547BC" w:rsidP="001610C8">
      <w:pPr>
        <w:ind w:left="567" w:firstLine="0"/>
        <w:jc w:val="both"/>
        <w:rPr>
          <w:sz w:val="24"/>
        </w:rPr>
      </w:pPr>
    </w:p>
    <w:p w:rsidR="004547BC" w:rsidRPr="001610C8" w:rsidRDefault="004547BC" w:rsidP="001610C8">
      <w:pPr>
        <w:ind w:firstLine="0"/>
        <w:jc w:val="both"/>
        <w:rPr>
          <w:sz w:val="24"/>
        </w:rPr>
      </w:pPr>
    </w:p>
    <w:p w:rsidR="004547BC" w:rsidRPr="001610C8" w:rsidRDefault="004547BC" w:rsidP="001610C8">
      <w:pPr>
        <w:ind w:firstLine="0"/>
        <w:jc w:val="both"/>
        <w:rPr>
          <w:b/>
          <w:sz w:val="24"/>
        </w:rPr>
      </w:pPr>
    </w:p>
    <w:sectPr w:rsidR="004547BC" w:rsidRPr="001610C8" w:rsidSect="00171571">
      <w:pgSz w:w="11906" w:h="16838"/>
      <w:pgMar w:top="539" w:right="566" w:bottom="5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881"/>
    <w:rsid w:val="00073988"/>
    <w:rsid w:val="001610C8"/>
    <w:rsid w:val="00171571"/>
    <w:rsid w:val="00180306"/>
    <w:rsid w:val="001D114C"/>
    <w:rsid w:val="001F190D"/>
    <w:rsid w:val="00247E8C"/>
    <w:rsid w:val="00370ABD"/>
    <w:rsid w:val="003A40DC"/>
    <w:rsid w:val="003B7AC7"/>
    <w:rsid w:val="003F070D"/>
    <w:rsid w:val="00443A50"/>
    <w:rsid w:val="004547BC"/>
    <w:rsid w:val="00503644"/>
    <w:rsid w:val="005E0C79"/>
    <w:rsid w:val="00787881"/>
    <w:rsid w:val="00794ED1"/>
    <w:rsid w:val="00903628"/>
    <w:rsid w:val="00B33201"/>
    <w:rsid w:val="00BF31D9"/>
    <w:rsid w:val="00CF53D6"/>
    <w:rsid w:val="00DF1ADD"/>
    <w:rsid w:val="00F07E58"/>
    <w:rsid w:val="00F57791"/>
    <w:rsid w:val="00FA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881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87881"/>
    <w:pPr>
      <w:tabs>
        <w:tab w:val="left" w:pos="540"/>
      </w:tabs>
      <w:ind w:firstLine="0"/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7878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"/>
    <w:basedOn w:val="a"/>
    <w:rsid w:val="00787881"/>
    <w:pPr>
      <w:spacing w:after="160" w:line="240" w:lineRule="exact"/>
      <w:ind w:firstLine="0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881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87881"/>
    <w:pPr>
      <w:tabs>
        <w:tab w:val="left" w:pos="540"/>
      </w:tabs>
      <w:ind w:firstLine="0"/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7878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"/>
    <w:basedOn w:val="a"/>
    <w:rsid w:val="00787881"/>
    <w:pPr>
      <w:spacing w:after="160" w:line="240" w:lineRule="exact"/>
      <w:ind w:firstLine="0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1020</Words>
  <Characters>5818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FSS</Company>
  <LinksUpToDate>false</LinksUpToDate>
  <CharactersWithSpaces>6825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ivanovaNM</dc:creator>
  <cp:keywords/>
  <dc:description/>
  <cp:lastModifiedBy>belkova</cp:lastModifiedBy>
  <cp:revision>9</cp:revision>
  <cp:lastPrinted>2018-03-06T03:21:00Z</cp:lastPrinted>
  <dcterms:created xsi:type="dcterms:W3CDTF">2018-02-01T08:36:00Z</dcterms:created>
  <dcterms:modified xsi:type="dcterms:W3CDTF">2018-03-06T03:21:00Z</dcterms:modified>
</cp:coreProperties>
</file>