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F3" w:rsidRDefault="001F43E1" w:rsidP="001F43E1">
      <w:pPr>
        <w:jc w:val="center"/>
      </w:pPr>
      <w:r w:rsidRPr="00426953">
        <w:rPr>
          <w:b/>
        </w:rPr>
        <w:t>ТРЕБОВАНИЯ К УЧАСТНИКАМ</w:t>
      </w:r>
      <w:r>
        <w:rPr>
          <w:b/>
        </w:rPr>
        <w:t xml:space="preserve"> ЗАКУПКИ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12"/>
        <w:gridCol w:w="3233"/>
      </w:tblGrid>
      <w:tr w:rsidR="00903CA8" w:rsidRPr="00EB56E8" w:rsidTr="003832E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3CA8" w:rsidRPr="00EB56E8" w:rsidRDefault="00903CA8" w:rsidP="003832E7">
            <w:pPr>
              <w:jc w:val="center"/>
              <w:rPr>
                <w:b/>
              </w:rPr>
            </w:pPr>
            <w:r w:rsidRPr="00EB56E8">
              <w:rPr>
                <w:b/>
              </w:rPr>
              <w:t>ТРЕБОВАНИЯ К УЧАСТНИКАМ</w:t>
            </w:r>
          </w:p>
        </w:tc>
      </w:tr>
      <w:tr w:rsidR="00903CA8" w:rsidRPr="00EB56E8" w:rsidTr="003832E7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r w:rsidRPr="00EB56E8">
              <w:rPr>
                <w:b/>
              </w:rPr>
              <w:t>Субъектам малого предпринимательства и социально ориентированным некоммерческим организациям</w:t>
            </w:r>
            <w:r w:rsidRPr="00EB56E8">
              <w:t xml:space="preserve"> (в соответствии со Статьей 30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pPr>
              <w:rPr>
                <w:color w:val="000000" w:themeColor="text1"/>
              </w:rPr>
            </w:pPr>
            <w:r w:rsidRPr="00EB56E8">
              <w:rPr>
                <w:color w:val="000000" w:themeColor="text1"/>
              </w:rPr>
              <w:t>Установлено</w:t>
            </w:r>
          </w:p>
          <w:p w:rsidR="00903CA8" w:rsidRPr="00EB56E8" w:rsidRDefault="00903CA8" w:rsidP="003832E7">
            <w:pPr>
              <w:rPr>
                <w:color w:val="000000" w:themeColor="text1"/>
              </w:rPr>
            </w:pPr>
          </w:p>
        </w:tc>
      </w:tr>
      <w:tr w:rsidR="00903CA8" w:rsidRPr="00EB56E8" w:rsidTr="003832E7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r w:rsidRPr="00EB56E8">
              <w:rPr>
                <w:b/>
              </w:rPr>
              <w:t>Участникам, привлекающим Субъекты</w:t>
            </w:r>
            <w:r w:rsidRPr="00EB56E8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pPr>
              <w:rPr>
                <w:color w:val="000000" w:themeColor="text1"/>
              </w:rPr>
            </w:pPr>
            <w:r w:rsidRPr="00EB56E8">
              <w:rPr>
                <w:color w:val="000000" w:themeColor="text1"/>
              </w:rPr>
              <w:t>Не установлено</w:t>
            </w:r>
          </w:p>
        </w:tc>
      </w:tr>
      <w:tr w:rsidR="00903CA8" w:rsidRPr="00EB56E8" w:rsidTr="003832E7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r w:rsidRPr="00EB56E8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pPr>
              <w:rPr>
                <w:color w:val="FF0000"/>
              </w:rPr>
            </w:pPr>
            <w:r w:rsidRPr="00EB56E8">
              <w:t>Установлено</w:t>
            </w:r>
          </w:p>
        </w:tc>
      </w:tr>
      <w:tr w:rsidR="00903CA8" w:rsidRPr="00EB56E8" w:rsidTr="003832E7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r w:rsidRPr="00EB56E8"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pPr>
              <w:rPr>
                <w:color w:val="FF0000"/>
              </w:rPr>
            </w:pPr>
            <w:r w:rsidRPr="00EB56E8">
              <w:rPr>
                <w:color w:val="000000" w:themeColor="text1"/>
              </w:rPr>
              <w:t>Не установлено</w:t>
            </w:r>
          </w:p>
        </w:tc>
      </w:tr>
      <w:tr w:rsidR="00903CA8" w:rsidRPr="00EB56E8" w:rsidTr="003832E7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r w:rsidRPr="00EB56E8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pPr>
              <w:rPr>
                <w:color w:val="000000" w:themeColor="text1"/>
              </w:rPr>
            </w:pPr>
            <w:r w:rsidRPr="00EB56E8">
              <w:rPr>
                <w:color w:val="000000" w:themeColor="text1"/>
              </w:rPr>
              <w:t>Не установлено</w:t>
            </w:r>
          </w:p>
        </w:tc>
      </w:tr>
      <w:tr w:rsidR="00903CA8" w:rsidRPr="00EB56E8" w:rsidTr="003832E7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r w:rsidRPr="00EB56E8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pPr>
              <w:rPr>
                <w:color w:val="FF0000"/>
              </w:rPr>
            </w:pPr>
            <w:r w:rsidRPr="00EB56E8">
              <w:rPr>
                <w:color w:val="000000" w:themeColor="text1"/>
              </w:rPr>
              <w:t>Не установлено</w:t>
            </w:r>
          </w:p>
        </w:tc>
      </w:tr>
      <w:tr w:rsidR="00903CA8" w:rsidRPr="00EB56E8" w:rsidTr="003832E7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r w:rsidRPr="00EB56E8"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pPr>
              <w:rPr>
                <w:color w:val="000000" w:themeColor="text1"/>
              </w:rPr>
            </w:pPr>
            <w:r w:rsidRPr="00EB56E8">
              <w:rPr>
                <w:color w:val="000000" w:themeColor="text1"/>
              </w:rPr>
              <w:t>Не установлено</w:t>
            </w:r>
          </w:p>
        </w:tc>
      </w:tr>
      <w:tr w:rsidR="00903CA8" w:rsidRPr="00EB56E8" w:rsidTr="003832E7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r w:rsidRPr="00EB56E8">
              <w:t>Иные дополнительные требования к участникам (в соответствии с частью 2 Статьи 31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pPr>
              <w:rPr>
                <w:color w:val="FF0000"/>
              </w:rPr>
            </w:pPr>
            <w:r w:rsidRPr="00EB56E8">
              <w:rPr>
                <w:color w:val="000000" w:themeColor="text1"/>
              </w:rPr>
              <w:t>Не установлено</w:t>
            </w:r>
          </w:p>
        </w:tc>
      </w:tr>
      <w:tr w:rsidR="00903CA8" w:rsidRPr="00EB56E8" w:rsidTr="003832E7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pPr>
              <w:rPr>
                <w:highlight w:val="darkGreen"/>
              </w:rPr>
            </w:pPr>
            <w:r w:rsidRPr="00EB56E8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r w:rsidRPr="00EB56E8">
              <w:t>Установлено</w:t>
            </w:r>
          </w:p>
        </w:tc>
      </w:tr>
      <w:tr w:rsidR="00903CA8" w:rsidRPr="00EB56E8" w:rsidTr="003832E7"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r w:rsidRPr="00EB56E8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8" w:rsidRPr="00EB56E8" w:rsidRDefault="00903CA8" w:rsidP="003832E7">
            <w:r w:rsidRPr="00EB56E8">
              <w:t>Не установлено</w:t>
            </w:r>
          </w:p>
        </w:tc>
      </w:tr>
    </w:tbl>
    <w:p w:rsidR="001F43E1" w:rsidRDefault="001F43E1">
      <w:bookmarkStart w:id="0" w:name="_GoBack"/>
      <w:bookmarkEnd w:id="0"/>
    </w:p>
    <w:sectPr w:rsidR="001F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54" w:rsidRDefault="00447454" w:rsidP="001F43E1">
      <w:pPr>
        <w:spacing w:after="0" w:line="240" w:lineRule="auto"/>
      </w:pPr>
      <w:r>
        <w:separator/>
      </w:r>
    </w:p>
  </w:endnote>
  <w:endnote w:type="continuationSeparator" w:id="0">
    <w:p w:rsidR="00447454" w:rsidRDefault="00447454" w:rsidP="001F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54" w:rsidRDefault="00447454" w:rsidP="001F43E1">
      <w:pPr>
        <w:spacing w:after="0" w:line="240" w:lineRule="auto"/>
      </w:pPr>
      <w:r>
        <w:separator/>
      </w:r>
    </w:p>
  </w:footnote>
  <w:footnote w:type="continuationSeparator" w:id="0">
    <w:p w:rsidR="00447454" w:rsidRDefault="00447454" w:rsidP="001F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B8"/>
    <w:rsid w:val="001F43E1"/>
    <w:rsid w:val="00447454"/>
    <w:rsid w:val="007361B8"/>
    <w:rsid w:val="00903CA8"/>
    <w:rsid w:val="00AC6DF3"/>
    <w:rsid w:val="00B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728CE-E7A2-40C0-9BA4-D0CDD9B3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Процко Ирина Анатольевна</dc:creator>
  <cp:keywords/>
  <dc:description/>
  <cp:lastModifiedBy>Процко Ирина Анатольевна</cp:lastModifiedBy>
  <cp:revision>3</cp:revision>
  <dcterms:created xsi:type="dcterms:W3CDTF">2018-03-30T06:38:00Z</dcterms:created>
  <dcterms:modified xsi:type="dcterms:W3CDTF">2018-03-30T12:10:00Z</dcterms:modified>
</cp:coreProperties>
</file>