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E" w:rsidRPr="00726EFE" w:rsidRDefault="00726EFE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726EFE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726EFE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proofErr w:type="gramStart"/>
      <w:r w:rsidR="00A20244" w:rsidRPr="00A20244">
        <w:rPr>
          <w:color w:val="000000"/>
          <w:szCs w:val="24"/>
          <w:lang w:eastAsia="ru-RU"/>
        </w:rPr>
        <w:t>«Терапия», «Офтальмология»,  «Неврология», «Травматология и ортопедия», «Пульмонология», «Гастроэнтерология», «Эндокринология», «Кардиология», «Отоларингология», «Урология», «Нефрология»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</w:t>
      </w:r>
      <w:r w:rsidR="0030778D">
        <w:rPr>
          <w:i/>
        </w:rPr>
        <w:t xml:space="preserve"> 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bookmarkStart w:id="0" w:name="_GoBack"/>
      <w:r w:rsidR="0030778D" w:rsidRPr="0030778D">
        <w:rPr>
          <w:b/>
        </w:rPr>
        <w:t xml:space="preserve">электронном </w:t>
      </w:r>
      <w:proofErr w:type="gramStart"/>
      <w:r w:rsidR="0030778D" w:rsidRPr="0030778D">
        <w:rPr>
          <w:b/>
        </w:rPr>
        <w:t>аукционе</w:t>
      </w:r>
      <w:proofErr w:type="gramEnd"/>
      <w:r w:rsidR="0030778D" w:rsidRPr="00167EE2">
        <w:rPr>
          <w:i/>
        </w:rPr>
        <w:t xml:space="preserve"> </w:t>
      </w:r>
      <w:bookmarkEnd w:id="0"/>
      <w:r w:rsidRPr="00167EE2">
        <w:rPr>
          <w:b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30778D"/>
    <w:rsid w:val="003A697C"/>
    <w:rsid w:val="0056523A"/>
    <w:rsid w:val="00646FE3"/>
    <w:rsid w:val="00712F79"/>
    <w:rsid w:val="00726EFE"/>
    <w:rsid w:val="00944C20"/>
    <w:rsid w:val="00A20244"/>
    <w:rsid w:val="00AC314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4</cp:revision>
  <dcterms:created xsi:type="dcterms:W3CDTF">2018-08-30T09:26:00Z</dcterms:created>
  <dcterms:modified xsi:type="dcterms:W3CDTF">2018-09-14T10:35:00Z</dcterms:modified>
</cp:coreProperties>
</file>