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C7" w:rsidRPr="00C16FC7" w:rsidRDefault="00C16FC7" w:rsidP="00C16FC7">
      <w:pPr>
        <w:spacing w:after="0" w:line="240" w:lineRule="auto"/>
        <w:jc w:val="right"/>
        <w:rPr>
          <w:rFonts w:ascii="Times New Roman" w:eastAsia="Calibri" w:hAnsi="Times New Roman" w:cs="Times New Roman"/>
          <w:sz w:val="20"/>
          <w:szCs w:val="20"/>
        </w:rPr>
      </w:pPr>
      <w:r w:rsidRPr="00C16FC7">
        <w:rPr>
          <w:rFonts w:ascii="Times New Roman" w:eastAsia="Calibri" w:hAnsi="Times New Roman" w:cs="Times New Roman"/>
          <w:sz w:val="20"/>
          <w:szCs w:val="20"/>
        </w:rPr>
        <w:t xml:space="preserve">Приложение № 1                                                                                                                                      </w:t>
      </w:r>
    </w:p>
    <w:p w:rsidR="00C16FC7" w:rsidRPr="00C16FC7" w:rsidRDefault="00C16FC7" w:rsidP="00C16FC7">
      <w:pPr>
        <w:spacing w:after="0" w:line="240" w:lineRule="auto"/>
        <w:jc w:val="right"/>
        <w:rPr>
          <w:rFonts w:ascii="Times New Roman" w:eastAsia="Calibri" w:hAnsi="Times New Roman" w:cs="Times New Roman"/>
          <w:sz w:val="20"/>
          <w:szCs w:val="20"/>
        </w:rPr>
      </w:pPr>
      <w:r w:rsidRPr="00C16FC7">
        <w:rPr>
          <w:rFonts w:ascii="Times New Roman" w:eastAsia="Calibri" w:hAnsi="Times New Roman" w:cs="Times New Roman"/>
          <w:sz w:val="20"/>
          <w:szCs w:val="20"/>
        </w:rPr>
        <w:t xml:space="preserve">к Извещению </w:t>
      </w:r>
    </w:p>
    <w:p w:rsidR="00C16FC7" w:rsidRPr="00C16FC7" w:rsidRDefault="00C16FC7" w:rsidP="00C16FC7">
      <w:pPr>
        <w:spacing w:after="0" w:line="240" w:lineRule="auto"/>
        <w:rPr>
          <w:rFonts w:ascii="Times New Roman" w:eastAsia="Calibri" w:hAnsi="Times New Roman" w:cs="Times New Roman"/>
          <w:sz w:val="24"/>
          <w:szCs w:val="24"/>
        </w:rPr>
      </w:pPr>
    </w:p>
    <w:p w:rsidR="00A118C0" w:rsidRPr="00C16FC7" w:rsidRDefault="00A118C0" w:rsidP="00A118C0">
      <w:pPr>
        <w:spacing w:line="256" w:lineRule="auto"/>
        <w:jc w:val="center"/>
        <w:rPr>
          <w:rFonts w:ascii="Times New Roman" w:eastAsia="Calibri" w:hAnsi="Times New Roman" w:cs="Times New Roman"/>
          <w:b/>
          <w:sz w:val="24"/>
          <w:szCs w:val="24"/>
        </w:rPr>
      </w:pPr>
      <w:r w:rsidRPr="00C16FC7">
        <w:rPr>
          <w:rFonts w:ascii="Times New Roman" w:eastAsia="Calibri" w:hAnsi="Times New Roman" w:cs="Times New Roman"/>
          <w:b/>
          <w:sz w:val="24"/>
          <w:szCs w:val="24"/>
        </w:rPr>
        <w:t>Описание объекта закупки</w:t>
      </w:r>
    </w:p>
    <w:p w:rsidR="00A118C0" w:rsidRPr="00C16FC7" w:rsidRDefault="00A118C0" w:rsidP="00A118C0">
      <w:pPr>
        <w:spacing w:line="256" w:lineRule="auto"/>
        <w:jc w:val="center"/>
        <w:rPr>
          <w:rFonts w:ascii="Times New Roman" w:eastAsia="Calibri" w:hAnsi="Times New Roman" w:cs="Times New Roman"/>
          <w:sz w:val="24"/>
          <w:szCs w:val="24"/>
        </w:rPr>
      </w:pPr>
      <w:r w:rsidRPr="00C16FC7">
        <w:rPr>
          <w:rFonts w:ascii="Times New Roman" w:eastAsia="Calibri" w:hAnsi="Times New Roman" w:cs="Times New Roman"/>
          <w:sz w:val="24"/>
          <w:szCs w:val="24"/>
        </w:rPr>
        <w:t>(Функциональные, качественные, технические характеристики объекта закупки)</w:t>
      </w:r>
    </w:p>
    <w:p w:rsidR="00F9670A" w:rsidRPr="00412F91" w:rsidRDefault="00F9670A" w:rsidP="00A118C0">
      <w:pPr>
        <w:widowControl w:val="0"/>
        <w:tabs>
          <w:tab w:val="left" w:pos="8160"/>
        </w:tabs>
        <w:suppressAutoHyphens/>
        <w:autoSpaceDN w:val="0"/>
        <w:spacing w:after="0" w:line="240" w:lineRule="auto"/>
        <w:rPr>
          <w:rFonts w:ascii="Times New Roman" w:eastAsia="Calibri" w:hAnsi="Times New Roman" w:cs="Times New Roman"/>
          <w:sz w:val="20"/>
          <w:szCs w:val="20"/>
          <w:shd w:val="clear" w:color="auto" w:fill="FAFAFA"/>
        </w:rPr>
      </w:pPr>
      <w:r w:rsidRPr="00412F91">
        <w:rPr>
          <w:rFonts w:ascii="Times New Roman" w:eastAsia="Calibri" w:hAnsi="Times New Roman" w:cs="Times New Roman"/>
          <w:sz w:val="20"/>
          <w:szCs w:val="20"/>
          <w:shd w:val="clear" w:color="auto" w:fill="FAFAFA"/>
        </w:rPr>
        <w:t>Поста</w:t>
      </w:r>
      <w:r w:rsidR="00811EA7" w:rsidRPr="00412F91">
        <w:rPr>
          <w:rFonts w:ascii="Times New Roman" w:eastAsia="Calibri" w:hAnsi="Times New Roman" w:cs="Times New Roman"/>
          <w:sz w:val="20"/>
          <w:szCs w:val="20"/>
          <w:shd w:val="clear" w:color="auto" w:fill="FAFAFA"/>
        </w:rPr>
        <w:t>вк</w:t>
      </w:r>
      <w:r w:rsidR="00412F91" w:rsidRPr="00412F91">
        <w:rPr>
          <w:rFonts w:ascii="Times New Roman" w:eastAsia="Calibri" w:hAnsi="Times New Roman" w:cs="Times New Roman"/>
          <w:sz w:val="20"/>
          <w:szCs w:val="20"/>
          <w:shd w:val="clear" w:color="auto" w:fill="FAFAFA"/>
        </w:rPr>
        <w:t xml:space="preserve">а инвалидам </w:t>
      </w:r>
      <w:r w:rsidR="00D70C16">
        <w:rPr>
          <w:rFonts w:ascii="Times New Roman" w:eastAsia="Calibri" w:hAnsi="Times New Roman" w:cs="Times New Roman"/>
          <w:sz w:val="20"/>
          <w:szCs w:val="20"/>
          <w:shd w:val="clear" w:color="auto" w:fill="FAFAFA"/>
        </w:rPr>
        <w:t>слуховых аппаратов</w:t>
      </w:r>
    </w:p>
    <w:p w:rsidR="00412F91" w:rsidRPr="00412F91" w:rsidRDefault="00412F91" w:rsidP="00412F91">
      <w:pPr>
        <w:widowControl w:val="0"/>
        <w:tabs>
          <w:tab w:val="left" w:pos="8160"/>
        </w:tabs>
        <w:suppressAutoHyphens/>
        <w:spacing w:after="0" w:line="240" w:lineRule="auto"/>
        <w:rPr>
          <w:rFonts w:ascii="Times New Roman" w:eastAsia="Calibri" w:hAnsi="Times New Roman" w:cs="Times New Roman"/>
          <w:color w:val="0000FF"/>
          <w:sz w:val="20"/>
          <w:szCs w:val="20"/>
        </w:rPr>
      </w:pPr>
      <w:r w:rsidRPr="00412F91">
        <w:rPr>
          <w:rFonts w:ascii="Times New Roman" w:eastAsia="Lucida Sans Unicode" w:hAnsi="Times New Roman" w:cs="Tahoma"/>
          <w:sz w:val="20"/>
          <w:szCs w:val="20"/>
          <w:lang w:bidi="en-US"/>
        </w:rPr>
        <w:t>Срок поставки</w:t>
      </w:r>
      <w:r w:rsidR="00D70C16">
        <w:rPr>
          <w:rFonts w:ascii="Times New Roman" w:eastAsia="Calibri" w:hAnsi="Times New Roman" w:cs="Times New Roman"/>
          <w:sz w:val="20"/>
          <w:szCs w:val="20"/>
        </w:rPr>
        <w:t>: до 01</w:t>
      </w:r>
      <w:r w:rsidRPr="00412F91">
        <w:rPr>
          <w:rFonts w:ascii="Times New Roman" w:eastAsia="Calibri" w:hAnsi="Times New Roman" w:cs="Times New Roman"/>
          <w:sz w:val="20"/>
          <w:szCs w:val="20"/>
        </w:rPr>
        <w:t>.11.2023 года</w:t>
      </w:r>
    </w:p>
    <w:p w:rsidR="00412F91" w:rsidRPr="00412F91" w:rsidRDefault="00412F91" w:rsidP="00412F91">
      <w:pPr>
        <w:widowControl w:val="0"/>
        <w:tabs>
          <w:tab w:val="left" w:pos="8160"/>
        </w:tabs>
        <w:suppressAutoHyphens/>
        <w:spacing w:after="0" w:line="240" w:lineRule="auto"/>
        <w:rPr>
          <w:rFonts w:ascii="Times New Roman" w:eastAsia="Calibri" w:hAnsi="Times New Roman" w:cs="Times New Roman"/>
          <w:sz w:val="20"/>
          <w:szCs w:val="20"/>
        </w:rPr>
      </w:pPr>
      <w:r w:rsidRPr="00412F91">
        <w:rPr>
          <w:rFonts w:ascii="Times New Roman" w:eastAsia="Calibri" w:hAnsi="Times New Roman" w:cs="Tahoma"/>
          <w:color w:val="000000"/>
          <w:sz w:val="20"/>
          <w:szCs w:val="20"/>
        </w:rPr>
        <w:t xml:space="preserve">Место </w:t>
      </w:r>
      <w:r w:rsidRPr="00412F91">
        <w:rPr>
          <w:rFonts w:ascii="Times New Roman" w:eastAsia="Calibri" w:hAnsi="Times New Roman" w:cs="Tahoma"/>
          <w:sz w:val="20"/>
          <w:szCs w:val="20"/>
        </w:rPr>
        <w:t xml:space="preserve">поставки: </w:t>
      </w:r>
      <w:r w:rsidRPr="00412F91">
        <w:rPr>
          <w:rFonts w:ascii="Times New Roman" w:eastAsia="Times New Roman" w:hAnsi="Times New Roman" w:cs="Tahoma"/>
          <w:sz w:val="20"/>
          <w:szCs w:val="20"/>
          <w:lang w:eastAsia="ar-SA"/>
        </w:rPr>
        <w:t>Российская Федерация, Республика Коми: по месту жительства Получателя; в пункт</w:t>
      </w:r>
      <w:r w:rsidR="00CF0CDB">
        <w:rPr>
          <w:rFonts w:ascii="Times New Roman" w:eastAsia="Times New Roman" w:hAnsi="Times New Roman" w:cs="Tahoma"/>
          <w:sz w:val="20"/>
          <w:szCs w:val="20"/>
          <w:lang w:eastAsia="ar-SA"/>
        </w:rPr>
        <w:t>е</w:t>
      </w:r>
      <w:r w:rsidRPr="00412F91">
        <w:rPr>
          <w:rFonts w:ascii="Times New Roman" w:eastAsia="Times New Roman" w:hAnsi="Times New Roman" w:cs="Tahoma"/>
          <w:sz w:val="20"/>
          <w:szCs w:val="20"/>
          <w:lang w:eastAsia="ar-SA"/>
        </w:rPr>
        <w:t xml:space="preserve"> выдачи.</w:t>
      </w:r>
    </w:p>
    <w:p w:rsidR="00412F91" w:rsidRPr="00412F91" w:rsidRDefault="003B7269" w:rsidP="00412F91">
      <w:pPr>
        <w:tabs>
          <w:tab w:val="left" w:pos="8160"/>
        </w:tabs>
        <w:spacing w:after="0" w:line="240" w:lineRule="auto"/>
        <w:jc w:val="both"/>
        <w:rPr>
          <w:rFonts w:ascii="Times New Roman" w:eastAsia="Calibri" w:hAnsi="Times New Roman" w:cs="Times New Roman"/>
          <w:color w:val="0000FF"/>
          <w:sz w:val="20"/>
          <w:szCs w:val="20"/>
        </w:rPr>
      </w:pPr>
      <w:r w:rsidRPr="003B7269">
        <w:rPr>
          <w:rFonts w:ascii="Times New Roman" w:eastAsia="Times New Roman" w:hAnsi="Times New Roman" w:cs="Times New Roman"/>
          <w:sz w:val="20"/>
          <w:szCs w:val="20"/>
        </w:rPr>
        <w:t xml:space="preserve">Начальная (максимальная) цена контракта: </w:t>
      </w:r>
      <w:r w:rsidR="00D70C16">
        <w:rPr>
          <w:rFonts w:ascii="Times New Roman" w:eastAsia="Calibri" w:hAnsi="Times New Roman" w:cs="Times New Roman"/>
          <w:sz w:val="20"/>
          <w:szCs w:val="20"/>
        </w:rPr>
        <w:t>2 226 922 руб. 50</w:t>
      </w:r>
      <w:r w:rsidR="00412F91" w:rsidRPr="00412F91">
        <w:rPr>
          <w:rFonts w:ascii="Times New Roman" w:eastAsia="Calibri" w:hAnsi="Times New Roman" w:cs="Times New Roman"/>
          <w:sz w:val="20"/>
          <w:szCs w:val="20"/>
        </w:rPr>
        <w:t xml:space="preserve"> коп</w:t>
      </w:r>
      <w:r w:rsidR="00412F91" w:rsidRPr="00412F91">
        <w:rPr>
          <w:rFonts w:ascii="Times New Roman" w:eastAsia="Calibri" w:hAnsi="Times New Roman" w:cs="Times New Roman"/>
          <w:color w:val="0000FF"/>
          <w:sz w:val="20"/>
          <w:szCs w:val="20"/>
        </w:rPr>
        <w:t>.</w:t>
      </w:r>
    </w:p>
    <w:p w:rsidR="00412F91" w:rsidRPr="00412F91" w:rsidRDefault="00412F91" w:rsidP="00412F91">
      <w:pPr>
        <w:tabs>
          <w:tab w:val="left" w:pos="8160"/>
        </w:tabs>
        <w:spacing w:after="0" w:line="240" w:lineRule="auto"/>
        <w:jc w:val="both"/>
        <w:rPr>
          <w:rFonts w:ascii="Times New Roman" w:eastAsia="Calibri" w:hAnsi="Times New Roman" w:cs="Times New Roman"/>
          <w:sz w:val="20"/>
          <w:szCs w:val="20"/>
        </w:rPr>
      </w:pPr>
      <w:r w:rsidRPr="00412F91">
        <w:rPr>
          <w:rFonts w:ascii="Times New Roman" w:eastAsia="Calibri" w:hAnsi="Times New Roman" w:cs="Times New Roman"/>
          <w:sz w:val="20"/>
          <w:szCs w:val="20"/>
          <w:lang w:eastAsia="ru-RU"/>
        </w:rPr>
        <w:t>ОКПД</w:t>
      </w:r>
      <w:proofErr w:type="gramStart"/>
      <w:r w:rsidRPr="00412F91">
        <w:rPr>
          <w:rFonts w:ascii="Times New Roman" w:eastAsia="Calibri" w:hAnsi="Times New Roman" w:cs="Times New Roman"/>
          <w:sz w:val="20"/>
          <w:szCs w:val="20"/>
          <w:lang w:eastAsia="ru-RU"/>
        </w:rPr>
        <w:t>2</w:t>
      </w:r>
      <w:proofErr w:type="gramEnd"/>
      <w:r w:rsidRPr="00412F91">
        <w:rPr>
          <w:rFonts w:ascii="Times New Roman" w:eastAsia="Calibri" w:hAnsi="Times New Roman" w:cs="Times New Roman"/>
          <w:sz w:val="20"/>
          <w:szCs w:val="20"/>
          <w:lang w:eastAsia="ru-RU"/>
        </w:rPr>
        <w:t xml:space="preserve">: </w:t>
      </w:r>
      <w:r w:rsidR="00D70C16">
        <w:rPr>
          <w:rFonts w:ascii="Times New Roman" w:eastAsia="Calibri" w:hAnsi="Times New Roman" w:cs="Times New Roman"/>
          <w:sz w:val="20"/>
          <w:szCs w:val="20"/>
        </w:rPr>
        <w:t>26.60.14.120</w:t>
      </w:r>
    </w:p>
    <w:p w:rsidR="00412F91" w:rsidRPr="00412F91" w:rsidRDefault="00D70C16" w:rsidP="00412F91">
      <w:pPr>
        <w:tabs>
          <w:tab w:val="left" w:pos="8160"/>
        </w:tabs>
        <w:spacing w:after="0" w:line="240" w:lineRule="auto"/>
        <w:jc w:val="both"/>
        <w:rPr>
          <w:rFonts w:ascii="Times New Roman" w:eastAsia="Calibri" w:hAnsi="Times New Roman" w:cs="Times New Roman"/>
          <w:color w:val="0000FF"/>
          <w:sz w:val="20"/>
          <w:szCs w:val="20"/>
        </w:rPr>
      </w:pPr>
      <w:r>
        <w:rPr>
          <w:rFonts w:ascii="Times New Roman" w:eastAsia="Calibri" w:hAnsi="Times New Roman" w:cs="Times New Roman"/>
          <w:sz w:val="20"/>
          <w:szCs w:val="20"/>
        </w:rPr>
        <w:t>КТРУ: 26.60.14.120.00000004</w:t>
      </w:r>
    </w:p>
    <w:p w:rsidR="009410A2" w:rsidRPr="009410A2" w:rsidRDefault="009410A2" w:rsidP="009410A2">
      <w:pPr>
        <w:autoSpaceDE w:val="0"/>
        <w:autoSpaceDN w:val="0"/>
        <w:adjustRightInd w:val="0"/>
        <w:spacing w:after="0" w:line="240" w:lineRule="auto"/>
        <w:ind w:firstLine="709"/>
        <w:jc w:val="both"/>
        <w:rPr>
          <w:rFonts w:ascii="Times New Roman" w:eastAsia="Calibri" w:hAnsi="Times New Roman" w:cs="Times New Roman"/>
        </w:rPr>
      </w:pPr>
      <w:r w:rsidRPr="009410A2">
        <w:rPr>
          <w:rFonts w:ascii="Times New Roman" w:eastAsia="Calibri" w:hAnsi="Times New Roman" w:cs="Times New Roman"/>
        </w:rPr>
        <w:t xml:space="preserve">Упаковка должна </w:t>
      </w:r>
      <w:proofErr w:type="gramStart"/>
      <w:r w:rsidRPr="009410A2">
        <w:rPr>
          <w:rFonts w:ascii="Times New Roman" w:eastAsia="Calibri" w:hAnsi="Times New Roman" w:cs="Times New Roman"/>
        </w:rPr>
        <w:t>производится</w:t>
      </w:r>
      <w:proofErr w:type="gramEnd"/>
      <w:r w:rsidRPr="009410A2">
        <w:rPr>
          <w:rFonts w:ascii="Times New Roman" w:eastAsia="Calibri" w:hAnsi="Times New Roman" w:cs="Times New Roman"/>
        </w:rPr>
        <w:t xml:space="preserve">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9410A2" w:rsidRPr="009410A2" w:rsidRDefault="009410A2" w:rsidP="009410A2">
      <w:pPr>
        <w:autoSpaceDE w:val="0"/>
        <w:autoSpaceDN w:val="0"/>
        <w:adjustRightInd w:val="0"/>
        <w:spacing w:after="0" w:line="240" w:lineRule="auto"/>
        <w:ind w:firstLine="709"/>
        <w:jc w:val="both"/>
        <w:rPr>
          <w:rFonts w:ascii="Times New Roman" w:eastAsia="Calibri" w:hAnsi="Times New Roman" w:cs="Times New Roman"/>
        </w:rPr>
      </w:pPr>
      <w:r w:rsidRPr="009410A2">
        <w:rPr>
          <w:rFonts w:ascii="Times New Roman" w:eastAsia="Calibri" w:hAnsi="Times New Roman" w:cs="Times New Roman"/>
        </w:rPr>
        <w:t xml:space="preserve">Товар должен соответствовать требованиям стандарта ГОСТ 31214-2016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w:t>
      </w:r>
      <w:proofErr w:type="spellStart"/>
      <w:r w:rsidRPr="009410A2">
        <w:rPr>
          <w:rFonts w:ascii="Times New Roman" w:eastAsia="Calibri" w:hAnsi="Times New Roman" w:cs="Times New Roman"/>
        </w:rPr>
        <w:t>пирогенность</w:t>
      </w:r>
      <w:proofErr w:type="spellEnd"/>
      <w:r w:rsidRPr="009410A2">
        <w:rPr>
          <w:rFonts w:ascii="Times New Roman" w:eastAsia="Calibri" w:hAnsi="Times New Roman" w:cs="Times New Roman"/>
        </w:rPr>
        <w:t>».</w:t>
      </w:r>
    </w:p>
    <w:p w:rsidR="009410A2" w:rsidRPr="009410A2" w:rsidRDefault="009410A2" w:rsidP="009410A2">
      <w:pPr>
        <w:autoSpaceDE w:val="0"/>
        <w:autoSpaceDN w:val="0"/>
        <w:adjustRightInd w:val="0"/>
        <w:spacing w:after="0" w:line="240" w:lineRule="auto"/>
        <w:ind w:firstLine="709"/>
        <w:jc w:val="both"/>
        <w:rPr>
          <w:rFonts w:ascii="Times New Roman" w:eastAsia="Calibri" w:hAnsi="Times New Roman" w:cs="Times New Roman"/>
          <w:lang w:eastAsia="ru-RU"/>
        </w:rPr>
      </w:pPr>
      <w:r w:rsidRPr="009410A2">
        <w:rPr>
          <w:rFonts w:ascii="Times New Roman" w:eastAsia="Calibri" w:hAnsi="Times New Roman" w:cs="Times New Roman"/>
        </w:rPr>
        <w:t xml:space="preserve">При использовании Товара по назначению не должно быть угрозы для жизни и здоровья потребителя, окружающей среды, использование Товара по назначению не должны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9410A2">
        <w:rPr>
          <w:rFonts w:ascii="Times New Roman" w:eastAsia="Calibri" w:hAnsi="Times New Roman" w:cs="Times New Roman"/>
          <w:lang w:eastAsia="ru-RU"/>
        </w:rPr>
        <w:t xml:space="preserve">ГОСТ </w:t>
      </w:r>
      <w:proofErr w:type="gramStart"/>
      <w:r w:rsidRPr="009410A2">
        <w:rPr>
          <w:rFonts w:ascii="Times New Roman" w:eastAsia="Calibri" w:hAnsi="Times New Roman" w:cs="Times New Roman"/>
          <w:lang w:eastAsia="ru-RU"/>
        </w:rPr>
        <w:t>Р</w:t>
      </w:r>
      <w:proofErr w:type="gramEnd"/>
      <w:r w:rsidRPr="009410A2">
        <w:rPr>
          <w:rFonts w:ascii="Times New Roman" w:eastAsia="Calibri" w:hAnsi="Times New Roman" w:cs="Times New Roman"/>
          <w:lang w:eastAsia="ru-RU"/>
        </w:rPr>
        <w:t xml:space="preserve"> 52770-2016.</w:t>
      </w:r>
    </w:p>
    <w:p w:rsidR="009410A2" w:rsidRPr="009410A2" w:rsidRDefault="009410A2" w:rsidP="009410A2">
      <w:pPr>
        <w:autoSpaceDE w:val="0"/>
        <w:autoSpaceDN w:val="0"/>
        <w:adjustRightInd w:val="0"/>
        <w:spacing w:after="0" w:line="240" w:lineRule="auto"/>
        <w:ind w:firstLine="709"/>
        <w:jc w:val="both"/>
        <w:rPr>
          <w:rFonts w:ascii="Times New Roman" w:eastAsia="Calibri" w:hAnsi="Times New Roman" w:cs="Times New Roman"/>
        </w:rPr>
      </w:pPr>
      <w:r w:rsidRPr="009410A2">
        <w:rPr>
          <w:rFonts w:ascii="Times New Roman" w:eastAsia="Calibri" w:hAnsi="Times New Roman" w:cs="Times New Roman"/>
        </w:rPr>
        <w:t xml:space="preserve">Товар должен соответствовать требованиям стандартов серии ГОСТ </w:t>
      </w:r>
      <w:r w:rsidRPr="009410A2">
        <w:rPr>
          <w:rFonts w:ascii="Times New Roman" w:eastAsia="Calibri" w:hAnsi="Times New Roman" w:cs="Times New Roman"/>
          <w:lang w:val="en-US"/>
        </w:rPr>
        <w:t>ISO</w:t>
      </w:r>
      <w:r w:rsidRPr="009410A2">
        <w:rPr>
          <w:rFonts w:ascii="Times New Roman" w:eastAsia="Calibri" w:hAnsi="Times New Roman" w:cs="Times New Roman"/>
        </w:rPr>
        <w:t xml:space="preserve"> 10993-1-2021 «</w:t>
      </w:r>
      <w:r w:rsidRPr="009410A2">
        <w:rPr>
          <w:rFonts w:ascii="Times New Roman" w:eastAsia="Calibri" w:hAnsi="Times New Roman" w:cs="Times New Roman"/>
          <w:color w:val="000000"/>
          <w:shd w:val="clear" w:color="auto" w:fill="FFFFFF"/>
        </w:rPr>
        <w:t>Изделия медицинские. Оценка биологического действия медицинских изделий. Часть 1. Оценка и исследования в процессе менеджмента риска</w:t>
      </w:r>
      <w:r w:rsidRPr="009410A2">
        <w:rPr>
          <w:rFonts w:ascii="Times New Roman" w:eastAsia="Calibri" w:hAnsi="Times New Roman" w:cs="Times New Roman"/>
        </w:rPr>
        <w:t>».</w:t>
      </w:r>
    </w:p>
    <w:p w:rsidR="009410A2" w:rsidRPr="009410A2" w:rsidRDefault="009410A2" w:rsidP="009410A2">
      <w:pPr>
        <w:autoSpaceDE w:val="0"/>
        <w:autoSpaceDN w:val="0"/>
        <w:adjustRightInd w:val="0"/>
        <w:spacing w:after="0" w:line="240" w:lineRule="auto"/>
        <w:ind w:firstLine="709"/>
        <w:jc w:val="both"/>
        <w:rPr>
          <w:rFonts w:ascii="Times New Roman" w:eastAsia="Calibri" w:hAnsi="Times New Roman" w:cs="Times New Roman"/>
        </w:rPr>
      </w:pPr>
      <w:r w:rsidRPr="009410A2">
        <w:rPr>
          <w:rFonts w:ascii="Times New Roman" w:eastAsia="Calibri" w:hAnsi="Times New Roman" w:cs="Times New Roman"/>
        </w:rPr>
        <w:t xml:space="preserve">Товар должен соответствовать требованиям стандартов серии ГОСТ </w:t>
      </w:r>
      <w:r w:rsidRPr="009410A2">
        <w:rPr>
          <w:rFonts w:ascii="Times New Roman" w:eastAsia="Calibri" w:hAnsi="Times New Roman" w:cs="Times New Roman"/>
          <w:lang w:val="en-US"/>
        </w:rPr>
        <w:t>ISO</w:t>
      </w:r>
      <w:r w:rsidRPr="009410A2">
        <w:rPr>
          <w:rFonts w:ascii="Times New Roman" w:eastAsia="Calibri" w:hAnsi="Times New Roman" w:cs="Times New Roman"/>
        </w:rPr>
        <w:t xml:space="preserve"> 10993-5-2011 «</w:t>
      </w:r>
      <w:r w:rsidRPr="009410A2">
        <w:rPr>
          <w:rFonts w:ascii="Times New Roman" w:eastAsia="Calibri" w:hAnsi="Times New Roman" w:cs="Times New Roman"/>
          <w:color w:val="000000"/>
          <w:shd w:val="clear" w:color="auto" w:fill="FFFFFF"/>
        </w:rPr>
        <w:t xml:space="preserve">Изделия медицинские. Оценка биологического действия медицинских изделий. Часть 5. Исследования на </w:t>
      </w:r>
      <w:proofErr w:type="spellStart"/>
      <w:r w:rsidRPr="009410A2">
        <w:rPr>
          <w:rFonts w:ascii="Times New Roman" w:eastAsia="Calibri" w:hAnsi="Times New Roman" w:cs="Times New Roman"/>
          <w:color w:val="000000"/>
          <w:shd w:val="clear" w:color="auto" w:fill="FFFFFF"/>
        </w:rPr>
        <w:t>цитотоксичность</w:t>
      </w:r>
      <w:proofErr w:type="spellEnd"/>
      <w:r w:rsidRPr="009410A2">
        <w:rPr>
          <w:rFonts w:ascii="Times New Roman" w:eastAsia="Calibri" w:hAnsi="Times New Roman" w:cs="Times New Roman"/>
          <w:color w:val="000000"/>
          <w:shd w:val="clear" w:color="auto" w:fill="FFFFFF"/>
        </w:rPr>
        <w:t xml:space="preserve">: методы </w:t>
      </w:r>
      <w:proofErr w:type="spellStart"/>
      <w:r w:rsidRPr="009410A2">
        <w:rPr>
          <w:rFonts w:ascii="Times New Roman" w:eastAsia="Calibri" w:hAnsi="Times New Roman" w:cs="Times New Roman"/>
          <w:color w:val="000000"/>
          <w:shd w:val="clear" w:color="auto" w:fill="FFFFFF"/>
        </w:rPr>
        <w:t>in</w:t>
      </w:r>
      <w:proofErr w:type="spellEnd"/>
      <w:r w:rsidRPr="009410A2">
        <w:rPr>
          <w:rFonts w:ascii="Times New Roman" w:eastAsia="Calibri" w:hAnsi="Times New Roman" w:cs="Times New Roman"/>
          <w:color w:val="000000"/>
          <w:shd w:val="clear" w:color="auto" w:fill="FFFFFF"/>
        </w:rPr>
        <w:t xml:space="preserve"> </w:t>
      </w:r>
      <w:proofErr w:type="spellStart"/>
      <w:r w:rsidRPr="009410A2">
        <w:rPr>
          <w:rFonts w:ascii="Times New Roman" w:eastAsia="Calibri" w:hAnsi="Times New Roman" w:cs="Times New Roman"/>
          <w:color w:val="000000"/>
          <w:shd w:val="clear" w:color="auto" w:fill="FFFFFF"/>
        </w:rPr>
        <w:t>vitro</w:t>
      </w:r>
      <w:proofErr w:type="spellEnd"/>
      <w:r w:rsidRPr="009410A2">
        <w:rPr>
          <w:rFonts w:ascii="Times New Roman" w:eastAsia="Calibri" w:hAnsi="Times New Roman" w:cs="Times New Roman"/>
        </w:rPr>
        <w:t>».</w:t>
      </w:r>
    </w:p>
    <w:p w:rsidR="009410A2" w:rsidRPr="009410A2" w:rsidRDefault="009410A2" w:rsidP="009410A2">
      <w:pPr>
        <w:autoSpaceDE w:val="0"/>
        <w:autoSpaceDN w:val="0"/>
        <w:adjustRightInd w:val="0"/>
        <w:spacing w:after="0" w:line="240" w:lineRule="auto"/>
        <w:ind w:firstLine="709"/>
        <w:jc w:val="both"/>
        <w:rPr>
          <w:rFonts w:ascii="Times New Roman" w:eastAsia="Calibri" w:hAnsi="Times New Roman" w:cs="Times New Roman"/>
        </w:rPr>
      </w:pPr>
      <w:r w:rsidRPr="009410A2">
        <w:rPr>
          <w:rFonts w:ascii="Times New Roman" w:eastAsia="Calibri" w:hAnsi="Times New Roman" w:cs="Times New Roman"/>
        </w:rPr>
        <w:t xml:space="preserve">Товар должен соответствовать требованиям стандартов серии ГОСТ </w:t>
      </w:r>
      <w:r w:rsidRPr="009410A2">
        <w:rPr>
          <w:rFonts w:ascii="Times New Roman" w:eastAsia="Calibri" w:hAnsi="Times New Roman" w:cs="Times New Roman"/>
          <w:lang w:val="en-US"/>
        </w:rPr>
        <w:t>ISO</w:t>
      </w:r>
      <w:r w:rsidRPr="009410A2">
        <w:rPr>
          <w:rFonts w:ascii="Times New Roman" w:eastAsia="Calibri" w:hAnsi="Times New Roman" w:cs="Times New Roman"/>
        </w:rPr>
        <w:t xml:space="preserve"> 10993-10-2011 «</w:t>
      </w:r>
      <w:r w:rsidRPr="009410A2">
        <w:rPr>
          <w:rFonts w:ascii="Times New Roman" w:eastAsia="Calibri" w:hAnsi="Times New Roman" w:cs="Times New Roman"/>
          <w:color w:val="000000"/>
          <w:shd w:val="clear" w:color="auto" w:fill="FFFFFF"/>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9410A2">
        <w:rPr>
          <w:rFonts w:ascii="Times New Roman" w:eastAsia="Calibri" w:hAnsi="Times New Roman" w:cs="Times New Roman"/>
        </w:rPr>
        <w:t>».</w:t>
      </w:r>
    </w:p>
    <w:p w:rsidR="009410A2" w:rsidRPr="009410A2" w:rsidRDefault="009410A2" w:rsidP="009410A2">
      <w:pPr>
        <w:autoSpaceDE w:val="0"/>
        <w:autoSpaceDN w:val="0"/>
        <w:adjustRightInd w:val="0"/>
        <w:spacing w:after="0" w:line="240" w:lineRule="auto"/>
        <w:ind w:firstLine="567"/>
        <w:jc w:val="both"/>
        <w:rPr>
          <w:rFonts w:ascii="Times New Roman" w:eastAsia="Calibri" w:hAnsi="Times New Roman" w:cs="Times New Roman"/>
          <w:lang w:eastAsia="ru-RU"/>
        </w:rPr>
      </w:pPr>
      <w:r w:rsidRPr="009410A2">
        <w:rPr>
          <w:rFonts w:ascii="Times New Roman" w:eastAsia="Calibri" w:hAnsi="Times New Roman" w:cs="Times New Roman"/>
          <w:lang w:eastAsia="ru-RU"/>
        </w:rPr>
        <w:t xml:space="preserve">Товар </w:t>
      </w:r>
      <w:r w:rsidRPr="009410A2">
        <w:rPr>
          <w:rFonts w:ascii="Times New Roman" w:eastAsia="Lucida Sans Unicode" w:hAnsi="Times New Roman" w:cs="Times New Roman"/>
          <w:kern w:val="2"/>
        </w:rPr>
        <w:t>должен соответствовать</w:t>
      </w:r>
      <w:r w:rsidRPr="009410A2">
        <w:rPr>
          <w:rFonts w:ascii="Times New Roman" w:eastAsia="Calibri" w:hAnsi="Times New Roman" w:cs="Times New Roman"/>
          <w:lang w:eastAsia="ru-RU"/>
        </w:rPr>
        <w:t xml:space="preserve"> требованиям стандарта серии ГОСТ </w:t>
      </w:r>
      <w:proofErr w:type="gramStart"/>
      <w:r w:rsidRPr="009410A2">
        <w:rPr>
          <w:rFonts w:ascii="Times New Roman" w:eastAsia="Calibri" w:hAnsi="Times New Roman" w:cs="Times New Roman"/>
          <w:lang w:eastAsia="ru-RU"/>
        </w:rPr>
        <w:t>Р</w:t>
      </w:r>
      <w:proofErr w:type="gramEnd"/>
      <w:r w:rsidRPr="009410A2">
        <w:rPr>
          <w:rFonts w:ascii="Times New Roman" w:eastAsia="Calibri" w:hAnsi="Times New Roman" w:cs="Times New Roman"/>
          <w:lang w:eastAsia="ru-RU"/>
        </w:rPr>
        <w:t xml:space="preserve"> 51024-2012 «Национальный стандарт Российской Федерации. Аппараты слуховые электронные реабилитационные. Технические требования и методы испытаний».</w:t>
      </w:r>
    </w:p>
    <w:p w:rsidR="009410A2" w:rsidRPr="009410A2" w:rsidRDefault="009410A2" w:rsidP="009410A2">
      <w:pPr>
        <w:widowControl w:val="0"/>
        <w:spacing w:after="0" w:line="240" w:lineRule="auto"/>
        <w:ind w:firstLine="567"/>
        <w:jc w:val="both"/>
        <w:rPr>
          <w:rFonts w:ascii="Times New Roman" w:eastAsia="Lucida Sans Unicode" w:hAnsi="Times New Roman" w:cs="Times New Roman"/>
          <w:kern w:val="2"/>
        </w:rPr>
      </w:pPr>
      <w:bookmarkStart w:id="0" w:name="_GoBack"/>
      <w:bookmarkEnd w:id="0"/>
    </w:p>
    <w:tbl>
      <w:tblPr>
        <w:tblW w:w="10372"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2"/>
        <w:gridCol w:w="6521"/>
        <w:gridCol w:w="1559"/>
      </w:tblGrid>
      <w:tr w:rsidR="009410A2" w:rsidRPr="009410A2" w:rsidTr="009410A2">
        <w:trPr>
          <w:trHeight w:val="771"/>
        </w:trPr>
        <w:tc>
          <w:tcPr>
            <w:tcW w:w="2292" w:type="dxa"/>
            <w:tcBorders>
              <w:top w:val="single" w:sz="4" w:space="0" w:color="auto"/>
              <w:left w:val="single" w:sz="4" w:space="0" w:color="auto"/>
              <w:bottom w:val="single" w:sz="4" w:space="0" w:color="auto"/>
              <w:right w:val="single" w:sz="4" w:space="0" w:color="auto"/>
            </w:tcBorders>
            <w:vAlign w:val="center"/>
            <w:hideMark/>
          </w:tcPr>
          <w:p w:rsidR="009410A2" w:rsidRPr="009410A2" w:rsidRDefault="009410A2" w:rsidP="009410A2">
            <w:pPr>
              <w:spacing w:after="0" w:line="240" w:lineRule="auto"/>
              <w:jc w:val="center"/>
              <w:outlineLvl w:val="1"/>
              <w:rPr>
                <w:rFonts w:ascii="Times New Roman" w:eastAsia="Times New Roman" w:hAnsi="Times New Roman" w:cs="Times New Roman"/>
                <w:kern w:val="2"/>
                <w:sz w:val="20"/>
                <w:szCs w:val="20"/>
                <w:lang w:eastAsia="ar-SA"/>
              </w:rPr>
            </w:pPr>
            <w:proofErr w:type="spellStart"/>
            <w:r w:rsidRPr="009410A2">
              <w:rPr>
                <w:rFonts w:ascii="Times New Roman" w:eastAsia="Times New Roman" w:hAnsi="Times New Roman" w:cs="Times New Roman"/>
                <w:kern w:val="2"/>
                <w:sz w:val="20"/>
                <w:szCs w:val="20"/>
                <w:lang w:val="en-US" w:eastAsia="ar-SA"/>
              </w:rPr>
              <w:t>Наименование</w:t>
            </w:r>
            <w:proofErr w:type="spellEnd"/>
            <w:r w:rsidRPr="009410A2">
              <w:rPr>
                <w:rFonts w:ascii="Times New Roman" w:eastAsia="Times New Roman" w:hAnsi="Times New Roman" w:cs="Times New Roman"/>
                <w:kern w:val="2"/>
                <w:sz w:val="20"/>
                <w:szCs w:val="20"/>
                <w:lang w:eastAsia="ar-SA"/>
              </w:rPr>
              <w:t xml:space="preserve"> Товара</w:t>
            </w:r>
            <w:r w:rsidRPr="009410A2">
              <w:rPr>
                <w:rFonts w:ascii="Times New Roman" w:eastAsia="Times New Roman" w:hAnsi="Times New Roman" w:cs="Times New Roman"/>
                <w:kern w:val="2"/>
                <w:sz w:val="20"/>
                <w:szCs w:val="20"/>
                <w:vertAlign w:val="superscript"/>
                <w:lang w:eastAsia="ar-SA"/>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9410A2" w:rsidRPr="009410A2" w:rsidRDefault="009410A2" w:rsidP="009410A2">
            <w:pPr>
              <w:spacing w:after="0" w:line="240" w:lineRule="auto"/>
              <w:jc w:val="center"/>
              <w:rPr>
                <w:rFonts w:ascii="Times New Roman" w:eastAsia="Times New Roman" w:hAnsi="Times New Roman" w:cs="Times New Roman"/>
                <w:kern w:val="2"/>
                <w:sz w:val="20"/>
                <w:szCs w:val="20"/>
                <w:lang w:eastAsia="ar-SA"/>
              </w:rPr>
            </w:pPr>
            <w:r w:rsidRPr="009410A2">
              <w:rPr>
                <w:rFonts w:ascii="Times New Roman" w:eastAsia="Times New Roman" w:hAnsi="Times New Roman" w:cs="Times New Roman"/>
                <w:kern w:val="2"/>
                <w:sz w:val="20"/>
                <w:szCs w:val="20"/>
                <w:lang w:eastAsia="ar-SA"/>
              </w:rPr>
              <w:t>Наименование товара, описание функциональных и технических характеристик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10A2" w:rsidRPr="009410A2" w:rsidRDefault="009410A2" w:rsidP="009410A2">
            <w:pPr>
              <w:tabs>
                <w:tab w:val="num" w:pos="0"/>
              </w:tabs>
              <w:spacing w:after="0" w:line="240" w:lineRule="auto"/>
              <w:ind w:firstLine="72"/>
              <w:jc w:val="center"/>
              <w:rPr>
                <w:rFonts w:ascii="Times New Roman" w:eastAsia="Times New Roman" w:hAnsi="Times New Roman" w:cs="Times New Roman"/>
                <w:kern w:val="2"/>
                <w:sz w:val="20"/>
                <w:szCs w:val="20"/>
                <w:lang w:eastAsia="ar-SA"/>
              </w:rPr>
            </w:pPr>
            <w:r w:rsidRPr="009410A2">
              <w:rPr>
                <w:rFonts w:ascii="Times New Roman" w:eastAsia="Times New Roman" w:hAnsi="Times New Roman" w:cs="Times New Roman"/>
                <w:kern w:val="2"/>
                <w:sz w:val="20"/>
                <w:szCs w:val="20"/>
                <w:lang w:eastAsia="ar-SA"/>
              </w:rPr>
              <w:t>Кол-во, штук</w:t>
            </w:r>
          </w:p>
        </w:tc>
      </w:tr>
      <w:tr w:rsidR="009410A2" w:rsidRPr="009410A2" w:rsidTr="009410A2">
        <w:trPr>
          <w:trHeight w:val="274"/>
        </w:trPr>
        <w:tc>
          <w:tcPr>
            <w:tcW w:w="2292" w:type="dxa"/>
            <w:tcBorders>
              <w:top w:val="single" w:sz="4" w:space="0" w:color="auto"/>
              <w:left w:val="single" w:sz="4" w:space="0" w:color="auto"/>
              <w:bottom w:val="single" w:sz="4" w:space="0" w:color="auto"/>
              <w:right w:val="single" w:sz="4" w:space="0" w:color="auto"/>
            </w:tcBorders>
          </w:tcPr>
          <w:p w:rsidR="009410A2" w:rsidRPr="009410A2" w:rsidRDefault="009410A2" w:rsidP="009410A2">
            <w:pPr>
              <w:spacing w:after="0" w:line="240" w:lineRule="auto"/>
              <w:jc w:val="center"/>
              <w:rPr>
                <w:rFonts w:ascii="Times New Roman" w:eastAsia="Calibri" w:hAnsi="Times New Roman" w:cs="Times New Roman"/>
                <w:sz w:val="20"/>
                <w:szCs w:val="20"/>
              </w:rPr>
            </w:pPr>
            <w:r w:rsidRPr="009410A2">
              <w:rPr>
                <w:rFonts w:ascii="Times New Roman" w:eastAsia="Calibri" w:hAnsi="Times New Roman" w:cs="Times New Roman"/>
                <w:sz w:val="20"/>
                <w:szCs w:val="20"/>
              </w:rPr>
              <w:t>Слуховой аппарат цифровой заушный сверхмощный</w:t>
            </w:r>
          </w:p>
          <w:p w:rsidR="009410A2" w:rsidRPr="009410A2" w:rsidRDefault="009410A2" w:rsidP="009410A2">
            <w:pPr>
              <w:widowControl w:val="0"/>
              <w:spacing w:after="0" w:line="240" w:lineRule="auto"/>
              <w:jc w:val="center"/>
              <w:rPr>
                <w:rFonts w:ascii="Times New Roman" w:eastAsia="Calibri" w:hAnsi="Times New Roman" w:cs="Times New Roman"/>
                <w:sz w:val="20"/>
                <w:szCs w:val="20"/>
              </w:rPr>
            </w:pPr>
            <w:r w:rsidRPr="009410A2">
              <w:rPr>
                <w:rFonts w:ascii="Times New Roman" w:eastAsia="Calibri" w:hAnsi="Times New Roman" w:cs="Times New Roman"/>
                <w:sz w:val="20"/>
                <w:szCs w:val="20"/>
              </w:rPr>
              <w:t>17-01-05</w:t>
            </w:r>
          </w:p>
          <w:p w:rsidR="009410A2" w:rsidRPr="009410A2" w:rsidRDefault="009410A2" w:rsidP="009410A2">
            <w:pPr>
              <w:widowControl w:val="0"/>
              <w:spacing w:after="0" w:line="240" w:lineRule="auto"/>
              <w:jc w:val="center"/>
              <w:rPr>
                <w:rFonts w:ascii="Times New Roman" w:eastAsia="Calibri" w:hAnsi="Times New Roman" w:cs="Times New Roman"/>
                <w:sz w:val="20"/>
                <w:szCs w:val="20"/>
              </w:rPr>
            </w:pPr>
          </w:p>
          <w:p w:rsidR="009410A2" w:rsidRPr="009410A2" w:rsidRDefault="009410A2" w:rsidP="009410A2">
            <w:pPr>
              <w:widowControl w:val="0"/>
              <w:spacing w:after="0" w:line="240" w:lineRule="auto"/>
              <w:jc w:val="center"/>
              <w:rPr>
                <w:rFonts w:ascii="Times New Roman" w:eastAsia="Calibri" w:hAnsi="Times New Roman" w:cs="Times New Roman"/>
                <w:sz w:val="20"/>
                <w:szCs w:val="20"/>
              </w:rPr>
            </w:pPr>
            <w:r w:rsidRPr="009410A2">
              <w:rPr>
                <w:rFonts w:ascii="Times New Roman" w:eastAsia="Calibri" w:hAnsi="Times New Roman" w:cs="Times New Roman"/>
                <w:sz w:val="20"/>
                <w:szCs w:val="20"/>
              </w:rPr>
              <w:t>КТРУ</w:t>
            </w:r>
            <w:proofErr w:type="gramStart"/>
            <w:r w:rsidRPr="009410A2">
              <w:rPr>
                <w:rFonts w:ascii="Times New Roman" w:eastAsia="Calibri" w:hAnsi="Times New Roman" w:cs="Times New Roman"/>
                <w:sz w:val="20"/>
                <w:szCs w:val="20"/>
                <w:vertAlign w:val="superscript"/>
              </w:rPr>
              <w:t>2</w:t>
            </w:r>
            <w:proofErr w:type="gramEnd"/>
          </w:p>
          <w:p w:rsidR="009410A2" w:rsidRPr="009410A2" w:rsidRDefault="009410A2" w:rsidP="009410A2">
            <w:pPr>
              <w:widowControl w:val="0"/>
              <w:spacing w:after="0" w:line="240" w:lineRule="auto"/>
              <w:jc w:val="center"/>
              <w:rPr>
                <w:rFonts w:ascii="Times New Roman" w:eastAsia="Calibri" w:hAnsi="Times New Roman" w:cs="Times New Roman"/>
                <w:sz w:val="20"/>
                <w:szCs w:val="20"/>
              </w:rPr>
            </w:pPr>
            <w:r w:rsidRPr="009410A2">
              <w:rPr>
                <w:rFonts w:ascii="Times New Roman" w:eastAsia="Calibri" w:hAnsi="Times New Roman" w:cs="Times New Roman"/>
                <w:sz w:val="20"/>
                <w:szCs w:val="20"/>
              </w:rPr>
              <w:t>26.60.14.120.00000004</w:t>
            </w:r>
          </w:p>
        </w:tc>
        <w:tc>
          <w:tcPr>
            <w:tcW w:w="6521" w:type="dxa"/>
            <w:tcBorders>
              <w:top w:val="single" w:sz="4" w:space="0" w:color="auto"/>
              <w:left w:val="single" w:sz="4" w:space="0" w:color="auto"/>
              <w:bottom w:val="single" w:sz="4" w:space="0" w:color="auto"/>
              <w:right w:val="single" w:sz="4" w:space="0" w:color="auto"/>
            </w:tcBorders>
            <w:hideMark/>
          </w:tcPr>
          <w:p w:rsidR="009410A2" w:rsidRPr="009410A2" w:rsidRDefault="009410A2" w:rsidP="009410A2">
            <w:pPr>
              <w:keepNext/>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Слуховой аппарат цифровой заушный сверхмощный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9410A2" w:rsidRPr="009410A2" w:rsidRDefault="009410A2" w:rsidP="009410A2">
            <w:pPr>
              <w:keepNext/>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Требования к техническим характеристикам объекта закупки:</w:t>
            </w:r>
          </w:p>
          <w:p w:rsidR="009410A2" w:rsidRPr="009410A2" w:rsidRDefault="009410A2" w:rsidP="009410A2">
            <w:pPr>
              <w:keepNext/>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Максимальный выходной уровень звукового давления при входном УЗД равном 90 дБ (ВУЗД 90): должен быть не менее 140 дБ*;</w:t>
            </w:r>
          </w:p>
          <w:p w:rsidR="009410A2" w:rsidRPr="009410A2" w:rsidRDefault="009410A2" w:rsidP="009410A2">
            <w:pPr>
              <w:keepNext/>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Максимальное акустическое усиление: должно быть не менее 80 дБ*;</w:t>
            </w:r>
          </w:p>
          <w:p w:rsidR="009410A2" w:rsidRPr="009410A2" w:rsidRDefault="009410A2" w:rsidP="009410A2">
            <w:pPr>
              <w:keepNext/>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Диапазон частот (диапазон воспроизводимых частот): должен быть не уже 0,2 – 4,8 кГц*;</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Индукционная катушка;</w:t>
            </w:r>
          </w:p>
          <w:p w:rsidR="009410A2" w:rsidRPr="009410A2" w:rsidRDefault="009410A2" w:rsidP="009410A2">
            <w:pPr>
              <w:keepNext/>
              <w:suppressAutoHyphens/>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Кнопка переключения программ прослушивания;</w:t>
            </w:r>
          </w:p>
          <w:p w:rsidR="009410A2" w:rsidRPr="009410A2" w:rsidRDefault="009410A2" w:rsidP="009410A2">
            <w:pPr>
              <w:keepNext/>
              <w:suppressAutoHyphens/>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Регулятор усиления;</w:t>
            </w:r>
          </w:p>
          <w:p w:rsidR="009410A2" w:rsidRPr="009410A2" w:rsidRDefault="009410A2" w:rsidP="009410A2">
            <w:pPr>
              <w:keepNext/>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 xml:space="preserve">Требования к функциональным и потребительским свойствам </w:t>
            </w:r>
            <w:r w:rsidRPr="009410A2">
              <w:rPr>
                <w:rFonts w:ascii="Times New Roman" w:eastAsia="Calibri" w:hAnsi="Times New Roman" w:cs="Times New Roman"/>
                <w:sz w:val="20"/>
                <w:szCs w:val="20"/>
              </w:rPr>
              <w:lastRenderedPageBreak/>
              <w:t>объекта закупки:</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Обрабатывать акустический сигнал цифровым образом с разбиением воспроизводимого диапазона частот на не менее чем 6 частотных каналов*;</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Количество акустических программ прослушивания - не менее 3*;</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Изменять чувствительность микрофона в зависимости от направления прихода звуковой волны;</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Автоматически выбирать предпочтительный вариант чувствительности микрофона в зависимости от пользовательской окружающей акустической обстановки;</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Изменять интенсивность подавления шума в зависимости от уровня и типа шумового звука;</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 xml:space="preserve">Подавлять сигнал обратной акустической связи при его возникновении; </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Автоматически анализировать звуковую обстановку и устанавливать соответствующие ей оптимальные параметры работы слухового аппарата;</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Подавлять шум ветра в случае его возникновения;</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9410A2" w:rsidRPr="009410A2" w:rsidRDefault="009410A2" w:rsidP="009410A2">
            <w:pPr>
              <w:autoSpaceDE w:val="0"/>
              <w:autoSpaceDN w:val="0"/>
              <w:adjustRightInd w:val="0"/>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Регистрировать данные о пользовательских режимах эксплуатации слухового аппарата</w:t>
            </w:r>
          </w:p>
        </w:tc>
        <w:tc>
          <w:tcPr>
            <w:tcW w:w="1559" w:type="dxa"/>
            <w:tcBorders>
              <w:top w:val="single" w:sz="4" w:space="0" w:color="auto"/>
              <w:left w:val="single" w:sz="4" w:space="0" w:color="auto"/>
              <w:bottom w:val="single" w:sz="4" w:space="0" w:color="auto"/>
              <w:right w:val="single" w:sz="4" w:space="0" w:color="auto"/>
            </w:tcBorders>
            <w:hideMark/>
          </w:tcPr>
          <w:p w:rsidR="009410A2" w:rsidRPr="009410A2" w:rsidRDefault="009410A2" w:rsidP="009410A2">
            <w:pPr>
              <w:autoSpaceDE w:val="0"/>
              <w:autoSpaceDN w:val="0"/>
              <w:adjustRightInd w:val="0"/>
              <w:spacing w:after="0" w:line="240" w:lineRule="auto"/>
              <w:jc w:val="center"/>
              <w:rPr>
                <w:rFonts w:ascii="Times New Roman" w:eastAsia="Calibri" w:hAnsi="Times New Roman" w:cs="Times New Roman"/>
                <w:sz w:val="20"/>
                <w:szCs w:val="20"/>
              </w:rPr>
            </w:pPr>
            <w:r w:rsidRPr="009410A2">
              <w:rPr>
                <w:rFonts w:ascii="Times New Roman" w:eastAsia="Calibri" w:hAnsi="Times New Roman" w:cs="Times New Roman"/>
                <w:sz w:val="20"/>
                <w:szCs w:val="20"/>
              </w:rPr>
              <w:lastRenderedPageBreak/>
              <w:t>40</w:t>
            </w:r>
          </w:p>
        </w:tc>
      </w:tr>
      <w:tr w:rsidR="009410A2" w:rsidRPr="009410A2" w:rsidTr="009410A2">
        <w:trPr>
          <w:trHeight w:val="274"/>
        </w:trPr>
        <w:tc>
          <w:tcPr>
            <w:tcW w:w="2292" w:type="dxa"/>
            <w:tcBorders>
              <w:top w:val="single" w:sz="4" w:space="0" w:color="auto"/>
              <w:left w:val="single" w:sz="4" w:space="0" w:color="auto"/>
              <w:bottom w:val="single" w:sz="4" w:space="0" w:color="auto"/>
              <w:right w:val="single" w:sz="4" w:space="0" w:color="auto"/>
            </w:tcBorders>
          </w:tcPr>
          <w:p w:rsidR="009410A2" w:rsidRPr="009410A2" w:rsidRDefault="009410A2" w:rsidP="009410A2">
            <w:pPr>
              <w:spacing w:after="0" w:line="240" w:lineRule="auto"/>
              <w:jc w:val="center"/>
              <w:rPr>
                <w:rFonts w:ascii="Times New Roman" w:eastAsia="Calibri" w:hAnsi="Times New Roman" w:cs="Times New Roman"/>
                <w:sz w:val="20"/>
                <w:szCs w:val="20"/>
              </w:rPr>
            </w:pPr>
            <w:r w:rsidRPr="009410A2">
              <w:rPr>
                <w:rFonts w:ascii="Times New Roman" w:eastAsia="Calibri" w:hAnsi="Times New Roman" w:cs="Times New Roman"/>
                <w:sz w:val="20"/>
                <w:szCs w:val="20"/>
              </w:rPr>
              <w:lastRenderedPageBreak/>
              <w:t>Слуховой аппарат цифровой заушный мощный</w:t>
            </w:r>
          </w:p>
          <w:p w:rsidR="009410A2" w:rsidRPr="009410A2" w:rsidRDefault="009410A2" w:rsidP="009410A2">
            <w:pPr>
              <w:widowControl w:val="0"/>
              <w:spacing w:after="0" w:line="240" w:lineRule="auto"/>
              <w:jc w:val="center"/>
              <w:rPr>
                <w:rFonts w:ascii="Times New Roman" w:eastAsia="Calibri" w:hAnsi="Times New Roman" w:cs="Times New Roman"/>
                <w:sz w:val="20"/>
                <w:szCs w:val="20"/>
              </w:rPr>
            </w:pPr>
            <w:r w:rsidRPr="009410A2">
              <w:rPr>
                <w:rFonts w:ascii="Times New Roman" w:eastAsia="Calibri" w:hAnsi="Times New Roman" w:cs="Times New Roman"/>
                <w:sz w:val="20"/>
                <w:szCs w:val="20"/>
              </w:rPr>
              <w:t>17-01-06</w:t>
            </w:r>
          </w:p>
          <w:p w:rsidR="009410A2" w:rsidRPr="009410A2" w:rsidRDefault="009410A2" w:rsidP="009410A2">
            <w:pPr>
              <w:widowControl w:val="0"/>
              <w:spacing w:after="0" w:line="240" w:lineRule="auto"/>
              <w:jc w:val="center"/>
              <w:rPr>
                <w:rFonts w:ascii="Times New Roman" w:eastAsia="Calibri" w:hAnsi="Times New Roman" w:cs="Times New Roman"/>
                <w:sz w:val="20"/>
                <w:szCs w:val="20"/>
              </w:rPr>
            </w:pPr>
          </w:p>
          <w:p w:rsidR="009410A2" w:rsidRPr="009410A2" w:rsidRDefault="009410A2" w:rsidP="009410A2">
            <w:pPr>
              <w:widowControl w:val="0"/>
              <w:spacing w:after="0" w:line="240" w:lineRule="auto"/>
              <w:jc w:val="center"/>
              <w:rPr>
                <w:rFonts w:ascii="Times New Roman" w:eastAsia="Calibri" w:hAnsi="Times New Roman" w:cs="Times New Roman"/>
                <w:sz w:val="20"/>
                <w:szCs w:val="20"/>
              </w:rPr>
            </w:pPr>
          </w:p>
          <w:p w:rsidR="009410A2" w:rsidRPr="009410A2" w:rsidRDefault="009410A2" w:rsidP="009410A2">
            <w:pPr>
              <w:widowControl w:val="0"/>
              <w:spacing w:after="0" w:line="240" w:lineRule="auto"/>
              <w:jc w:val="center"/>
              <w:rPr>
                <w:rFonts w:ascii="Times New Roman" w:eastAsia="Calibri" w:hAnsi="Times New Roman" w:cs="Times New Roman"/>
                <w:sz w:val="20"/>
                <w:szCs w:val="20"/>
              </w:rPr>
            </w:pPr>
          </w:p>
          <w:p w:rsidR="009410A2" w:rsidRPr="009410A2" w:rsidRDefault="009410A2" w:rsidP="009410A2">
            <w:pPr>
              <w:widowControl w:val="0"/>
              <w:spacing w:after="0" w:line="240" w:lineRule="auto"/>
              <w:jc w:val="center"/>
              <w:rPr>
                <w:rFonts w:ascii="Times New Roman" w:eastAsia="Calibri" w:hAnsi="Times New Roman" w:cs="Times New Roman"/>
                <w:sz w:val="20"/>
                <w:szCs w:val="20"/>
              </w:rPr>
            </w:pPr>
            <w:r w:rsidRPr="009410A2">
              <w:rPr>
                <w:rFonts w:ascii="Times New Roman" w:eastAsia="Calibri" w:hAnsi="Times New Roman" w:cs="Times New Roman"/>
                <w:sz w:val="20"/>
                <w:szCs w:val="20"/>
              </w:rPr>
              <w:t>КТРУ</w:t>
            </w:r>
            <w:proofErr w:type="gramStart"/>
            <w:r w:rsidRPr="009410A2">
              <w:rPr>
                <w:rFonts w:ascii="Times New Roman" w:eastAsia="Calibri" w:hAnsi="Times New Roman" w:cs="Times New Roman"/>
                <w:sz w:val="20"/>
                <w:szCs w:val="20"/>
                <w:vertAlign w:val="superscript"/>
              </w:rPr>
              <w:t>2</w:t>
            </w:r>
            <w:proofErr w:type="gramEnd"/>
          </w:p>
          <w:p w:rsidR="009410A2" w:rsidRPr="009410A2" w:rsidRDefault="009410A2" w:rsidP="009410A2">
            <w:pPr>
              <w:widowControl w:val="0"/>
              <w:spacing w:after="0" w:line="240" w:lineRule="auto"/>
              <w:jc w:val="center"/>
              <w:rPr>
                <w:rFonts w:ascii="Times New Roman" w:eastAsia="Calibri" w:hAnsi="Times New Roman" w:cs="Times New Roman"/>
                <w:sz w:val="20"/>
                <w:szCs w:val="20"/>
              </w:rPr>
            </w:pPr>
            <w:r w:rsidRPr="009410A2">
              <w:rPr>
                <w:rFonts w:ascii="Times New Roman" w:eastAsia="Calibri" w:hAnsi="Times New Roman" w:cs="Times New Roman"/>
                <w:sz w:val="20"/>
                <w:szCs w:val="20"/>
              </w:rPr>
              <w:t>26.60.14.120.00000004</w:t>
            </w:r>
          </w:p>
        </w:tc>
        <w:tc>
          <w:tcPr>
            <w:tcW w:w="6521" w:type="dxa"/>
            <w:tcBorders>
              <w:top w:val="single" w:sz="4" w:space="0" w:color="auto"/>
              <w:left w:val="single" w:sz="4" w:space="0" w:color="auto"/>
              <w:bottom w:val="single" w:sz="4" w:space="0" w:color="auto"/>
              <w:right w:val="single" w:sz="4" w:space="0" w:color="auto"/>
            </w:tcBorders>
            <w:hideMark/>
          </w:tcPr>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Слуховой аппарат цифровой заушный мощный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Требования к техническим характеристикам объекта закупки:</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Максимальный выходной уровень звукового давления при входном УЗД равном 90 дБ (ВУЗД 90): должен быть не менее 133 дБ*;</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Максимальное акустическое усиление: должно быть не менее 65 дБ*;</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Диапазон частот (диапазон воспроизводимых частот): должен быть не уже 0,2 – 4,5 кГц*;</w:t>
            </w:r>
          </w:p>
          <w:p w:rsidR="009410A2" w:rsidRPr="009410A2" w:rsidRDefault="009410A2" w:rsidP="009410A2">
            <w:pPr>
              <w:numPr>
                <w:ilvl w:val="0"/>
                <w:numId w:val="1"/>
              </w:numPr>
              <w:suppressAutoHyphens/>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Индукционная катушка;</w:t>
            </w:r>
          </w:p>
          <w:p w:rsidR="009410A2" w:rsidRPr="009410A2" w:rsidRDefault="009410A2" w:rsidP="009410A2">
            <w:pPr>
              <w:numPr>
                <w:ilvl w:val="0"/>
                <w:numId w:val="1"/>
              </w:numPr>
              <w:suppressAutoHyphens/>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Кнопка переключения программ прослушивания;</w:t>
            </w:r>
          </w:p>
          <w:p w:rsidR="009410A2" w:rsidRPr="009410A2" w:rsidRDefault="009410A2" w:rsidP="009410A2">
            <w:pPr>
              <w:numPr>
                <w:ilvl w:val="0"/>
                <w:numId w:val="1"/>
              </w:numPr>
              <w:suppressAutoHyphens/>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Регулятор усиления;</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Требования к функциональным и потребительским характеристикам объекта закупки:</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 xml:space="preserve">Обрабатывать акустический сигнал цифровым образом с выделением не менее чем 2 каналов*;  </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Количество акустических программ прослушивания - не менее 2*;</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Автоматически регулировать интенсивные звуки во всём частотном диапазоне по выходу слухового аппарата;</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Подавлять шумы низкого уровня;</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Информировать пользователя предупредительными звуковыми сигналами при разряде элементов питания и изменении режима работы слухового аппарата;</w:t>
            </w:r>
          </w:p>
          <w:p w:rsidR="009410A2" w:rsidRPr="009410A2" w:rsidRDefault="009410A2" w:rsidP="009410A2">
            <w:pPr>
              <w:autoSpaceDE w:val="0"/>
              <w:autoSpaceDN w:val="0"/>
              <w:adjustRightInd w:val="0"/>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Регистрировать данные о пользовательских режимах эксплуатации слухового аппарата.</w:t>
            </w:r>
          </w:p>
        </w:tc>
        <w:tc>
          <w:tcPr>
            <w:tcW w:w="1559" w:type="dxa"/>
            <w:tcBorders>
              <w:top w:val="single" w:sz="4" w:space="0" w:color="auto"/>
              <w:left w:val="single" w:sz="4" w:space="0" w:color="auto"/>
              <w:bottom w:val="single" w:sz="4" w:space="0" w:color="auto"/>
              <w:right w:val="single" w:sz="4" w:space="0" w:color="auto"/>
            </w:tcBorders>
            <w:hideMark/>
          </w:tcPr>
          <w:p w:rsidR="009410A2" w:rsidRPr="009410A2" w:rsidRDefault="009410A2" w:rsidP="009410A2">
            <w:pPr>
              <w:autoSpaceDE w:val="0"/>
              <w:autoSpaceDN w:val="0"/>
              <w:adjustRightInd w:val="0"/>
              <w:spacing w:after="0" w:line="240" w:lineRule="auto"/>
              <w:jc w:val="center"/>
              <w:rPr>
                <w:rFonts w:ascii="Times New Roman" w:eastAsia="Calibri" w:hAnsi="Times New Roman" w:cs="Times New Roman"/>
                <w:sz w:val="20"/>
                <w:szCs w:val="20"/>
              </w:rPr>
            </w:pPr>
            <w:r w:rsidRPr="009410A2">
              <w:rPr>
                <w:rFonts w:ascii="Times New Roman" w:eastAsia="Calibri" w:hAnsi="Times New Roman" w:cs="Times New Roman"/>
                <w:sz w:val="20"/>
                <w:szCs w:val="20"/>
              </w:rPr>
              <w:t>90</w:t>
            </w:r>
          </w:p>
        </w:tc>
      </w:tr>
      <w:tr w:rsidR="009410A2" w:rsidRPr="009410A2" w:rsidTr="009410A2">
        <w:trPr>
          <w:trHeight w:val="274"/>
        </w:trPr>
        <w:tc>
          <w:tcPr>
            <w:tcW w:w="2292" w:type="dxa"/>
            <w:tcBorders>
              <w:top w:val="single" w:sz="4" w:space="0" w:color="auto"/>
              <w:left w:val="single" w:sz="4" w:space="0" w:color="auto"/>
              <w:bottom w:val="single" w:sz="4" w:space="0" w:color="auto"/>
              <w:right w:val="single" w:sz="4" w:space="0" w:color="auto"/>
            </w:tcBorders>
          </w:tcPr>
          <w:p w:rsidR="009410A2" w:rsidRPr="009410A2" w:rsidRDefault="009410A2" w:rsidP="009410A2">
            <w:pPr>
              <w:spacing w:after="0" w:line="240" w:lineRule="auto"/>
              <w:jc w:val="center"/>
              <w:rPr>
                <w:rFonts w:ascii="Times New Roman" w:eastAsia="Calibri" w:hAnsi="Times New Roman" w:cs="Times New Roman"/>
                <w:sz w:val="20"/>
                <w:szCs w:val="20"/>
              </w:rPr>
            </w:pPr>
            <w:r w:rsidRPr="009410A2">
              <w:rPr>
                <w:rFonts w:ascii="Times New Roman" w:eastAsia="Calibri" w:hAnsi="Times New Roman" w:cs="Times New Roman"/>
                <w:sz w:val="20"/>
                <w:szCs w:val="20"/>
              </w:rPr>
              <w:t>Слуховой аппарат цифровой заушный средней  мощности</w:t>
            </w:r>
          </w:p>
          <w:p w:rsidR="009410A2" w:rsidRPr="009410A2" w:rsidRDefault="009410A2" w:rsidP="009410A2">
            <w:pPr>
              <w:widowControl w:val="0"/>
              <w:spacing w:after="0" w:line="240" w:lineRule="auto"/>
              <w:jc w:val="center"/>
              <w:rPr>
                <w:rFonts w:ascii="Times New Roman" w:eastAsia="Calibri" w:hAnsi="Times New Roman" w:cs="Times New Roman"/>
                <w:sz w:val="20"/>
                <w:szCs w:val="20"/>
              </w:rPr>
            </w:pPr>
            <w:r w:rsidRPr="009410A2">
              <w:rPr>
                <w:rFonts w:ascii="Times New Roman" w:eastAsia="Calibri" w:hAnsi="Times New Roman" w:cs="Times New Roman"/>
                <w:sz w:val="20"/>
                <w:szCs w:val="20"/>
              </w:rPr>
              <w:t>17-01-07</w:t>
            </w:r>
          </w:p>
          <w:p w:rsidR="009410A2" w:rsidRPr="009410A2" w:rsidRDefault="009410A2" w:rsidP="009410A2">
            <w:pPr>
              <w:widowControl w:val="0"/>
              <w:spacing w:after="0" w:line="240" w:lineRule="auto"/>
              <w:jc w:val="center"/>
              <w:rPr>
                <w:rFonts w:ascii="Times New Roman" w:eastAsia="Calibri" w:hAnsi="Times New Roman" w:cs="Times New Roman"/>
                <w:sz w:val="20"/>
                <w:szCs w:val="20"/>
              </w:rPr>
            </w:pPr>
          </w:p>
          <w:p w:rsidR="009410A2" w:rsidRPr="009410A2" w:rsidRDefault="009410A2" w:rsidP="009410A2">
            <w:pPr>
              <w:widowControl w:val="0"/>
              <w:spacing w:after="0" w:line="240" w:lineRule="auto"/>
              <w:jc w:val="center"/>
              <w:rPr>
                <w:rFonts w:ascii="Times New Roman" w:eastAsia="Calibri" w:hAnsi="Times New Roman" w:cs="Times New Roman"/>
                <w:sz w:val="20"/>
                <w:szCs w:val="20"/>
              </w:rPr>
            </w:pPr>
            <w:r w:rsidRPr="009410A2">
              <w:rPr>
                <w:rFonts w:ascii="Times New Roman" w:eastAsia="Calibri" w:hAnsi="Times New Roman" w:cs="Times New Roman"/>
                <w:sz w:val="20"/>
                <w:szCs w:val="20"/>
              </w:rPr>
              <w:t>КТРУ</w:t>
            </w:r>
            <w:proofErr w:type="gramStart"/>
            <w:r w:rsidRPr="009410A2">
              <w:rPr>
                <w:rFonts w:ascii="Times New Roman" w:eastAsia="Calibri" w:hAnsi="Times New Roman" w:cs="Times New Roman"/>
                <w:sz w:val="20"/>
                <w:szCs w:val="20"/>
                <w:vertAlign w:val="superscript"/>
              </w:rPr>
              <w:t>2</w:t>
            </w:r>
            <w:proofErr w:type="gramEnd"/>
          </w:p>
          <w:p w:rsidR="009410A2" w:rsidRPr="009410A2" w:rsidRDefault="009410A2" w:rsidP="009410A2">
            <w:pPr>
              <w:widowControl w:val="0"/>
              <w:spacing w:after="0" w:line="240" w:lineRule="auto"/>
              <w:jc w:val="center"/>
              <w:rPr>
                <w:rFonts w:ascii="Times New Roman" w:eastAsia="Calibri" w:hAnsi="Times New Roman" w:cs="Times New Roman"/>
                <w:sz w:val="20"/>
                <w:szCs w:val="20"/>
              </w:rPr>
            </w:pPr>
            <w:r w:rsidRPr="009410A2">
              <w:rPr>
                <w:rFonts w:ascii="Times New Roman" w:eastAsia="Calibri" w:hAnsi="Times New Roman" w:cs="Times New Roman"/>
                <w:sz w:val="20"/>
                <w:szCs w:val="20"/>
              </w:rPr>
              <w:t>26.60.14.120.00000004</w:t>
            </w:r>
          </w:p>
        </w:tc>
        <w:tc>
          <w:tcPr>
            <w:tcW w:w="6521" w:type="dxa"/>
            <w:tcBorders>
              <w:top w:val="single" w:sz="4" w:space="0" w:color="auto"/>
              <w:left w:val="single" w:sz="4" w:space="0" w:color="auto"/>
              <w:bottom w:val="single" w:sz="4" w:space="0" w:color="auto"/>
              <w:right w:val="single" w:sz="4" w:space="0" w:color="auto"/>
            </w:tcBorders>
            <w:hideMark/>
          </w:tcPr>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Слуховой аппарат цифровой заушный средней мощности - медицинское изделие, применяемое в медицинских целях отдельно или в сочетании между собой, а также вместе с принадлежностями, необходимыми для применения изделия по назначению, предназначенные производителем для медицинской реабилитации заболеваний, восстановления, замещения физиологических функций организма – должен иметь:</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lastRenderedPageBreak/>
              <w:t>Требования к техническим характеристикам объекта закупки:</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Максимальный выходной уровень звукового давления при входном УЗД равном 90 дБ (ВУЗД 90): должен быть не менее 123 дБ*;</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Максимальное акустическое усиление: должно быть не менее 50 дБ*;</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Диапазон частот (диапазон воспроизводимых частот): должен быть не уже 0,2 – 5,5 кГц*;</w:t>
            </w:r>
          </w:p>
          <w:p w:rsidR="009410A2" w:rsidRPr="009410A2" w:rsidRDefault="009410A2" w:rsidP="009410A2">
            <w:pPr>
              <w:numPr>
                <w:ilvl w:val="0"/>
                <w:numId w:val="1"/>
              </w:numPr>
              <w:suppressAutoHyphens/>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Индукционная катушка;</w:t>
            </w:r>
          </w:p>
          <w:p w:rsidR="009410A2" w:rsidRPr="009410A2" w:rsidRDefault="009410A2" w:rsidP="009410A2">
            <w:pPr>
              <w:numPr>
                <w:ilvl w:val="0"/>
                <w:numId w:val="1"/>
              </w:numPr>
              <w:suppressAutoHyphens/>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Кнопка переключения программ прослушивания;</w:t>
            </w:r>
          </w:p>
          <w:p w:rsidR="009410A2" w:rsidRPr="009410A2" w:rsidRDefault="009410A2" w:rsidP="009410A2">
            <w:pPr>
              <w:numPr>
                <w:ilvl w:val="0"/>
                <w:numId w:val="1"/>
              </w:numPr>
              <w:suppressAutoHyphens/>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Регулятор усиления;</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Требования к функциональным и потребительским характеристикам объекта закупки:</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 xml:space="preserve">Обрабатывать акустический сигнал цифровым образом с выделением не менее чем 2 каналов*;  </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Количество акустических программ прослушивания - не менее 2*;</w:t>
            </w:r>
          </w:p>
          <w:p w:rsidR="009410A2" w:rsidRPr="009410A2" w:rsidRDefault="009410A2" w:rsidP="009410A2">
            <w:pPr>
              <w:keepNext/>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Изменять чувствительность микрофона в зависимости от направления прихода звуковой волны;</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Изменять интенсивность подавления шума в зависимости от уровня и типа шумового звука;</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Подавлять сигнал обратной акустической связи при его возникновении;</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Обнаруживать и ослаблять импульсные звуки без снижения разборчивости речи;</w:t>
            </w:r>
          </w:p>
          <w:p w:rsidR="009410A2" w:rsidRPr="009410A2" w:rsidRDefault="009410A2" w:rsidP="009410A2">
            <w:pPr>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Обнаруживать и дополнительно усиливать речь слабой и средней интенсивности;</w:t>
            </w:r>
          </w:p>
          <w:p w:rsidR="009410A2" w:rsidRPr="009410A2" w:rsidRDefault="009410A2" w:rsidP="009410A2">
            <w:pPr>
              <w:keepNext/>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 xml:space="preserve">Информировать пользователя предупредительными звуковыми сигналами при разряде элементов питания и изменении режима работы слухового аппарата; </w:t>
            </w:r>
          </w:p>
          <w:p w:rsidR="009410A2" w:rsidRPr="009410A2" w:rsidRDefault="009410A2" w:rsidP="009410A2">
            <w:pPr>
              <w:autoSpaceDE w:val="0"/>
              <w:autoSpaceDN w:val="0"/>
              <w:adjustRightInd w:val="0"/>
              <w:spacing w:after="0" w:line="240" w:lineRule="auto"/>
              <w:ind w:firstLine="709"/>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Регистрировать данные о пользовательских режимах эксплуатации слухового аппарата.</w:t>
            </w:r>
          </w:p>
        </w:tc>
        <w:tc>
          <w:tcPr>
            <w:tcW w:w="1559" w:type="dxa"/>
            <w:tcBorders>
              <w:top w:val="single" w:sz="4" w:space="0" w:color="auto"/>
              <w:left w:val="single" w:sz="4" w:space="0" w:color="auto"/>
              <w:bottom w:val="single" w:sz="4" w:space="0" w:color="auto"/>
              <w:right w:val="single" w:sz="4" w:space="0" w:color="auto"/>
            </w:tcBorders>
            <w:hideMark/>
          </w:tcPr>
          <w:p w:rsidR="009410A2" w:rsidRPr="009410A2" w:rsidRDefault="009410A2" w:rsidP="009410A2">
            <w:pPr>
              <w:autoSpaceDE w:val="0"/>
              <w:autoSpaceDN w:val="0"/>
              <w:adjustRightInd w:val="0"/>
              <w:spacing w:after="0" w:line="240" w:lineRule="auto"/>
              <w:jc w:val="center"/>
              <w:rPr>
                <w:rFonts w:ascii="Times New Roman" w:eastAsia="Calibri" w:hAnsi="Times New Roman" w:cs="Times New Roman"/>
                <w:sz w:val="20"/>
                <w:szCs w:val="20"/>
              </w:rPr>
            </w:pPr>
            <w:r w:rsidRPr="009410A2">
              <w:rPr>
                <w:rFonts w:ascii="Times New Roman" w:eastAsia="Calibri" w:hAnsi="Times New Roman" w:cs="Times New Roman"/>
                <w:sz w:val="20"/>
                <w:szCs w:val="20"/>
              </w:rPr>
              <w:lastRenderedPageBreak/>
              <w:t>50</w:t>
            </w:r>
          </w:p>
        </w:tc>
      </w:tr>
      <w:tr w:rsidR="009410A2" w:rsidRPr="009410A2" w:rsidTr="009410A2">
        <w:trPr>
          <w:trHeight w:val="357"/>
        </w:trPr>
        <w:tc>
          <w:tcPr>
            <w:tcW w:w="2292" w:type="dxa"/>
            <w:tcBorders>
              <w:top w:val="single" w:sz="4" w:space="0" w:color="auto"/>
              <w:left w:val="single" w:sz="4" w:space="0" w:color="auto"/>
              <w:bottom w:val="single" w:sz="4" w:space="0" w:color="auto"/>
              <w:right w:val="single" w:sz="4" w:space="0" w:color="auto"/>
            </w:tcBorders>
          </w:tcPr>
          <w:p w:rsidR="009410A2" w:rsidRPr="009410A2" w:rsidRDefault="009410A2" w:rsidP="009410A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521" w:type="dxa"/>
            <w:tcBorders>
              <w:top w:val="single" w:sz="4" w:space="0" w:color="auto"/>
              <w:left w:val="single" w:sz="4" w:space="0" w:color="auto"/>
              <w:bottom w:val="single" w:sz="4" w:space="0" w:color="auto"/>
              <w:right w:val="single" w:sz="4" w:space="0" w:color="auto"/>
            </w:tcBorders>
            <w:vAlign w:val="center"/>
          </w:tcPr>
          <w:p w:rsidR="009410A2" w:rsidRPr="009410A2" w:rsidRDefault="009410A2" w:rsidP="009410A2">
            <w:pPr>
              <w:autoSpaceDE w:val="0"/>
              <w:autoSpaceDN w:val="0"/>
              <w:adjustRightInd w:val="0"/>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9410A2" w:rsidRPr="009410A2" w:rsidRDefault="009410A2" w:rsidP="009410A2">
            <w:pPr>
              <w:keepNext/>
              <w:tabs>
                <w:tab w:val="left" w:pos="708"/>
              </w:tabs>
              <w:spacing w:after="0" w:line="240" w:lineRule="auto"/>
              <w:jc w:val="center"/>
              <w:rPr>
                <w:rFonts w:ascii="Times New Roman" w:eastAsia="Times New Roman" w:hAnsi="Times New Roman" w:cs="Times New Roman"/>
                <w:sz w:val="20"/>
                <w:szCs w:val="20"/>
                <w:lang w:eastAsia="ar-SA"/>
              </w:rPr>
            </w:pPr>
            <w:r w:rsidRPr="009410A2">
              <w:rPr>
                <w:rFonts w:ascii="Times New Roman" w:eastAsia="Times New Roman" w:hAnsi="Times New Roman" w:cs="Times New Roman"/>
                <w:sz w:val="20"/>
                <w:szCs w:val="20"/>
                <w:lang w:eastAsia="ar-SA"/>
              </w:rPr>
              <w:t>180</w:t>
            </w:r>
          </w:p>
        </w:tc>
      </w:tr>
    </w:tbl>
    <w:p w:rsidR="009410A2" w:rsidRDefault="009410A2" w:rsidP="009410A2">
      <w:pPr>
        <w:spacing w:after="0" w:line="240" w:lineRule="auto"/>
        <w:jc w:val="both"/>
        <w:rPr>
          <w:rFonts w:ascii="Times New Roman" w:eastAsia="Calibri" w:hAnsi="Times New Roman" w:cs="Times New Roman"/>
          <w:sz w:val="20"/>
          <w:szCs w:val="20"/>
        </w:rPr>
      </w:pPr>
      <w:r w:rsidRPr="009410A2">
        <w:rPr>
          <w:rFonts w:ascii="Times New Roman" w:eastAsia="Calibri" w:hAnsi="Times New Roman" w:cs="Times New Roman"/>
          <w:sz w:val="20"/>
          <w:szCs w:val="20"/>
        </w:rPr>
        <w:t xml:space="preserve">       </w:t>
      </w:r>
    </w:p>
    <w:p w:rsidR="009410A2" w:rsidRPr="009410A2" w:rsidRDefault="009410A2" w:rsidP="009410A2">
      <w:pPr>
        <w:spacing w:after="0" w:line="240" w:lineRule="auto"/>
        <w:jc w:val="both"/>
        <w:rPr>
          <w:rFonts w:ascii="Times New Roman" w:eastAsia="Calibri" w:hAnsi="Times New Roman" w:cs="Times New Roman"/>
          <w:sz w:val="20"/>
          <w:szCs w:val="20"/>
        </w:rPr>
      </w:pPr>
      <w:r w:rsidRPr="009410A2">
        <w:rPr>
          <w:rFonts w:ascii="Times New Roman" w:eastAsia="Calibri" w:hAnsi="Times New Roman" w:cs="Times New Roman"/>
          <w:sz w:val="20"/>
          <w:szCs w:val="20"/>
          <w:lang w:eastAsia="ru-RU"/>
        </w:rPr>
        <w:t>Гарантийный срок Товара составляет 12 (двенадцать) месяцев со дня подписания Получателем акта приема-передачи Товара или получения Товара Получателем посредством службы доставки (почтовым отправлением).</w:t>
      </w:r>
    </w:p>
    <w:p w:rsidR="009410A2" w:rsidRDefault="009410A2" w:rsidP="009410A2">
      <w:pPr>
        <w:spacing w:after="0" w:line="240" w:lineRule="auto"/>
        <w:jc w:val="both"/>
        <w:rPr>
          <w:rFonts w:ascii="Times New Roman" w:eastAsia="Calibri" w:hAnsi="Times New Roman" w:cs="Times New Roman"/>
          <w:sz w:val="20"/>
          <w:szCs w:val="20"/>
        </w:rPr>
      </w:pPr>
    </w:p>
    <w:p w:rsidR="009410A2" w:rsidRDefault="009410A2" w:rsidP="009410A2">
      <w:pPr>
        <w:spacing w:after="0" w:line="240" w:lineRule="auto"/>
        <w:jc w:val="both"/>
        <w:rPr>
          <w:rFonts w:ascii="Times New Roman" w:eastAsia="Calibri" w:hAnsi="Times New Roman" w:cs="Times New Roman"/>
          <w:sz w:val="20"/>
          <w:szCs w:val="20"/>
        </w:rPr>
      </w:pPr>
    </w:p>
    <w:p w:rsidR="009410A2" w:rsidRPr="009410A2" w:rsidRDefault="009410A2" w:rsidP="009410A2">
      <w:pPr>
        <w:spacing w:after="0" w:line="240" w:lineRule="auto"/>
        <w:jc w:val="both"/>
        <w:rPr>
          <w:rFonts w:ascii="Times New Roman" w:eastAsia="Calibri" w:hAnsi="Times New Roman" w:cs="Times New Roman"/>
          <w:sz w:val="18"/>
          <w:szCs w:val="18"/>
        </w:rPr>
      </w:pPr>
      <w:r w:rsidRPr="009410A2">
        <w:rPr>
          <w:rFonts w:ascii="Times New Roman" w:eastAsia="Calibri" w:hAnsi="Times New Roman" w:cs="Times New Roman"/>
          <w:sz w:val="20"/>
          <w:szCs w:val="20"/>
        </w:rPr>
        <w:t xml:space="preserve"> </w:t>
      </w:r>
      <w:proofErr w:type="gramStart"/>
      <w:r w:rsidRPr="009410A2">
        <w:rPr>
          <w:rFonts w:ascii="Times New Roman" w:eastAsia="Calibri" w:hAnsi="Times New Roman" w:cs="Times New Roman"/>
          <w:sz w:val="20"/>
          <w:szCs w:val="20"/>
        </w:rPr>
        <w:t xml:space="preserve">¹ </w:t>
      </w:r>
      <w:r w:rsidRPr="009410A2">
        <w:rPr>
          <w:rFonts w:ascii="Times New Roman" w:eastAsia="Calibri"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осуществляется территориальными органами Фонда на основании индивидуальных программ реабилитации или </w:t>
      </w:r>
      <w:proofErr w:type="spellStart"/>
      <w:r w:rsidRPr="009410A2">
        <w:rPr>
          <w:rFonts w:ascii="Times New Roman" w:eastAsia="Calibri" w:hAnsi="Times New Roman" w:cs="Times New Roman"/>
          <w:sz w:val="18"/>
          <w:szCs w:val="18"/>
        </w:rPr>
        <w:t>абилитации</w:t>
      </w:r>
      <w:proofErr w:type="spellEnd"/>
      <w:r w:rsidRPr="009410A2">
        <w:rPr>
          <w:rFonts w:ascii="Times New Roman" w:eastAsia="Calibri" w:hAnsi="Times New Roman" w:cs="Times New Roman"/>
          <w:sz w:val="18"/>
          <w:szCs w:val="18"/>
        </w:rPr>
        <w:t xml:space="preserve"> инвалидов,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w:t>
      </w:r>
      <w:proofErr w:type="gramEnd"/>
      <w:r w:rsidRPr="009410A2">
        <w:rPr>
          <w:rFonts w:ascii="Times New Roman" w:eastAsia="Calibri" w:hAnsi="Times New Roman" w:cs="Times New Roman"/>
          <w:sz w:val="18"/>
          <w:szCs w:val="18"/>
        </w:rPr>
        <w:t xml:space="preserve"> Правительства Российской Федерации от 07.04.2008 № 240. Наименование изделия определено на основании Приказа Министерства труда и социальной защиты Российской Федерации от 13.02.2018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30.12.2005 № 2347-р».</w:t>
      </w:r>
    </w:p>
    <w:p w:rsidR="009410A2" w:rsidRPr="009410A2" w:rsidRDefault="009410A2" w:rsidP="009410A2">
      <w:pPr>
        <w:widowControl w:val="0"/>
        <w:suppressAutoHyphens/>
        <w:autoSpaceDE w:val="0"/>
        <w:spacing w:after="0" w:line="240" w:lineRule="auto"/>
        <w:ind w:firstLine="567"/>
        <w:jc w:val="both"/>
        <w:rPr>
          <w:rFonts w:ascii="Times New Roman" w:eastAsia="Calibri" w:hAnsi="Times New Roman" w:cs="Times New Roman"/>
          <w:kern w:val="2"/>
          <w:sz w:val="18"/>
          <w:szCs w:val="18"/>
          <w:lang w:eastAsia="ru-RU"/>
        </w:rPr>
      </w:pPr>
      <w:proofErr w:type="gramStart"/>
      <w:r w:rsidRPr="009410A2">
        <w:rPr>
          <w:rFonts w:ascii="Times New Roman" w:eastAsia="Calibri" w:hAnsi="Times New Roman" w:cs="Times New Roman"/>
          <w:sz w:val="18"/>
          <w:szCs w:val="18"/>
          <w:vertAlign w:val="superscript"/>
        </w:rPr>
        <w:t>2</w:t>
      </w:r>
      <w:r w:rsidRPr="009410A2">
        <w:rPr>
          <w:rFonts w:ascii="Times New Roman" w:eastAsia="Calibri" w:hAnsi="Times New Roman" w:cs="Tahoma"/>
          <w:color w:val="000000"/>
          <w:sz w:val="18"/>
          <w:szCs w:val="18"/>
        </w:rPr>
        <w:t>В соответствии с Постановлением Правительства РФ от 08.02.2017 №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w:t>
      </w:r>
      <w:proofErr w:type="gramEnd"/>
      <w:r w:rsidRPr="009410A2">
        <w:rPr>
          <w:rFonts w:ascii="Times New Roman" w:eastAsia="Calibri" w:hAnsi="Times New Roman" w:cs="Tahoma"/>
          <w:color w:val="000000"/>
          <w:sz w:val="18"/>
          <w:szCs w:val="18"/>
        </w:rPr>
        <w:t xml:space="preserve"> обеспечения государственных и муниципальных нужд</w:t>
      </w:r>
      <w:r>
        <w:rPr>
          <w:rFonts w:ascii="Times New Roman" w:eastAsia="Calibri" w:hAnsi="Times New Roman" w:cs="Tahoma"/>
          <w:color w:val="000000"/>
          <w:sz w:val="18"/>
          <w:szCs w:val="18"/>
        </w:rPr>
        <w:t>.</w:t>
      </w:r>
    </w:p>
    <w:p w:rsidR="009410A2" w:rsidRPr="009410A2" w:rsidRDefault="009410A2" w:rsidP="009410A2">
      <w:pPr>
        <w:spacing w:after="0" w:line="240" w:lineRule="auto"/>
        <w:jc w:val="both"/>
        <w:rPr>
          <w:rFonts w:ascii="Times New Roman" w:eastAsia="Calibri" w:hAnsi="Times New Roman" w:cs="Times New Roman"/>
          <w:sz w:val="18"/>
          <w:szCs w:val="18"/>
          <w:vertAlign w:val="superscript"/>
        </w:rPr>
      </w:pPr>
    </w:p>
    <w:p w:rsidR="009410A2" w:rsidRPr="009410A2" w:rsidRDefault="009410A2" w:rsidP="009410A2">
      <w:pPr>
        <w:tabs>
          <w:tab w:val="left" w:pos="708"/>
        </w:tabs>
        <w:suppressAutoHyphens/>
        <w:spacing w:after="0" w:line="240" w:lineRule="auto"/>
        <w:ind w:firstLine="567"/>
        <w:contextualSpacing/>
        <w:jc w:val="both"/>
        <w:rPr>
          <w:rFonts w:ascii="Times New Roman" w:eastAsia="Times New Roman" w:hAnsi="Times New Roman" w:cs="Times New Roman"/>
          <w:color w:val="FF0000"/>
          <w:kern w:val="2"/>
          <w:sz w:val="16"/>
          <w:szCs w:val="16"/>
          <w:lang w:eastAsia="ar-SA"/>
        </w:rPr>
      </w:pPr>
    </w:p>
    <w:p w:rsidR="009410A2" w:rsidRPr="009410A2" w:rsidRDefault="009410A2" w:rsidP="009410A2">
      <w:pPr>
        <w:widowControl w:val="0"/>
        <w:suppressAutoHyphens/>
        <w:spacing w:after="0" w:line="240" w:lineRule="auto"/>
        <w:ind w:firstLine="567"/>
        <w:jc w:val="both"/>
        <w:rPr>
          <w:rFonts w:ascii="Times New Roman" w:eastAsia="Calibri" w:hAnsi="Times New Roman" w:cs="Times New Roman"/>
          <w:b/>
          <w:kern w:val="2"/>
          <w:sz w:val="16"/>
          <w:szCs w:val="16"/>
          <w:lang w:eastAsia="ru-RU"/>
        </w:rPr>
      </w:pPr>
      <w:r w:rsidRPr="009410A2">
        <w:rPr>
          <w:rFonts w:ascii="Times New Roman" w:eastAsia="Calibri" w:hAnsi="Times New Roman" w:cs="Times New Roman"/>
          <w:b/>
          <w:kern w:val="2"/>
          <w:sz w:val="16"/>
          <w:szCs w:val="16"/>
          <w:lang w:eastAsia="ru-RU"/>
        </w:rPr>
        <w:t>Обязательные требования к организации и режиму работы пунктов выдачи:</w:t>
      </w:r>
    </w:p>
    <w:p w:rsidR="009410A2" w:rsidRPr="009410A2" w:rsidRDefault="009410A2" w:rsidP="009410A2">
      <w:pPr>
        <w:widowControl w:val="0"/>
        <w:spacing w:after="0" w:line="240" w:lineRule="auto"/>
        <w:ind w:firstLine="426"/>
        <w:jc w:val="both"/>
        <w:rPr>
          <w:rFonts w:ascii="Times New Roman" w:eastAsia="Calibri" w:hAnsi="Times New Roman" w:cs="Times New Roman"/>
          <w:kern w:val="2"/>
          <w:sz w:val="16"/>
          <w:szCs w:val="16"/>
          <w:lang w:eastAsia="ru-RU"/>
        </w:rPr>
      </w:pPr>
      <w:r w:rsidRPr="009410A2">
        <w:rPr>
          <w:rFonts w:ascii="Times New Roman" w:eastAsia="Calibri" w:hAnsi="Times New Roman" w:cs="Times New Roman"/>
          <w:kern w:val="2"/>
          <w:sz w:val="16"/>
          <w:szCs w:val="16"/>
          <w:lang w:eastAsia="ru-RU"/>
        </w:rPr>
        <w:t xml:space="preserve">Поставщик должен организовать в день, следующий за днем заключения Контракта, пункт выдачи в городе Сыктывкаре </w:t>
      </w:r>
      <w:r w:rsidRPr="009410A2">
        <w:rPr>
          <w:rFonts w:ascii="Times New Roman" w:eastAsia="Calibri" w:hAnsi="Times New Roman" w:cs="Times New Roman"/>
          <w:kern w:val="2"/>
          <w:sz w:val="16"/>
          <w:szCs w:val="16"/>
        </w:rPr>
        <w:t xml:space="preserve">и </w:t>
      </w:r>
      <w:r w:rsidRPr="009410A2">
        <w:rPr>
          <w:rFonts w:ascii="Times New Roman" w:eastAsia="Calibri" w:hAnsi="Times New Roman" w:cs="Times New Roman"/>
          <w:kern w:val="2"/>
          <w:sz w:val="16"/>
          <w:szCs w:val="16"/>
          <w:lang w:eastAsia="ru-RU"/>
        </w:rPr>
        <w:t>уведомить Заказчика о фактическом открытии пункта выдачи и начале работы посредством почтовой, факсимильной связи или посредством электронной почты.</w:t>
      </w:r>
    </w:p>
    <w:p w:rsidR="009410A2" w:rsidRPr="009410A2" w:rsidRDefault="009410A2" w:rsidP="009410A2">
      <w:pPr>
        <w:widowControl w:val="0"/>
        <w:spacing w:after="0" w:line="240" w:lineRule="auto"/>
        <w:ind w:firstLine="426"/>
        <w:jc w:val="both"/>
        <w:rPr>
          <w:rFonts w:ascii="Times New Roman" w:eastAsia="Calibri" w:hAnsi="Times New Roman" w:cs="Times New Roman"/>
          <w:kern w:val="2"/>
          <w:sz w:val="16"/>
          <w:szCs w:val="16"/>
          <w:lang w:eastAsia="ru-RU"/>
        </w:rPr>
      </w:pPr>
      <w:r w:rsidRPr="009410A2">
        <w:rPr>
          <w:rFonts w:ascii="Times New Roman" w:eastAsia="Calibri" w:hAnsi="Times New Roman" w:cs="Times New Roman"/>
          <w:kern w:val="2"/>
          <w:sz w:val="16"/>
          <w:szCs w:val="16"/>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9410A2" w:rsidRPr="009410A2" w:rsidRDefault="009410A2" w:rsidP="009410A2">
      <w:pPr>
        <w:widowControl w:val="0"/>
        <w:autoSpaceDE w:val="0"/>
        <w:spacing w:after="0" w:line="240" w:lineRule="auto"/>
        <w:ind w:firstLine="426"/>
        <w:jc w:val="both"/>
        <w:rPr>
          <w:rFonts w:ascii="Times New Roman" w:eastAsia="Calibri" w:hAnsi="Times New Roman" w:cs="Times New Roman"/>
          <w:kern w:val="2"/>
          <w:sz w:val="16"/>
          <w:szCs w:val="16"/>
          <w:lang w:eastAsia="ru-RU"/>
        </w:rPr>
      </w:pPr>
      <w:r w:rsidRPr="009410A2">
        <w:rPr>
          <w:rFonts w:ascii="Times New Roman" w:eastAsia="Calibri" w:hAnsi="Times New Roman" w:cs="Times New Roman"/>
          <w:kern w:val="2"/>
          <w:sz w:val="16"/>
          <w:szCs w:val="16"/>
          <w:lang w:eastAsia="ru-RU"/>
        </w:rPr>
        <w:t xml:space="preserve"> Поставщик не позднее одного рабочего дня </w:t>
      </w:r>
      <w:proofErr w:type="gramStart"/>
      <w:r w:rsidRPr="009410A2">
        <w:rPr>
          <w:rFonts w:ascii="Times New Roman" w:eastAsia="Calibri" w:hAnsi="Times New Roman" w:cs="Times New Roman"/>
          <w:kern w:val="2"/>
          <w:sz w:val="16"/>
          <w:szCs w:val="16"/>
          <w:lang w:eastAsia="ru-RU"/>
        </w:rPr>
        <w:t>с даты организации</w:t>
      </w:r>
      <w:proofErr w:type="gramEnd"/>
      <w:r w:rsidRPr="009410A2">
        <w:rPr>
          <w:rFonts w:ascii="Times New Roman" w:eastAsia="Calibri" w:hAnsi="Times New Roman" w:cs="Times New Roman"/>
          <w:kern w:val="2"/>
          <w:sz w:val="16"/>
          <w:szCs w:val="16"/>
          <w:lang w:eastAsia="ru-RU"/>
        </w:rPr>
        <w:t xml:space="preserve"> пункта выдачи Товара должен предоставить Заказчику информацию об адресе, телефонах и графике работы пункта выдачи путем направления сообщения посредством электронной почты и </w:t>
      </w:r>
      <w:r w:rsidRPr="009410A2">
        <w:rPr>
          <w:rFonts w:ascii="Times New Roman" w:eastAsia="Calibri" w:hAnsi="Times New Roman" w:cs="Times New Roman"/>
          <w:kern w:val="2"/>
          <w:sz w:val="16"/>
          <w:szCs w:val="16"/>
          <w:lang w:eastAsia="ru-RU"/>
        </w:rPr>
        <w:lastRenderedPageBreak/>
        <w:t>почтовой связи.</w:t>
      </w:r>
    </w:p>
    <w:p w:rsidR="00811EA7" w:rsidRPr="00A118C0" w:rsidRDefault="00811EA7" w:rsidP="00A118C0">
      <w:pPr>
        <w:tabs>
          <w:tab w:val="left" w:pos="8160"/>
        </w:tabs>
        <w:spacing w:after="0" w:line="240" w:lineRule="auto"/>
        <w:jc w:val="both"/>
        <w:rPr>
          <w:rFonts w:ascii="Times New Roman" w:eastAsia="Calibri" w:hAnsi="Times New Roman" w:cs="Times New Roman"/>
          <w:color w:val="0000FF"/>
          <w:szCs w:val="20"/>
          <w:lang w:eastAsia="ru-RU"/>
        </w:rPr>
      </w:pPr>
    </w:p>
    <w:sectPr w:rsidR="00811EA7" w:rsidRPr="00A11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AD"/>
    <w:rsid w:val="00062D3A"/>
    <w:rsid w:val="00195AD1"/>
    <w:rsid w:val="003B7269"/>
    <w:rsid w:val="003D0DE5"/>
    <w:rsid w:val="00412F91"/>
    <w:rsid w:val="00811EA7"/>
    <w:rsid w:val="00915E20"/>
    <w:rsid w:val="009410A2"/>
    <w:rsid w:val="009461F5"/>
    <w:rsid w:val="00A05418"/>
    <w:rsid w:val="00A118C0"/>
    <w:rsid w:val="00C16FC7"/>
    <w:rsid w:val="00CF0CDB"/>
    <w:rsid w:val="00D70C16"/>
    <w:rsid w:val="00E361AD"/>
    <w:rsid w:val="00E5324F"/>
    <w:rsid w:val="00F96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0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0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0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0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627">
      <w:bodyDiv w:val="1"/>
      <w:marLeft w:val="0"/>
      <w:marRight w:val="0"/>
      <w:marTop w:val="0"/>
      <w:marBottom w:val="0"/>
      <w:divBdr>
        <w:top w:val="none" w:sz="0" w:space="0" w:color="auto"/>
        <w:left w:val="none" w:sz="0" w:space="0" w:color="auto"/>
        <w:bottom w:val="none" w:sz="0" w:space="0" w:color="auto"/>
        <w:right w:val="none" w:sz="0" w:space="0" w:color="auto"/>
      </w:divBdr>
    </w:div>
    <w:div w:id="689797788">
      <w:bodyDiv w:val="1"/>
      <w:marLeft w:val="0"/>
      <w:marRight w:val="0"/>
      <w:marTop w:val="0"/>
      <w:marBottom w:val="0"/>
      <w:divBdr>
        <w:top w:val="none" w:sz="0" w:space="0" w:color="auto"/>
        <w:left w:val="none" w:sz="0" w:space="0" w:color="auto"/>
        <w:bottom w:val="none" w:sz="0" w:space="0" w:color="auto"/>
        <w:right w:val="none" w:sz="0" w:space="0" w:color="auto"/>
      </w:divBdr>
    </w:div>
    <w:div w:id="1306009606">
      <w:bodyDiv w:val="1"/>
      <w:marLeft w:val="0"/>
      <w:marRight w:val="0"/>
      <w:marTop w:val="0"/>
      <w:marBottom w:val="0"/>
      <w:divBdr>
        <w:top w:val="none" w:sz="0" w:space="0" w:color="auto"/>
        <w:left w:val="none" w:sz="0" w:space="0" w:color="auto"/>
        <w:bottom w:val="none" w:sz="0" w:space="0" w:color="auto"/>
        <w:right w:val="none" w:sz="0" w:space="0" w:color="auto"/>
      </w:divBdr>
    </w:div>
    <w:div w:id="15420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Мишарина Юлия Юрьевна</dc:creator>
  <cp:keywords/>
  <dc:description/>
  <cp:lastModifiedBy>Мишарина Юлия Юрьевна</cp:lastModifiedBy>
  <cp:revision>30</cp:revision>
  <cp:lastPrinted>2023-05-30T11:09:00Z</cp:lastPrinted>
  <dcterms:created xsi:type="dcterms:W3CDTF">2023-03-07T11:12:00Z</dcterms:created>
  <dcterms:modified xsi:type="dcterms:W3CDTF">2023-06-07T13:58:00Z</dcterms:modified>
</cp:coreProperties>
</file>