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6" w:rsidRDefault="001C0146" w:rsidP="007F0576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Приложение №</w:t>
      </w:r>
      <w:r w:rsidR="009036BA">
        <w:rPr>
          <w:bCs/>
          <w:kern w:val="2"/>
          <w:lang w:eastAsia="zh-CN"/>
        </w:rPr>
        <w:t>1</w:t>
      </w:r>
      <w:r>
        <w:rPr>
          <w:bCs/>
          <w:kern w:val="2"/>
          <w:lang w:eastAsia="zh-CN"/>
        </w:rPr>
        <w:t xml:space="preserve"> </w:t>
      </w:r>
      <w:r w:rsidR="007F0576">
        <w:rPr>
          <w:bCs/>
          <w:kern w:val="2"/>
          <w:lang w:eastAsia="zh-CN"/>
        </w:rPr>
        <w:t xml:space="preserve">к Извещению о </w:t>
      </w:r>
    </w:p>
    <w:p w:rsidR="007F0576" w:rsidRDefault="007F0576" w:rsidP="007F0576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1C0146" w:rsidRDefault="001C0146" w:rsidP="001C0146">
      <w:pPr>
        <w:widowControl w:val="0"/>
        <w:tabs>
          <w:tab w:val="left" w:pos="-5400"/>
        </w:tabs>
        <w:jc w:val="right"/>
        <w:rPr>
          <w:bCs/>
          <w:kern w:val="2"/>
          <w:lang w:eastAsia="zh-CN"/>
        </w:rPr>
      </w:pPr>
    </w:p>
    <w:p w:rsidR="009F6689" w:rsidRDefault="009F6689" w:rsidP="001C0146">
      <w:pPr>
        <w:widowControl w:val="0"/>
        <w:suppressAutoHyphens/>
        <w:jc w:val="center"/>
        <w:outlineLvl w:val="0"/>
        <w:rPr>
          <w:b/>
          <w:bCs/>
          <w:color w:val="000000"/>
        </w:rPr>
      </w:pPr>
    </w:p>
    <w:p w:rsidR="001C0146" w:rsidRDefault="009F6689" w:rsidP="001C0146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r w:rsidRPr="00DF184E">
        <w:rPr>
          <w:b/>
          <w:bCs/>
          <w:color w:val="000000"/>
        </w:rPr>
        <w:t>Описание объекта закупки в соответствии со статьей 33 Закона № 44-ФЗ.</w:t>
      </w:r>
      <w:r>
        <w:rPr>
          <w:b/>
          <w:bCs/>
          <w:kern w:val="2"/>
          <w:lang w:eastAsia="zh-CN"/>
        </w:rPr>
        <w:t xml:space="preserve"> </w:t>
      </w:r>
    </w:p>
    <w:p w:rsidR="009F6689" w:rsidRDefault="009F6689" w:rsidP="001C0146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9F6689" w:rsidRDefault="009F6689" w:rsidP="001C0146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1C0146" w:rsidRPr="00704A17" w:rsidRDefault="009F6689" w:rsidP="009F6689">
      <w:pPr>
        <w:ind w:firstLine="567"/>
        <w:jc w:val="both"/>
        <w:rPr>
          <w:i/>
        </w:rPr>
      </w:pPr>
      <w:r>
        <w:rPr>
          <w:iCs/>
        </w:rPr>
        <w:t xml:space="preserve">Объект закупки: </w:t>
      </w:r>
      <w:r w:rsidR="00704A17" w:rsidRPr="00704A17">
        <w:rPr>
          <w:i/>
        </w:rPr>
        <w:t>оказание услуг в 2022 году по перевозке авиационным транспортом (экономический класс) детей-инвалидов и сопровождающих их лиц к месту лечения и обратно</w:t>
      </w:r>
      <w:r w:rsidRPr="00704A17">
        <w:rPr>
          <w:i/>
        </w:rPr>
        <w:t>.</w:t>
      </w:r>
    </w:p>
    <w:p w:rsidR="00FA2BF2" w:rsidRDefault="00FA2BF2" w:rsidP="00FA2BF2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FA2BF2" w:rsidRDefault="00FA2BF2" w:rsidP="00FA2BF2">
      <w:pPr>
        <w:ind w:firstLine="567"/>
        <w:jc w:val="both"/>
        <w:rPr>
          <w:color w:val="000000"/>
        </w:rPr>
      </w:pPr>
      <w:proofErr w:type="gramStart"/>
      <w:r>
        <w:t xml:space="preserve">Осуществление услуг по перевозке </w:t>
      </w:r>
      <w:r>
        <w:rPr>
          <w:color w:val="000000"/>
        </w:rPr>
        <w:t xml:space="preserve">граждан, имеющих право на воздушную перевозку по специальному тарифу, в соответствии с </w:t>
      </w:r>
      <w:r>
        <w:t>Постановлением Правительства РФ от 02.03.2018г.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Федерации».</w:t>
      </w:r>
      <w:proofErr w:type="gramEnd"/>
    </w:p>
    <w:p w:rsidR="00FA2BF2" w:rsidRDefault="00FA2BF2" w:rsidP="00FA2BF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Оказание услуг по перевозке авиационным транспортом производится на основании действующего сертификата </w:t>
      </w:r>
      <w:proofErr w:type="spellStart"/>
      <w:r>
        <w:rPr>
          <w:rFonts w:ascii="Times New Roman" w:hAnsi="Times New Roman" w:cs="Times New Roman"/>
        </w:rPr>
        <w:t>эксплуатанта</w:t>
      </w:r>
      <w:proofErr w:type="spellEnd"/>
      <w:r>
        <w:rPr>
          <w:rFonts w:ascii="Times New Roman" w:hAnsi="Times New Roman" w:cs="Times New Roman"/>
        </w:rP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FA2BF2" w:rsidRDefault="00FA2BF2" w:rsidP="00FA2BF2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уплата налогов, сборов и других обязательных платежей.</w:t>
      </w:r>
    </w:p>
    <w:p w:rsidR="00FA2BF2" w:rsidRDefault="00FA2BF2" w:rsidP="00FA2BF2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FA2BF2" w:rsidRDefault="00FA2BF2" w:rsidP="00FA2BF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несовершеннолетних граждан,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FA2BF2" w:rsidRDefault="00FA2BF2" w:rsidP="00FA2BF2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двадцати пяти процентов тарифа взрослого пассажира.</w:t>
      </w:r>
    </w:p>
    <w:p w:rsidR="00FA2BF2" w:rsidRDefault="00FA2BF2" w:rsidP="00FA2BF2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FA2BF2" w:rsidRDefault="00FA2BF2" w:rsidP="00FA2BF2">
      <w:pPr>
        <w:ind w:firstLine="567"/>
        <w:jc w:val="both"/>
      </w:pPr>
      <w:r>
        <w:t>В случае отсутствия авиабилетов на требуемую дату, Исполнитель предложит ближайшую дату вылета, по согласованию с Пассажиром.</w:t>
      </w:r>
    </w:p>
    <w:p w:rsidR="00FA2BF2" w:rsidRDefault="00FA2BF2" w:rsidP="00FA2BF2">
      <w:pPr>
        <w:ind w:firstLine="567"/>
        <w:jc w:val="both"/>
      </w:pPr>
      <w:r>
        <w:t>Оформление авиабилетов с использованием прямого маршрута от пункта начала перевозки до пункта назначения. Минимальное время ожидания стыковочного рейса в пункте транзита – согласно расписанию Исполнителя.</w:t>
      </w:r>
    </w:p>
    <w:p w:rsidR="00FA2BF2" w:rsidRDefault="00FA2BF2" w:rsidP="00FA2BF2">
      <w:pPr>
        <w:tabs>
          <w:tab w:val="num" w:pos="0"/>
        </w:tabs>
        <w:ind w:firstLine="567"/>
        <w:jc w:val="both"/>
      </w:pPr>
      <w:r>
        <w:lastRenderedPageBreak/>
        <w:t>Без взимания дополнительной платы осуществлять изменение даты вылета; прием авиабилетов в случае возврата.</w:t>
      </w:r>
    </w:p>
    <w:p w:rsidR="00FA2BF2" w:rsidRDefault="00FA2BF2" w:rsidP="00FA2BF2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FA2BF2" w:rsidRDefault="00FA2BF2" w:rsidP="00FA2BF2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FA2BF2" w:rsidRDefault="00FA2BF2" w:rsidP="00FA2BF2">
      <w:pPr>
        <w:ind w:firstLine="567"/>
        <w:jc w:val="both"/>
      </w:pPr>
      <w:r>
        <w:t>Назначить сотрудника для координации работы с Заказчиком.</w:t>
      </w:r>
    </w:p>
    <w:p w:rsidR="00FA2BF2" w:rsidRDefault="00FA2BF2" w:rsidP="00FA2BF2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FA2BF2" w:rsidRDefault="00FA2BF2" w:rsidP="00FA2BF2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FA2BF2" w:rsidRDefault="00FA2BF2" w:rsidP="00FA2BF2">
      <w:pPr>
        <w:ind w:firstLine="567"/>
        <w:jc w:val="both"/>
      </w:pPr>
      <w:r>
        <w:t>Исполнитель своими силами и за свой счет устранит допущенные недостатки при оказании услуги.</w:t>
      </w:r>
    </w:p>
    <w:p w:rsidR="00FA2BF2" w:rsidRDefault="00FA2BF2" w:rsidP="00FA2BF2">
      <w:pPr>
        <w:pStyle w:val="a4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FA2BF2" w:rsidRDefault="00FA2BF2" w:rsidP="00FA2BF2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FA2BF2" w:rsidRDefault="00FA2BF2" w:rsidP="00FA2BF2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FA2BF2" w:rsidRDefault="00FA2BF2" w:rsidP="00FA2BF2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21.12.2022г.</w:t>
      </w:r>
    </w:p>
    <w:p w:rsidR="00FA2BF2" w:rsidRDefault="00FA2BF2" w:rsidP="00FA2BF2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FA2BF2" w:rsidRDefault="00FA2BF2" w:rsidP="00FA2BF2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3 224 800 (три миллиона двести двадцать четыре тысячи восемьсот) рублей 00 копеек.</w:t>
      </w:r>
    </w:p>
    <w:p w:rsidR="00FA2BF2" w:rsidRDefault="00FA2BF2" w:rsidP="00FA2BF2">
      <w:pPr>
        <w:keepNext/>
        <w:widowControl w:val="0"/>
        <w:tabs>
          <w:tab w:val="left" w:pos="-180"/>
        </w:tabs>
        <w:ind w:firstLine="567"/>
        <w:jc w:val="both"/>
        <w:rPr>
          <w:b/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 xml:space="preserve">невозможностью определить объем услуг по перевозке детей-инвалидов и сопровождающих их лиц, цена единицы услуги для взрослых (сопровождающие лица) и детей старше 12 лет составляет </w:t>
      </w:r>
      <w:r>
        <w:rPr>
          <w:b/>
          <w:bCs/>
        </w:rPr>
        <w:t>6 200 (шесть</w:t>
      </w:r>
      <w:proofErr w:type="gramEnd"/>
      <w:r>
        <w:rPr>
          <w:b/>
          <w:bCs/>
        </w:rPr>
        <w:t xml:space="preserve"> тысяч двести) рублей 00 копеек</w:t>
      </w:r>
      <w:r>
        <w:rPr>
          <w:bCs/>
        </w:rPr>
        <w:t>,</w:t>
      </w:r>
      <w:r>
        <w:rPr>
          <w:b/>
          <w:bCs/>
        </w:rPr>
        <w:t xml:space="preserve"> для детей от 2 до 12 лет составляет 4 650 (четыре тысячи шестьсот пятьдесят) рублей 00 копеек, дети до 2-х лет составляет в сумме 0,00 руб.</w:t>
      </w:r>
    </w:p>
    <w:p w:rsidR="00904846" w:rsidRDefault="00FA2BF2" w:rsidP="00FA2BF2">
      <w:pPr>
        <w:ind w:firstLine="567"/>
        <w:jc w:val="both"/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</w:t>
      </w:r>
      <w:bookmarkStart w:id="0" w:name="_GoBack"/>
      <w:bookmarkEnd w:id="0"/>
    </w:p>
    <w:sectPr w:rsidR="0090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6"/>
    <w:rsid w:val="001C0146"/>
    <w:rsid w:val="004E1A9E"/>
    <w:rsid w:val="00704A17"/>
    <w:rsid w:val="007F0576"/>
    <w:rsid w:val="009036BA"/>
    <w:rsid w:val="00904846"/>
    <w:rsid w:val="009F6689"/>
    <w:rsid w:val="00A5685C"/>
    <w:rsid w:val="00B01C27"/>
    <w:rsid w:val="00C77A64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1C0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1C0146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1C01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1C014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1C0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1C0146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1C01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1C014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8</cp:revision>
  <cp:lastPrinted>2022-06-10T03:21:00Z</cp:lastPrinted>
  <dcterms:created xsi:type="dcterms:W3CDTF">2022-01-26T07:14:00Z</dcterms:created>
  <dcterms:modified xsi:type="dcterms:W3CDTF">2022-06-10T03:21:00Z</dcterms:modified>
</cp:coreProperties>
</file>