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43" w:rsidRPr="007B7722" w:rsidRDefault="00176E43" w:rsidP="00176E43">
      <w:pPr>
        <w:pStyle w:val="a8"/>
        <w:jc w:val="center"/>
        <w:rPr>
          <w:b/>
          <w:color w:val="000000" w:themeColor="text1"/>
        </w:rPr>
      </w:pPr>
      <w:r w:rsidRPr="007B7722">
        <w:rPr>
          <w:b/>
          <w:bCs/>
          <w:color w:val="000000" w:themeColor="text1"/>
        </w:rPr>
        <w:t>Техническое задание на поставку</w:t>
      </w:r>
      <w:r w:rsidRPr="007B7722">
        <w:rPr>
          <w:b/>
          <w:color w:val="000000" w:themeColor="text1"/>
        </w:rPr>
        <w:t xml:space="preserve"> специальных сре</w:t>
      </w:r>
      <w:proofErr w:type="gramStart"/>
      <w:r w:rsidRPr="007B7722">
        <w:rPr>
          <w:b/>
          <w:color w:val="000000" w:themeColor="text1"/>
        </w:rPr>
        <w:t>дств пр</w:t>
      </w:r>
      <w:proofErr w:type="gramEnd"/>
      <w:r w:rsidRPr="007B7722">
        <w:rPr>
          <w:b/>
          <w:color w:val="000000" w:themeColor="text1"/>
        </w:rPr>
        <w:t>и нарушени</w:t>
      </w:r>
      <w:r w:rsidR="00084B9C">
        <w:rPr>
          <w:b/>
          <w:color w:val="000000" w:themeColor="text1"/>
        </w:rPr>
        <w:t>ях</w:t>
      </w:r>
      <w:r w:rsidRPr="007B7722">
        <w:rPr>
          <w:b/>
          <w:color w:val="000000" w:themeColor="text1"/>
        </w:rPr>
        <w:t xml:space="preserve"> функци</w:t>
      </w:r>
      <w:r w:rsidR="00084B9C">
        <w:rPr>
          <w:b/>
          <w:color w:val="000000" w:themeColor="text1"/>
        </w:rPr>
        <w:t>й</w:t>
      </w:r>
      <w:r w:rsidR="00B321D4">
        <w:rPr>
          <w:b/>
          <w:color w:val="000000" w:themeColor="text1"/>
        </w:rPr>
        <w:t xml:space="preserve"> выделения</w:t>
      </w:r>
      <w:r w:rsidRPr="007B7722">
        <w:rPr>
          <w:b/>
          <w:bCs/>
          <w:color w:val="000000" w:themeColor="text1"/>
        </w:rPr>
        <w:t xml:space="preserve"> </w:t>
      </w:r>
      <w:r>
        <w:rPr>
          <w:b/>
          <w:bCs/>
          <w:color w:val="000000" w:themeColor="text1"/>
        </w:rPr>
        <w:t>и обеспечение ими инвалид</w:t>
      </w:r>
      <w:r w:rsidR="005871D6">
        <w:rPr>
          <w:b/>
          <w:bCs/>
          <w:color w:val="000000" w:themeColor="text1"/>
        </w:rPr>
        <w:t>ов</w:t>
      </w:r>
      <w:r w:rsidRPr="007B7722">
        <w:rPr>
          <w:b/>
          <w:bCs/>
          <w:color w:val="000000" w:themeColor="text1"/>
        </w:rPr>
        <w:t xml:space="preserve"> в 201</w:t>
      </w:r>
      <w:r w:rsidR="00DA6EB6" w:rsidRPr="00DA6EB6">
        <w:rPr>
          <w:b/>
          <w:bCs/>
          <w:color w:val="000000" w:themeColor="text1"/>
        </w:rPr>
        <w:t>9</w:t>
      </w:r>
      <w:r w:rsidRPr="007B7722">
        <w:rPr>
          <w:b/>
          <w:bCs/>
          <w:color w:val="000000" w:themeColor="text1"/>
        </w:rPr>
        <w:t xml:space="preserve"> году</w:t>
      </w:r>
    </w:p>
    <w:p w:rsidR="00176E43" w:rsidRPr="00DE57DC" w:rsidRDefault="00176E43" w:rsidP="00176E43">
      <w:pPr>
        <w:spacing w:before="278" w:after="0" w:line="240" w:lineRule="auto"/>
        <w:ind w:firstLine="709"/>
        <w:contextualSpacing/>
        <w:jc w:val="both"/>
        <w:rPr>
          <w:rFonts w:ascii="Times New Roman" w:eastAsia="Times New Roman" w:hAnsi="Times New Roman" w:cs="Times New Roman"/>
          <w:color w:val="000000"/>
          <w:sz w:val="20"/>
          <w:szCs w:val="20"/>
          <w:lang w:eastAsia="ru-RU"/>
        </w:rPr>
      </w:pPr>
      <w:r w:rsidRPr="00DE57DC">
        <w:rPr>
          <w:rFonts w:ascii="Times New Roman" w:eastAsia="Times New Roman" w:hAnsi="Times New Roman" w:cs="Times New Roman"/>
          <w:b/>
          <w:bCs/>
          <w:color w:val="000000"/>
          <w:sz w:val="24"/>
          <w:szCs w:val="24"/>
          <w:lang w:eastAsia="ru-RU"/>
        </w:rPr>
        <w:t>Наименование объекта закупки</w:t>
      </w:r>
      <w:r w:rsidRPr="00DE57DC">
        <w:rPr>
          <w:rFonts w:ascii="Times New Roman" w:eastAsia="Times New Roman" w:hAnsi="Times New Roman" w:cs="Times New Roman"/>
          <w:color w:val="000000"/>
          <w:sz w:val="24"/>
          <w:szCs w:val="24"/>
          <w:lang w:eastAsia="ru-RU"/>
        </w:rPr>
        <w:t xml:space="preserve"> – специальные средства при нарушени</w:t>
      </w:r>
      <w:r w:rsidR="00084B9C">
        <w:rPr>
          <w:rFonts w:ascii="Times New Roman" w:eastAsia="Times New Roman" w:hAnsi="Times New Roman" w:cs="Times New Roman"/>
          <w:color w:val="000000"/>
          <w:sz w:val="24"/>
          <w:szCs w:val="24"/>
          <w:lang w:eastAsia="ru-RU"/>
        </w:rPr>
        <w:t>ях</w:t>
      </w:r>
      <w:r w:rsidRPr="00DE57DC">
        <w:rPr>
          <w:rFonts w:ascii="Times New Roman" w:eastAsia="Times New Roman" w:hAnsi="Times New Roman" w:cs="Times New Roman"/>
          <w:color w:val="000000"/>
          <w:sz w:val="24"/>
          <w:szCs w:val="24"/>
          <w:lang w:eastAsia="ru-RU"/>
        </w:rPr>
        <w:t xml:space="preserve"> функци</w:t>
      </w:r>
      <w:r w:rsidR="00084B9C">
        <w:rPr>
          <w:rFonts w:ascii="Times New Roman" w:eastAsia="Times New Roman" w:hAnsi="Times New Roman" w:cs="Times New Roman"/>
          <w:color w:val="000000"/>
          <w:sz w:val="24"/>
          <w:szCs w:val="24"/>
          <w:lang w:eastAsia="ru-RU"/>
        </w:rPr>
        <w:t xml:space="preserve">й выделения </w:t>
      </w:r>
      <w:r w:rsidRPr="00DE57DC">
        <w:rPr>
          <w:rFonts w:ascii="Times New Roman" w:eastAsia="Times New Roman" w:hAnsi="Times New Roman" w:cs="Times New Roman"/>
          <w:color w:val="000000"/>
          <w:sz w:val="24"/>
          <w:szCs w:val="24"/>
          <w:lang w:eastAsia="ru-RU"/>
        </w:rPr>
        <w:t>для обеспечения инвалид</w:t>
      </w:r>
      <w:r w:rsidR="005871D6">
        <w:rPr>
          <w:rFonts w:ascii="Times New Roman" w:eastAsia="Times New Roman" w:hAnsi="Times New Roman" w:cs="Times New Roman"/>
          <w:color w:val="000000"/>
          <w:sz w:val="24"/>
          <w:szCs w:val="24"/>
          <w:lang w:eastAsia="ru-RU"/>
        </w:rPr>
        <w:t>ов</w:t>
      </w:r>
      <w:r w:rsidRPr="00DE57DC">
        <w:rPr>
          <w:rFonts w:ascii="Times New Roman" w:eastAsia="Times New Roman" w:hAnsi="Times New Roman" w:cs="Times New Roman"/>
          <w:color w:val="000000"/>
          <w:sz w:val="24"/>
          <w:szCs w:val="24"/>
          <w:lang w:eastAsia="ru-RU"/>
        </w:rPr>
        <w:t xml:space="preserve"> в 201</w:t>
      </w:r>
      <w:r w:rsidR="00DA6EB6" w:rsidRPr="00DA6EB6">
        <w:rPr>
          <w:rFonts w:ascii="Times New Roman" w:eastAsia="Times New Roman" w:hAnsi="Times New Roman" w:cs="Times New Roman"/>
          <w:color w:val="000000"/>
          <w:sz w:val="24"/>
          <w:szCs w:val="24"/>
          <w:lang w:eastAsia="ru-RU"/>
        </w:rPr>
        <w:t>9</w:t>
      </w:r>
      <w:r w:rsidRPr="00DE57DC">
        <w:rPr>
          <w:rFonts w:ascii="Times New Roman" w:eastAsia="Times New Roman" w:hAnsi="Times New Roman" w:cs="Times New Roman"/>
          <w:color w:val="000000"/>
          <w:sz w:val="24"/>
          <w:szCs w:val="24"/>
          <w:lang w:eastAsia="ru-RU"/>
        </w:rPr>
        <w:t xml:space="preserve"> году. Калоприемники </w:t>
      </w:r>
      <w:r w:rsidR="00084B9C">
        <w:rPr>
          <w:rFonts w:ascii="Times New Roman" w:eastAsia="Times New Roman" w:hAnsi="Times New Roman" w:cs="Times New Roman"/>
          <w:color w:val="000000"/>
          <w:sz w:val="24"/>
          <w:szCs w:val="24"/>
          <w:lang w:eastAsia="ru-RU"/>
        </w:rPr>
        <w:t>-</w:t>
      </w:r>
      <w:r w:rsidRPr="00DE57DC">
        <w:rPr>
          <w:rFonts w:ascii="Times New Roman" w:eastAsia="Times New Roman" w:hAnsi="Times New Roman" w:cs="Times New Roman"/>
          <w:color w:val="000000"/>
          <w:sz w:val="24"/>
          <w:szCs w:val="24"/>
          <w:lang w:eastAsia="ru-RU"/>
        </w:rPr>
        <w:t xml:space="preserve"> это устройства, носимые на себе, предназначенные для сбора кишечного содержимого и устранения их агрессивного воздействия на кожу. </w:t>
      </w:r>
    </w:p>
    <w:p w:rsidR="00176E43" w:rsidRPr="00DE57DC" w:rsidRDefault="00176E43" w:rsidP="00176E43">
      <w:pPr>
        <w:spacing w:before="278" w:after="0" w:line="240" w:lineRule="auto"/>
        <w:ind w:firstLine="709"/>
        <w:contextualSpacing/>
        <w:jc w:val="both"/>
        <w:rPr>
          <w:rFonts w:ascii="Times New Roman" w:eastAsia="Times New Roman" w:hAnsi="Times New Roman" w:cs="Times New Roman"/>
          <w:color w:val="000000"/>
          <w:sz w:val="20"/>
          <w:szCs w:val="20"/>
          <w:lang w:eastAsia="ru-RU"/>
        </w:rPr>
      </w:pPr>
    </w:p>
    <w:p w:rsidR="00176E43" w:rsidRPr="00DE57DC" w:rsidRDefault="00176E43" w:rsidP="00176E43">
      <w:pPr>
        <w:spacing w:before="278" w:after="0" w:line="240" w:lineRule="auto"/>
        <w:ind w:firstLine="709"/>
        <w:contextualSpacing/>
        <w:jc w:val="both"/>
        <w:rPr>
          <w:rFonts w:ascii="Times New Roman" w:eastAsia="Times New Roman" w:hAnsi="Times New Roman" w:cs="Times New Roman"/>
          <w:color w:val="000000"/>
          <w:sz w:val="20"/>
          <w:szCs w:val="20"/>
          <w:lang w:eastAsia="ru-RU"/>
        </w:rPr>
      </w:pPr>
      <w:r w:rsidRPr="00DE57DC">
        <w:rPr>
          <w:rFonts w:ascii="Times New Roman" w:eastAsia="Times New Roman" w:hAnsi="Times New Roman" w:cs="Times New Roman"/>
          <w:b/>
          <w:bCs/>
          <w:color w:val="000000"/>
          <w:sz w:val="24"/>
          <w:szCs w:val="24"/>
          <w:lang w:eastAsia="ru-RU"/>
        </w:rPr>
        <w:t>Технические, функциональные, качественные, эксплуатационные и количественные характеристики поставляемого товара.</w:t>
      </w:r>
    </w:p>
    <w:p w:rsidR="00176E43" w:rsidRPr="00DE57DC" w:rsidRDefault="00176E43" w:rsidP="00176E43">
      <w:pPr>
        <w:spacing w:before="278" w:after="0" w:line="240" w:lineRule="auto"/>
        <w:ind w:firstLine="709"/>
        <w:contextualSpacing/>
        <w:jc w:val="both"/>
        <w:rPr>
          <w:rFonts w:ascii="Times New Roman" w:eastAsia="Times New Roman" w:hAnsi="Times New Roman" w:cs="Times New Roman"/>
          <w:color w:val="000000"/>
          <w:spacing w:val="-2"/>
          <w:sz w:val="20"/>
          <w:szCs w:val="20"/>
          <w:lang w:eastAsia="ru-RU"/>
        </w:rPr>
      </w:pPr>
      <w:r w:rsidRPr="00DE57DC">
        <w:rPr>
          <w:rFonts w:ascii="Times New Roman" w:eastAsia="Times New Roman" w:hAnsi="Times New Roman" w:cs="Times New Roman"/>
          <w:color w:val="212121"/>
          <w:spacing w:val="-2"/>
          <w:sz w:val="24"/>
          <w:szCs w:val="24"/>
          <w:lang w:eastAsia="ru-RU"/>
        </w:rPr>
        <w:t>Специальные средства при нарушениях функций выделения (калоприемники) должны компенсировать имеющиеся у инвалида функциональные нарушения, степень ограничения жизнедеятельности, а также отвечать медицинским и социальным требованиям:</w:t>
      </w:r>
    </w:p>
    <w:p w:rsidR="00176E43" w:rsidRPr="00DE57DC" w:rsidRDefault="00176E43" w:rsidP="00176E43">
      <w:pPr>
        <w:spacing w:before="278" w:after="0" w:line="240" w:lineRule="auto"/>
        <w:ind w:firstLine="709"/>
        <w:contextualSpacing/>
        <w:jc w:val="both"/>
        <w:rPr>
          <w:rFonts w:ascii="Times New Roman" w:eastAsia="Times New Roman" w:hAnsi="Times New Roman" w:cs="Times New Roman"/>
          <w:color w:val="000000"/>
          <w:sz w:val="20"/>
          <w:szCs w:val="20"/>
          <w:lang w:eastAsia="ru-RU"/>
        </w:rPr>
      </w:pPr>
      <w:r w:rsidRPr="00DE57DC">
        <w:rPr>
          <w:rFonts w:ascii="Times New Roman" w:eastAsia="Times New Roman" w:hAnsi="Times New Roman" w:cs="Times New Roman"/>
          <w:color w:val="000000"/>
          <w:sz w:val="24"/>
          <w:szCs w:val="24"/>
          <w:lang w:eastAsia="ru-RU"/>
        </w:rPr>
        <w:t>-безопасность для кожных покровов;</w:t>
      </w:r>
    </w:p>
    <w:p w:rsidR="00176E43" w:rsidRPr="00DE57DC" w:rsidRDefault="00176E43" w:rsidP="00176E43">
      <w:pPr>
        <w:spacing w:before="278" w:after="0" w:line="240" w:lineRule="auto"/>
        <w:ind w:firstLine="709"/>
        <w:contextualSpacing/>
        <w:jc w:val="both"/>
        <w:rPr>
          <w:rFonts w:ascii="Times New Roman" w:eastAsia="Times New Roman" w:hAnsi="Times New Roman" w:cs="Times New Roman"/>
          <w:color w:val="000000"/>
          <w:sz w:val="20"/>
          <w:szCs w:val="20"/>
          <w:lang w:eastAsia="ru-RU"/>
        </w:rPr>
      </w:pPr>
      <w:r w:rsidRPr="00DE57DC">
        <w:rPr>
          <w:rFonts w:ascii="Times New Roman" w:eastAsia="Times New Roman" w:hAnsi="Times New Roman" w:cs="Times New Roman"/>
          <w:color w:val="000000"/>
          <w:sz w:val="24"/>
          <w:szCs w:val="24"/>
          <w:lang w:eastAsia="ru-RU"/>
        </w:rPr>
        <w:t>-полная изоляция кишечного содержимого от внешней среды и одежды пациента;</w:t>
      </w:r>
    </w:p>
    <w:p w:rsidR="00176E43" w:rsidRPr="00DE57DC" w:rsidRDefault="00176E43" w:rsidP="00176E43">
      <w:pPr>
        <w:spacing w:before="278" w:after="0" w:line="240" w:lineRule="auto"/>
        <w:ind w:firstLine="709"/>
        <w:contextualSpacing/>
        <w:jc w:val="both"/>
        <w:rPr>
          <w:rFonts w:ascii="Times New Roman" w:eastAsia="Times New Roman" w:hAnsi="Times New Roman" w:cs="Times New Roman"/>
          <w:color w:val="000000"/>
          <w:sz w:val="20"/>
          <w:szCs w:val="20"/>
          <w:lang w:eastAsia="ru-RU"/>
        </w:rPr>
      </w:pPr>
      <w:r w:rsidRPr="00DE57DC">
        <w:rPr>
          <w:rFonts w:ascii="Times New Roman" w:eastAsia="Times New Roman" w:hAnsi="Times New Roman" w:cs="Times New Roman"/>
          <w:color w:val="000000"/>
          <w:sz w:val="24"/>
          <w:szCs w:val="24"/>
          <w:lang w:eastAsia="ru-RU"/>
        </w:rPr>
        <w:t>-герметичность;</w:t>
      </w:r>
    </w:p>
    <w:p w:rsidR="00176E43" w:rsidRPr="00DE57DC" w:rsidRDefault="00176E43" w:rsidP="00176E43">
      <w:pPr>
        <w:spacing w:before="278" w:after="0" w:line="240" w:lineRule="auto"/>
        <w:ind w:firstLine="709"/>
        <w:contextualSpacing/>
        <w:jc w:val="both"/>
        <w:rPr>
          <w:rFonts w:ascii="Times New Roman" w:eastAsia="Times New Roman" w:hAnsi="Times New Roman" w:cs="Times New Roman"/>
          <w:color w:val="000000"/>
          <w:sz w:val="20"/>
          <w:szCs w:val="20"/>
          <w:lang w:eastAsia="ru-RU"/>
        </w:rPr>
      </w:pPr>
      <w:r w:rsidRPr="00DE57DC">
        <w:rPr>
          <w:rFonts w:ascii="Times New Roman" w:eastAsia="Times New Roman" w:hAnsi="Times New Roman" w:cs="Times New Roman"/>
          <w:color w:val="000000"/>
          <w:sz w:val="24"/>
          <w:szCs w:val="24"/>
          <w:lang w:eastAsia="ru-RU"/>
        </w:rPr>
        <w:t>-прочность прикрепления;</w:t>
      </w:r>
    </w:p>
    <w:p w:rsidR="00176E43" w:rsidRPr="00DE57DC" w:rsidRDefault="00176E43" w:rsidP="00176E43">
      <w:pPr>
        <w:spacing w:before="278" w:after="0" w:line="240" w:lineRule="auto"/>
        <w:ind w:firstLine="709"/>
        <w:contextualSpacing/>
        <w:jc w:val="both"/>
        <w:rPr>
          <w:rFonts w:ascii="Times New Roman" w:eastAsia="Times New Roman" w:hAnsi="Times New Roman" w:cs="Times New Roman"/>
          <w:color w:val="000000"/>
          <w:sz w:val="20"/>
          <w:szCs w:val="20"/>
          <w:lang w:eastAsia="ru-RU"/>
        </w:rPr>
      </w:pPr>
      <w:r w:rsidRPr="00DE57DC">
        <w:rPr>
          <w:rFonts w:ascii="Times New Roman" w:eastAsia="Times New Roman" w:hAnsi="Times New Roman" w:cs="Times New Roman"/>
          <w:color w:val="000000"/>
          <w:sz w:val="24"/>
          <w:szCs w:val="24"/>
          <w:lang w:eastAsia="ru-RU"/>
        </w:rPr>
        <w:t>-эстетичность;</w:t>
      </w:r>
    </w:p>
    <w:p w:rsidR="00176E43" w:rsidRPr="00DE57DC" w:rsidRDefault="00176E43" w:rsidP="00176E43">
      <w:pPr>
        <w:spacing w:before="278" w:after="0" w:line="240" w:lineRule="auto"/>
        <w:ind w:firstLine="709"/>
        <w:contextualSpacing/>
        <w:jc w:val="both"/>
        <w:rPr>
          <w:rFonts w:ascii="Times New Roman" w:eastAsia="Times New Roman" w:hAnsi="Times New Roman" w:cs="Times New Roman"/>
          <w:color w:val="000000"/>
          <w:sz w:val="20"/>
          <w:szCs w:val="20"/>
          <w:lang w:eastAsia="ru-RU"/>
        </w:rPr>
      </w:pPr>
      <w:r w:rsidRPr="00DE57DC">
        <w:rPr>
          <w:rFonts w:ascii="Times New Roman" w:eastAsia="Times New Roman" w:hAnsi="Times New Roman" w:cs="Times New Roman"/>
          <w:color w:val="000000"/>
          <w:sz w:val="24"/>
          <w:szCs w:val="24"/>
          <w:lang w:eastAsia="ru-RU"/>
        </w:rPr>
        <w:t>-незаметность, комфортность;</w:t>
      </w:r>
    </w:p>
    <w:p w:rsidR="00176E43" w:rsidRPr="00DE57DC" w:rsidRDefault="00176E43" w:rsidP="00176E43">
      <w:pPr>
        <w:spacing w:before="278" w:after="0" w:line="240" w:lineRule="auto"/>
        <w:ind w:firstLine="709"/>
        <w:contextualSpacing/>
        <w:jc w:val="both"/>
        <w:rPr>
          <w:rFonts w:ascii="Times New Roman" w:eastAsia="Times New Roman" w:hAnsi="Times New Roman" w:cs="Times New Roman"/>
          <w:color w:val="000000"/>
          <w:sz w:val="20"/>
          <w:szCs w:val="20"/>
          <w:lang w:eastAsia="ru-RU"/>
        </w:rPr>
      </w:pPr>
      <w:r w:rsidRPr="00DE57DC">
        <w:rPr>
          <w:rFonts w:ascii="Times New Roman" w:eastAsia="Times New Roman" w:hAnsi="Times New Roman" w:cs="Times New Roman"/>
          <w:color w:val="000000"/>
          <w:sz w:val="24"/>
          <w:szCs w:val="24"/>
          <w:lang w:eastAsia="ru-RU"/>
        </w:rPr>
        <w:t>-простота пользования.</w:t>
      </w:r>
    </w:p>
    <w:p w:rsidR="00176E43" w:rsidRPr="00DE57DC" w:rsidRDefault="00176E43" w:rsidP="00176E43">
      <w:pPr>
        <w:spacing w:before="278" w:after="0" w:line="240" w:lineRule="auto"/>
        <w:ind w:firstLine="709"/>
        <w:contextualSpacing/>
        <w:jc w:val="both"/>
        <w:rPr>
          <w:rFonts w:ascii="Times New Roman" w:eastAsia="Times New Roman" w:hAnsi="Times New Roman" w:cs="Times New Roman"/>
          <w:color w:val="000000"/>
          <w:sz w:val="20"/>
          <w:szCs w:val="20"/>
          <w:lang w:eastAsia="ru-RU"/>
        </w:rPr>
      </w:pPr>
      <w:r w:rsidRPr="00DE57DC">
        <w:rPr>
          <w:rFonts w:ascii="Times New Roman" w:eastAsia="Times New Roman" w:hAnsi="Times New Roman" w:cs="Times New Roman"/>
          <w:color w:val="000000"/>
          <w:sz w:val="24"/>
          <w:szCs w:val="24"/>
          <w:lang w:eastAsia="ru-RU"/>
        </w:rPr>
        <w:t>Специальные средства при нарушениях функций выделения не должны иметь дефектов, связанных с разработкой, материалов или качеством изготовления.</w:t>
      </w:r>
    </w:p>
    <w:p w:rsidR="00176E43" w:rsidRPr="00DE57DC" w:rsidRDefault="00176E43" w:rsidP="00176E43">
      <w:pPr>
        <w:spacing w:before="278" w:after="0" w:line="240" w:lineRule="auto"/>
        <w:ind w:firstLine="709"/>
        <w:contextualSpacing/>
        <w:jc w:val="both"/>
        <w:rPr>
          <w:rFonts w:ascii="Times New Roman" w:eastAsia="Times New Roman" w:hAnsi="Times New Roman" w:cs="Times New Roman"/>
          <w:color w:val="000000"/>
          <w:sz w:val="20"/>
          <w:szCs w:val="20"/>
          <w:lang w:eastAsia="ru-RU"/>
        </w:rPr>
      </w:pPr>
      <w:r w:rsidRPr="00DE57DC">
        <w:rPr>
          <w:rFonts w:ascii="Times New Roman" w:eastAsia="Times New Roman" w:hAnsi="Times New Roman" w:cs="Times New Roman"/>
          <w:color w:val="000000"/>
          <w:sz w:val="24"/>
          <w:szCs w:val="24"/>
          <w:lang w:eastAsia="ru-RU"/>
        </w:rPr>
        <w:t>Сырье и материалы для изготовления специальных сре</w:t>
      </w:r>
      <w:proofErr w:type="gramStart"/>
      <w:r w:rsidRPr="00DE57DC">
        <w:rPr>
          <w:rFonts w:ascii="Times New Roman" w:eastAsia="Times New Roman" w:hAnsi="Times New Roman" w:cs="Times New Roman"/>
          <w:color w:val="000000"/>
          <w:sz w:val="24"/>
          <w:szCs w:val="24"/>
          <w:lang w:eastAsia="ru-RU"/>
        </w:rPr>
        <w:t>дств пр</w:t>
      </w:r>
      <w:proofErr w:type="gramEnd"/>
      <w:r w:rsidRPr="00DE57DC">
        <w:rPr>
          <w:rFonts w:ascii="Times New Roman" w:eastAsia="Times New Roman" w:hAnsi="Times New Roman" w:cs="Times New Roman"/>
          <w:color w:val="000000"/>
          <w:sz w:val="24"/>
          <w:szCs w:val="24"/>
          <w:lang w:eastAsia="ru-RU"/>
        </w:rPr>
        <w:t>и нарушениях функций выделения (калоприемников) должны быть разрешены к применению Федеральной службой по надзору в сфере защиты прав потребителей и благополучия человека.</w:t>
      </w:r>
    </w:p>
    <w:p w:rsidR="00176E43" w:rsidRPr="003C5F3E" w:rsidRDefault="00176E43" w:rsidP="00176E43">
      <w:pPr>
        <w:spacing w:before="278"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DE57DC">
        <w:rPr>
          <w:rFonts w:ascii="Times New Roman" w:eastAsia="Times New Roman" w:hAnsi="Times New Roman" w:cs="Times New Roman"/>
          <w:color w:val="000000"/>
          <w:sz w:val="24"/>
          <w:szCs w:val="24"/>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005871D6">
        <w:rPr>
          <w:rFonts w:ascii="Times New Roman" w:eastAsia="Times New Roman" w:hAnsi="Times New Roman" w:cs="Times New Roman"/>
          <w:color w:val="000000"/>
          <w:sz w:val="24"/>
          <w:szCs w:val="24"/>
          <w:lang w:eastAsia="ru-RU"/>
        </w:rPr>
        <w:t>)</w:t>
      </w:r>
      <w:r w:rsidRPr="00DE57DC">
        <w:rPr>
          <w:rFonts w:ascii="Times New Roman" w:eastAsia="Times New Roman" w:hAnsi="Times New Roman" w:cs="Times New Roman"/>
          <w:color w:val="000000"/>
          <w:sz w:val="24"/>
          <w:szCs w:val="24"/>
          <w:lang w:eastAsia="ru-RU"/>
        </w:rPr>
        <w:t>.</w:t>
      </w:r>
      <w:proofErr w:type="gramEnd"/>
    </w:p>
    <w:tbl>
      <w:tblPr>
        <w:tblStyle w:val="a7"/>
        <w:tblW w:w="11070" w:type="dxa"/>
        <w:tblInd w:w="-271" w:type="dxa"/>
        <w:tblLayout w:type="fixed"/>
        <w:tblCellMar>
          <w:left w:w="13" w:type="dxa"/>
        </w:tblCellMar>
        <w:tblLook w:val="04A0" w:firstRow="1" w:lastRow="0" w:firstColumn="1" w:lastColumn="0" w:noHBand="0" w:noVBand="1"/>
      </w:tblPr>
      <w:tblGrid>
        <w:gridCol w:w="1998"/>
        <w:gridCol w:w="1418"/>
        <w:gridCol w:w="1275"/>
        <w:gridCol w:w="1418"/>
        <w:gridCol w:w="4111"/>
        <w:gridCol w:w="850"/>
      </w:tblGrid>
      <w:tr w:rsidR="003C3FD6" w:rsidTr="00B22699">
        <w:trPr>
          <w:trHeight w:val="560"/>
        </w:trPr>
        <w:tc>
          <w:tcPr>
            <w:tcW w:w="1998" w:type="dxa"/>
            <w:shd w:val="clear" w:color="auto" w:fill="auto"/>
            <w:tcMar>
              <w:left w:w="13" w:type="dxa"/>
            </w:tcMar>
          </w:tcPr>
          <w:p w:rsidR="003C3FD6" w:rsidRPr="005A5BA1" w:rsidRDefault="003C3FD6" w:rsidP="00824FA7">
            <w:pPr>
              <w:widowControl w:val="0"/>
              <w:suppressAutoHyphens/>
              <w:spacing w:line="220" w:lineRule="atLeast"/>
              <w:jc w:val="center"/>
              <w:rPr>
                <w:rFonts w:ascii="Times New Roman" w:eastAsia="Times New Roman CYR" w:hAnsi="Times New Roman" w:cs="Times New Roman"/>
                <w:b/>
                <w:bCs/>
              </w:rPr>
            </w:pPr>
          </w:p>
        </w:tc>
        <w:tc>
          <w:tcPr>
            <w:tcW w:w="4111" w:type="dxa"/>
            <w:gridSpan w:val="3"/>
          </w:tcPr>
          <w:p w:rsidR="003C3FD6" w:rsidRPr="005A5BA1" w:rsidRDefault="003C3FD6" w:rsidP="00824FA7">
            <w:pPr>
              <w:widowControl w:val="0"/>
              <w:suppressAutoHyphens/>
              <w:spacing w:line="220" w:lineRule="atLeast"/>
              <w:jc w:val="center"/>
              <w:rPr>
                <w:rFonts w:ascii="Times New Roman" w:eastAsia="Times New Roman CYR" w:hAnsi="Times New Roman" w:cs="Times New Roman"/>
                <w:b/>
                <w:bCs/>
              </w:rPr>
            </w:pPr>
            <w:r w:rsidRPr="005A5BA1">
              <w:rPr>
                <w:rFonts w:ascii="Times New Roman" w:eastAsia="Calibri" w:hAnsi="Times New Roman" w:cs="Times New Roman"/>
                <w:b/>
                <w:bCs/>
              </w:rPr>
              <w:t>Позиция в КАТАЛОГЕ ТОВАРОВ, РАБОТ, УСЛУГ (КТРУ)</w:t>
            </w:r>
            <w:r w:rsidRPr="005A5BA1">
              <w:rPr>
                <w:rFonts w:ascii="Times New Roman" w:eastAsia="Calibri" w:hAnsi="Times New Roman" w:cs="Times New Roman"/>
                <w:b/>
                <w:bCs/>
                <w:vertAlign w:val="superscript"/>
              </w:rPr>
              <w:footnoteReference w:id="1"/>
            </w:r>
          </w:p>
        </w:tc>
        <w:tc>
          <w:tcPr>
            <w:tcW w:w="4961" w:type="dxa"/>
            <w:gridSpan w:val="2"/>
            <w:shd w:val="clear" w:color="auto" w:fill="auto"/>
            <w:tcMar>
              <w:left w:w="13" w:type="dxa"/>
            </w:tcMar>
          </w:tcPr>
          <w:p w:rsidR="003C3FD6" w:rsidRPr="005A5BA1" w:rsidRDefault="003C3FD6" w:rsidP="00824FA7">
            <w:pPr>
              <w:widowControl w:val="0"/>
              <w:suppressAutoHyphens/>
              <w:spacing w:line="220" w:lineRule="atLeast"/>
              <w:jc w:val="center"/>
              <w:rPr>
                <w:rFonts w:ascii="Times New Roman" w:eastAsia="Times New Roman CYR" w:hAnsi="Times New Roman" w:cs="Times New Roman"/>
                <w:b/>
                <w:bCs/>
              </w:rPr>
            </w:pPr>
          </w:p>
        </w:tc>
      </w:tr>
      <w:tr w:rsidR="003C3FD6" w:rsidTr="00B22699">
        <w:trPr>
          <w:trHeight w:val="3107"/>
        </w:trPr>
        <w:tc>
          <w:tcPr>
            <w:tcW w:w="1998" w:type="dxa"/>
            <w:shd w:val="clear" w:color="auto" w:fill="auto"/>
            <w:tcMar>
              <w:left w:w="13" w:type="dxa"/>
            </w:tcMar>
          </w:tcPr>
          <w:p w:rsidR="003C3FD6" w:rsidRPr="005A5BA1" w:rsidRDefault="003C3FD6" w:rsidP="00824FA7">
            <w:pPr>
              <w:widowControl w:val="0"/>
              <w:suppressAutoHyphens/>
              <w:spacing w:line="220" w:lineRule="atLeast"/>
              <w:jc w:val="center"/>
              <w:rPr>
                <w:rFonts w:ascii="Times New Roman" w:hAnsi="Times New Roman" w:cs="Times New Roman"/>
                <w:lang w:val="en-US"/>
              </w:rPr>
            </w:pPr>
            <w:r w:rsidRPr="005A5BA1">
              <w:rPr>
                <w:rFonts w:ascii="Times New Roman" w:eastAsia="Calibri" w:hAnsi="Times New Roman" w:cs="Times New Roman"/>
                <w:b/>
              </w:rPr>
              <w:t>Наименование товара (работы, услуги)</w:t>
            </w:r>
          </w:p>
        </w:tc>
        <w:tc>
          <w:tcPr>
            <w:tcW w:w="1418" w:type="dxa"/>
          </w:tcPr>
          <w:p w:rsidR="003C3FD6" w:rsidRPr="005A5BA1" w:rsidRDefault="003C3FD6" w:rsidP="00824FA7">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rPr>
              <w:t>Наименование и код товара, работы, услуги по КТРУ</w:t>
            </w:r>
          </w:p>
        </w:tc>
        <w:tc>
          <w:tcPr>
            <w:tcW w:w="1275" w:type="dxa"/>
          </w:tcPr>
          <w:p w:rsidR="003C3FD6" w:rsidRPr="005A5BA1" w:rsidRDefault="003C3FD6" w:rsidP="00824FA7">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Единица измерения количества товара, объема выполняемой работы, оказываемой услуги (при наличии) по КТРУ</w:t>
            </w:r>
          </w:p>
        </w:tc>
        <w:tc>
          <w:tcPr>
            <w:tcW w:w="1418" w:type="dxa"/>
          </w:tcPr>
          <w:p w:rsidR="003C3FD6" w:rsidRPr="005A5BA1" w:rsidRDefault="003C3FD6" w:rsidP="00824FA7">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Описание товара, работы, услуги (при наличии такого описания в позиции) по КТРУ</w:t>
            </w:r>
          </w:p>
        </w:tc>
        <w:tc>
          <w:tcPr>
            <w:tcW w:w="4111" w:type="dxa"/>
            <w:shd w:val="clear" w:color="auto" w:fill="auto"/>
            <w:tcMar>
              <w:left w:w="13" w:type="dxa"/>
            </w:tcMar>
          </w:tcPr>
          <w:p w:rsidR="003C3FD6" w:rsidRPr="005A5BA1" w:rsidRDefault="003C3FD6" w:rsidP="00824FA7">
            <w:pPr>
              <w:widowControl w:val="0"/>
              <w:autoSpaceDE w:val="0"/>
              <w:autoSpaceDN w:val="0"/>
              <w:adjustRightInd w:val="0"/>
              <w:jc w:val="center"/>
              <w:rPr>
                <w:rFonts w:ascii="Times New Roman" w:eastAsia="Calibri" w:hAnsi="Times New Roman" w:cs="Times New Roman"/>
                <w:b/>
              </w:rPr>
            </w:pPr>
            <w:r w:rsidRPr="005A5BA1">
              <w:rPr>
                <w:rFonts w:ascii="Times New Roman" w:eastAsia="Calibri" w:hAnsi="Times New Roman" w:cs="Times New Roman"/>
                <w:b/>
              </w:rPr>
              <w:t>Технические характеристики и</w:t>
            </w:r>
          </w:p>
          <w:p w:rsidR="003C3FD6" w:rsidRPr="005A5BA1" w:rsidRDefault="003C3FD6" w:rsidP="00824FA7">
            <w:pPr>
              <w:widowControl w:val="0"/>
              <w:suppressAutoHyphens/>
              <w:spacing w:line="220" w:lineRule="atLeast"/>
              <w:jc w:val="center"/>
              <w:rPr>
                <w:rFonts w:ascii="Times New Roman" w:hAnsi="Times New Roman" w:cs="Times New Roman"/>
              </w:rPr>
            </w:pPr>
            <w:r w:rsidRPr="005A5BA1">
              <w:rPr>
                <w:rFonts w:ascii="Times New Roman" w:eastAsia="Calibri" w:hAnsi="Times New Roman" w:cs="Times New Roman"/>
                <w:b/>
              </w:rPr>
              <w:t>описание товара, работы, услуги в случае отсутствия соответствующих позиций в КТРУ</w:t>
            </w:r>
            <w:r w:rsidRPr="005A5BA1">
              <w:rPr>
                <w:rFonts w:ascii="Times New Roman" w:eastAsia="Calibri" w:hAnsi="Times New Roman" w:cs="Times New Roman"/>
                <w:b/>
                <w:vertAlign w:val="superscript"/>
              </w:rPr>
              <w:footnoteReference w:id="2"/>
            </w:r>
          </w:p>
        </w:tc>
        <w:tc>
          <w:tcPr>
            <w:tcW w:w="850" w:type="dxa"/>
            <w:shd w:val="clear" w:color="auto" w:fill="auto"/>
            <w:tcMar>
              <w:left w:w="13" w:type="dxa"/>
            </w:tcMar>
          </w:tcPr>
          <w:p w:rsidR="003C3FD6" w:rsidRPr="005A5BA1" w:rsidRDefault="003C3FD6" w:rsidP="00824FA7">
            <w:pPr>
              <w:widowControl w:val="0"/>
              <w:suppressAutoHyphens/>
              <w:spacing w:line="220" w:lineRule="atLeast"/>
              <w:jc w:val="center"/>
              <w:rPr>
                <w:rFonts w:ascii="Times New Roman" w:eastAsia="Times New Roman CYR" w:hAnsi="Times New Roman" w:cs="Times New Roman"/>
                <w:b/>
                <w:lang w:bidi="ru-RU"/>
              </w:rPr>
            </w:pPr>
            <w:r w:rsidRPr="005A5BA1">
              <w:rPr>
                <w:rFonts w:ascii="Times New Roman" w:eastAsia="Times New Roman CYR" w:hAnsi="Times New Roman" w:cs="Times New Roman"/>
                <w:b/>
                <w:bCs/>
              </w:rPr>
              <w:t>Кол-во, шт.</w:t>
            </w:r>
          </w:p>
        </w:tc>
      </w:tr>
      <w:tr w:rsidR="003C3FD6" w:rsidRPr="003C3FD6" w:rsidTr="00B22699">
        <w:tc>
          <w:tcPr>
            <w:tcW w:w="1998" w:type="dxa"/>
            <w:shd w:val="clear" w:color="auto" w:fill="auto"/>
            <w:tcMar>
              <w:left w:w="13" w:type="dxa"/>
            </w:tcMar>
          </w:tcPr>
          <w:p w:rsidR="003C3FD6" w:rsidRPr="0067606C" w:rsidRDefault="003C3FD6" w:rsidP="003C5F3E">
            <w:pPr>
              <w:rPr>
                <w:rFonts w:ascii="Times New Roman" w:hAnsi="Times New Roman" w:cs="Times New Roman"/>
                <w:bCs/>
                <w:sz w:val="24"/>
                <w:szCs w:val="24"/>
              </w:rPr>
            </w:pPr>
            <w:r w:rsidRPr="0067606C">
              <w:rPr>
                <w:rFonts w:ascii="Times New Roman" w:hAnsi="Times New Roman" w:cs="Times New Roman"/>
                <w:color w:val="000000"/>
                <w:sz w:val="24"/>
                <w:szCs w:val="24"/>
                <w:u w:color="000000"/>
              </w:rPr>
              <w:t xml:space="preserve">Однокомпонентный </w:t>
            </w:r>
            <w:r w:rsidR="003C5F3E">
              <w:rPr>
                <w:rFonts w:ascii="Times New Roman" w:hAnsi="Times New Roman" w:cs="Times New Roman"/>
                <w:color w:val="000000"/>
                <w:sz w:val="24"/>
                <w:szCs w:val="24"/>
                <w:u w:color="000000"/>
              </w:rPr>
              <w:t xml:space="preserve">дренируемый </w:t>
            </w:r>
            <w:r w:rsidRPr="0067606C">
              <w:rPr>
                <w:rFonts w:ascii="Times New Roman" w:hAnsi="Times New Roman" w:cs="Times New Roman"/>
                <w:color w:val="000000"/>
                <w:sz w:val="24"/>
                <w:szCs w:val="24"/>
                <w:u w:color="000000"/>
              </w:rPr>
              <w:t>калоприемник с</w:t>
            </w:r>
            <w:r w:rsidR="003C5F3E">
              <w:rPr>
                <w:rFonts w:ascii="Times New Roman" w:hAnsi="Times New Roman" w:cs="Times New Roman"/>
                <w:color w:val="000000"/>
                <w:sz w:val="24"/>
                <w:szCs w:val="24"/>
                <w:u w:color="000000"/>
              </w:rPr>
              <w:t xml:space="preserve">о </w:t>
            </w:r>
            <w:r w:rsidR="003C5F3E">
              <w:rPr>
                <w:rFonts w:ascii="Times New Roman" w:hAnsi="Times New Roman" w:cs="Times New Roman"/>
                <w:color w:val="000000"/>
                <w:sz w:val="24"/>
                <w:szCs w:val="24"/>
                <w:u w:color="000000"/>
              </w:rPr>
              <w:lastRenderedPageBreak/>
              <w:t>встроенной плоской пластиной</w:t>
            </w:r>
          </w:p>
        </w:tc>
        <w:tc>
          <w:tcPr>
            <w:tcW w:w="1418" w:type="dxa"/>
          </w:tcPr>
          <w:p w:rsidR="0067606C" w:rsidRPr="0067606C" w:rsidRDefault="0067606C" w:rsidP="0067606C">
            <w:pPr>
              <w:spacing w:before="100" w:beforeAutospacing="1"/>
              <w:jc w:val="center"/>
              <w:rPr>
                <w:rFonts w:ascii="Times New Roman" w:eastAsia="Times New Roman" w:hAnsi="Times New Roman" w:cs="Times New Roman"/>
                <w:color w:val="000000"/>
                <w:sz w:val="24"/>
                <w:szCs w:val="24"/>
                <w:lang w:eastAsia="ru-RU"/>
              </w:rPr>
            </w:pPr>
            <w:r w:rsidRPr="0067606C">
              <w:rPr>
                <w:rFonts w:ascii="Times New Roman" w:eastAsia="Times New Roman" w:hAnsi="Times New Roman" w:cs="Times New Roman"/>
                <w:color w:val="000000"/>
                <w:sz w:val="24"/>
                <w:szCs w:val="24"/>
                <w:lang w:eastAsia="ru-RU"/>
              </w:rPr>
              <w:lastRenderedPageBreak/>
              <w:t xml:space="preserve">КТРУ 32.50.13.190-00006906 </w:t>
            </w:r>
            <w:r w:rsidRPr="0067606C">
              <w:rPr>
                <w:rFonts w:ascii="Times New Roman" w:eastAsia="Times New Roman" w:hAnsi="Times New Roman" w:cs="Times New Roman"/>
                <w:color w:val="000000"/>
                <w:sz w:val="24"/>
                <w:szCs w:val="24"/>
                <w:lang w:eastAsia="ru-RU"/>
              </w:rPr>
              <w:lastRenderedPageBreak/>
              <w:t xml:space="preserve">— Калоприемник для </w:t>
            </w:r>
            <w:proofErr w:type="gramStart"/>
            <w:r w:rsidRPr="0067606C">
              <w:rPr>
                <w:rFonts w:ascii="Times New Roman" w:eastAsia="Times New Roman" w:hAnsi="Times New Roman" w:cs="Times New Roman"/>
                <w:color w:val="000000"/>
                <w:sz w:val="24"/>
                <w:szCs w:val="24"/>
                <w:lang w:eastAsia="ru-RU"/>
              </w:rPr>
              <w:t>кишечной</w:t>
            </w:r>
            <w:proofErr w:type="gramEnd"/>
            <w:r w:rsidRPr="0067606C">
              <w:rPr>
                <w:rFonts w:ascii="Times New Roman" w:eastAsia="Times New Roman" w:hAnsi="Times New Roman" w:cs="Times New Roman"/>
                <w:color w:val="000000"/>
                <w:sz w:val="24"/>
                <w:szCs w:val="24"/>
                <w:lang w:eastAsia="ru-RU"/>
              </w:rPr>
              <w:t xml:space="preserve"> </w:t>
            </w:r>
            <w:proofErr w:type="spellStart"/>
            <w:r w:rsidRPr="0067606C">
              <w:rPr>
                <w:rFonts w:ascii="Times New Roman" w:eastAsia="Times New Roman" w:hAnsi="Times New Roman" w:cs="Times New Roman"/>
                <w:color w:val="000000"/>
                <w:sz w:val="24"/>
                <w:szCs w:val="24"/>
                <w:lang w:eastAsia="ru-RU"/>
              </w:rPr>
              <w:t>стомы</w:t>
            </w:r>
            <w:proofErr w:type="spellEnd"/>
            <w:r w:rsidRPr="0067606C">
              <w:rPr>
                <w:rFonts w:ascii="Times New Roman" w:eastAsia="Times New Roman" w:hAnsi="Times New Roman" w:cs="Times New Roman"/>
                <w:color w:val="000000"/>
                <w:sz w:val="24"/>
                <w:szCs w:val="24"/>
                <w:lang w:eastAsia="ru-RU"/>
              </w:rPr>
              <w:t xml:space="preserve"> открытого типа, однокомпонентный</w:t>
            </w:r>
          </w:p>
          <w:p w:rsidR="003C3FD6" w:rsidRPr="0067606C" w:rsidRDefault="003C3FD6" w:rsidP="0067606C">
            <w:pPr>
              <w:widowControl w:val="0"/>
              <w:autoSpaceDE w:val="0"/>
              <w:autoSpaceDN w:val="0"/>
              <w:adjustRightInd w:val="0"/>
              <w:jc w:val="center"/>
              <w:rPr>
                <w:rFonts w:ascii="Times New Roman" w:hAnsi="Times New Roman" w:cs="Times New Roman"/>
                <w:color w:val="000000"/>
                <w:sz w:val="24"/>
                <w:szCs w:val="24"/>
              </w:rPr>
            </w:pPr>
          </w:p>
        </w:tc>
        <w:tc>
          <w:tcPr>
            <w:tcW w:w="1275" w:type="dxa"/>
          </w:tcPr>
          <w:p w:rsidR="003C3FD6" w:rsidRPr="0067606C" w:rsidRDefault="003C3FD6" w:rsidP="00824FA7">
            <w:pPr>
              <w:widowControl w:val="0"/>
              <w:autoSpaceDE w:val="0"/>
              <w:autoSpaceDN w:val="0"/>
              <w:adjustRightInd w:val="0"/>
              <w:jc w:val="center"/>
              <w:rPr>
                <w:rFonts w:ascii="Times New Roman" w:eastAsia="Calibri" w:hAnsi="Times New Roman" w:cs="Times New Roman"/>
                <w:sz w:val="24"/>
                <w:szCs w:val="24"/>
              </w:rPr>
            </w:pPr>
            <w:r w:rsidRPr="0067606C">
              <w:rPr>
                <w:rFonts w:ascii="Times New Roman" w:eastAsia="Calibri" w:hAnsi="Times New Roman" w:cs="Times New Roman"/>
                <w:sz w:val="24"/>
                <w:szCs w:val="24"/>
              </w:rPr>
              <w:lastRenderedPageBreak/>
              <w:t>штука</w:t>
            </w:r>
          </w:p>
        </w:tc>
        <w:tc>
          <w:tcPr>
            <w:tcW w:w="1418" w:type="dxa"/>
          </w:tcPr>
          <w:p w:rsidR="003C3FD6" w:rsidRPr="0067606C" w:rsidRDefault="003C3FD6" w:rsidP="00824FA7">
            <w:pPr>
              <w:widowControl w:val="0"/>
              <w:autoSpaceDE w:val="0"/>
              <w:autoSpaceDN w:val="0"/>
              <w:adjustRightInd w:val="0"/>
              <w:jc w:val="center"/>
              <w:rPr>
                <w:rFonts w:ascii="Times New Roman" w:eastAsia="Calibri" w:hAnsi="Times New Roman" w:cs="Times New Roman"/>
                <w:sz w:val="24"/>
                <w:szCs w:val="24"/>
              </w:rPr>
            </w:pPr>
            <w:r w:rsidRPr="0067606C">
              <w:rPr>
                <w:rFonts w:ascii="Times New Roman" w:eastAsia="Calibri" w:hAnsi="Times New Roman" w:cs="Times New Roman"/>
                <w:sz w:val="24"/>
                <w:szCs w:val="24"/>
              </w:rPr>
              <w:t>Описание отсутствует</w:t>
            </w:r>
          </w:p>
        </w:tc>
        <w:tc>
          <w:tcPr>
            <w:tcW w:w="4111" w:type="dxa"/>
            <w:shd w:val="clear" w:color="auto" w:fill="auto"/>
            <w:tcMar>
              <w:left w:w="13" w:type="dxa"/>
            </w:tcMar>
          </w:tcPr>
          <w:p w:rsidR="003C3FD6" w:rsidRPr="0067606C" w:rsidRDefault="003C3FD6" w:rsidP="003C3FD6">
            <w:pPr>
              <w:suppressAutoHyphens/>
              <w:jc w:val="both"/>
              <w:rPr>
                <w:rFonts w:ascii="Times New Roman" w:hAnsi="Times New Roman" w:cs="Times New Roman"/>
                <w:color w:val="000000"/>
                <w:sz w:val="24"/>
                <w:szCs w:val="24"/>
                <w:lang w:eastAsia="ar-SA"/>
              </w:rPr>
            </w:pPr>
            <w:r w:rsidRPr="0067606C">
              <w:rPr>
                <w:rFonts w:ascii="Times New Roman" w:hAnsi="Times New Roman" w:cs="Times New Roman"/>
                <w:color w:val="000000"/>
                <w:sz w:val="24"/>
                <w:szCs w:val="24"/>
                <w:lang w:eastAsia="ar-SA"/>
              </w:rPr>
              <w:t xml:space="preserve">Дренируемый (открытого типа) </w:t>
            </w:r>
            <w:proofErr w:type="spellStart"/>
            <w:r w:rsidRPr="0067606C">
              <w:rPr>
                <w:rFonts w:ascii="Times New Roman" w:hAnsi="Times New Roman" w:cs="Times New Roman"/>
                <w:color w:val="000000"/>
                <w:sz w:val="24"/>
                <w:szCs w:val="24"/>
                <w:lang w:eastAsia="ar-SA"/>
              </w:rPr>
              <w:t>стомный</w:t>
            </w:r>
            <w:proofErr w:type="spellEnd"/>
            <w:r w:rsidRPr="0067606C">
              <w:rPr>
                <w:rFonts w:ascii="Times New Roman" w:hAnsi="Times New Roman" w:cs="Times New Roman"/>
                <w:color w:val="000000"/>
                <w:sz w:val="24"/>
                <w:szCs w:val="24"/>
                <w:lang w:eastAsia="ar-SA"/>
              </w:rPr>
              <w:t xml:space="preserve"> мешок должен быть со встроенной адгезивной пластиной на </w:t>
            </w:r>
            <w:r w:rsidRPr="0067606C">
              <w:rPr>
                <w:rFonts w:ascii="Times New Roman" w:hAnsi="Times New Roman" w:cs="Times New Roman"/>
                <w:color w:val="000000"/>
                <w:sz w:val="24"/>
                <w:szCs w:val="24"/>
                <w:lang w:eastAsia="ar-SA"/>
              </w:rPr>
              <w:lastRenderedPageBreak/>
              <w:t xml:space="preserve">натуральной </w:t>
            </w:r>
            <w:proofErr w:type="spellStart"/>
            <w:r w:rsidRPr="0067606C">
              <w:rPr>
                <w:rFonts w:ascii="Times New Roman" w:hAnsi="Times New Roman" w:cs="Times New Roman"/>
                <w:color w:val="000000"/>
                <w:sz w:val="24"/>
                <w:szCs w:val="24"/>
                <w:lang w:eastAsia="ar-SA"/>
              </w:rPr>
              <w:t>гипоаллергенной</w:t>
            </w:r>
            <w:proofErr w:type="spellEnd"/>
            <w:r w:rsidRPr="0067606C">
              <w:rPr>
                <w:rFonts w:ascii="Times New Roman" w:hAnsi="Times New Roman" w:cs="Times New Roman"/>
                <w:color w:val="000000"/>
                <w:sz w:val="24"/>
                <w:szCs w:val="24"/>
                <w:lang w:eastAsia="ar-SA"/>
              </w:rPr>
              <w:t xml:space="preserve"> гидроколлоидной основе, с клеевым слоем. В состав </w:t>
            </w:r>
            <w:proofErr w:type="spellStart"/>
            <w:r w:rsidRPr="0067606C">
              <w:rPr>
                <w:rFonts w:ascii="Times New Roman" w:hAnsi="Times New Roman" w:cs="Times New Roman"/>
                <w:color w:val="000000"/>
                <w:sz w:val="24"/>
                <w:szCs w:val="24"/>
                <w:lang w:eastAsia="ar-SA"/>
              </w:rPr>
              <w:t>адгезива</w:t>
            </w:r>
            <w:proofErr w:type="spellEnd"/>
            <w:r w:rsidRPr="0067606C">
              <w:rPr>
                <w:rFonts w:ascii="Times New Roman" w:hAnsi="Times New Roman" w:cs="Times New Roman"/>
                <w:color w:val="000000"/>
                <w:sz w:val="24"/>
                <w:szCs w:val="24"/>
                <w:lang w:eastAsia="ar-SA"/>
              </w:rPr>
              <w:t xml:space="preserve"> должны входить компоненты для обеспечения абсорбции и приклеивания.</w:t>
            </w:r>
          </w:p>
          <w:p w:rsidR="003C3FD6" w:rsidRPr="0067606C" w:rsidRDefault="003C3FD6" w:rsidP="003C3FD6">
            <w:pPr>
              <w:jc w:val="both"/>
              <w:rPr>
                <w:rFonts w:ascii="Times New Roman" w:hAnsi="Times New Roman" w:cs="Times New Roman"/>
                <w:sz w:val="24"/>
                <w:szCs w:val="24"/>
              </w:rPr>
            </w:pPr>
            <w:r w:rsidRPr="0067606C">
              <w:rPr>
                <w:rFonts w:ascii="Times New Roman" w:hAnsi="Times New Roman" w:cs="Times New Roman"/>
                <w:color w:val="000000"/>
                <w:sz w:val="24"/>
                <w:szCs w:val="24"/>
                <w:lang w:eastAsia="ar-SA"/>
              </w:rPr>
              <w:t xml:space="preserve">Мешок должен быть из непрозрачного/прозрачного многослойного, не пропускающего запах материала, с мягким нетканым покрытием, бесшумный, с зажимом. На пластине должна быть  разметка для вырезания отверстия под </w:t>
            </w:r>
            <w:proofErr w:type="spellStart"/>
            <w:r w:rsidRPr="0067606C">
              <w:rPr>
                <w:rFonts w:ascii="Times New Roman" w:hAnsi="Times New Roman" w:cs="Times New Roman"/>
                <w:color w:val="000000"/>
                <w:sz w:val="24"/>
                <w:szCs w:val="24"/>
                <w:lang w:eastAsia="ar-SA"/>
              </w:rPr>
              <w:t>стому</w:t>
            </w:r>
            <w:proofErr w:type="spellEnd"/>
            <w:r w:rsidRPr="0067606C">
              <w:rPr>
                <w:rFonts w:ascii="Times New Roman" w:hAnsi="Times New Roman" w:cs="Times New Roman"/>
                <w:color w:val="000000"/>
                <w:sz w:val="24"/>
                <w:szCs w:val="24"/>
                <w:lang w:eastAsia="ar-SA"/>
              </w:rPr>
              <w:t>: минимальный диаметр разметки не более 10 мм, максимальный диаметр разметки не менее 70 мм</w:t>
            </w:r>
          </w:p>
        </w:tc>
        <w:tc>
          <w:tcPr>
            <w:tcW w:w="850" w:type="dxa"/>
            <w:shd w:val="clear" w:color="auto" w:fill="auto"/>
            <w:tcMar>
              <w:left w:w="13" w:type="dxa"/>
            </w:tcMar>
          </w:tcPr>
          <w:p w:rsidR="003C3FD6" w:rsidRPr="001A7509" w:rsidRDefault="001A7509" w:rsidP="00824FA7">
            <w:pPr>
              <w:widowControl w:val="0"/>
              <w:suppressAutoHyphens/>
              <w:spacing w:line="22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46500</w:t>
            </w:r>
          </w:p>
        </w:tc>
      </w:tr>
      <w:tr w:rsidR="003C3FD6" w:rsidRPr="003C3FD6" w:rsidTr="00B22699">
        <w:tc>
          <w:tcPr>
            <w:tcW w:w="1998" w:type="dxa"/>
            <w:shd w:val="clear" w:color="auto" w:fill="auto"/>
            <w:tcMar>
              <w:left w:w="13" w:type="dxa"/>
            </w:tcMar>
          </w:tcPr>
          <w:p w:rsidR="003C3FD6" w:rsidRPr="0067606C" w:rsidRDefault="003C5F3E" w:rsidP="00824FA7">
            <w:pPr>
              <w:rPr>
                <w:rFonts w:ascii="Times New Roman" w:hAnsi="Times New Roman" w:cs="Times New Roman"/>
                <w:color w:val="000000"/>
                <w:sz w:val="24"/>
                <w:szCs w:val="24"/>
                <w:u w:color="000000"/>
              </w:rPr>
            </w:pPr>
            <w:r w:rsidRPr="0067606C">
              <w:rPr>
                <w:rFonts w:ascii="Times New Roman" w:hAnsi="Times New Roman" w:cs="Times New Roman"/>
                <w:color w:val="000000"/>
                <w:sz w:val="24"/>
                <w:szCs w:val="24"/>
                <w:u w:color="000000"/>
              </w:rPr>
              <w:lastRenderedPageBreak/>
              <w:t xml:space="preserve">Однокомпонентный </w:t>
            </w:r>
            <w:r>
              <w:rPr>
                <w:rFonts w:ascii="Times New Roman" w:hAnsi="Times New Roman" w:cs="Times New Roman"/>
                <w:color w:val="000000"/>
                <w:sz w:val="24"/>
                <w:szCs w:val="24"/>
                <w:u w:color="000000"/>
              </w:rPr>
              <w:t xml:space="preserve">дренируемый </w:t>
            </w:r>
            <w:r w:rsidRPr="0067606C">
              <w:rPr>
                <w:rFonts w:ascii="Times New Roman" w:hAnsi="Times New Roman" w:cs="Times New Roman"/>
                <w:color w:val="000000"/>
                <w:sz w:val="24"/>
                <w:szCs w:val="24"/>
                <w:u w:color="000000"/>
              </w:rPr>
              <w:t>калоприемник с</w:t>
            </w:r>
            <w:r>
              <w:rPr>
                <w:rFonts w:ascii="Times New Roman" w:hAnsi="Times New Roman" w:cs="Times New Roman"/>
                <w:color w:val="000000"/>
                <w:sz w:val="24"/>
                <w:szCs w:val="24"/>
                <w:u w:color="000000"/>
              </w:rPr>
              <w:t>о встроенной плоской пластиной</w:t>
            </w:r>
          </w:p>
        </w:tc>
        <w:tc>
          <w:tcPr>
            <w:tcW w:w="1418" w:type="dxa"/>
          </w:tcPr>
          <w:p w:rsidR="0067606C" w:rsidRPr="0067606C" w:rsidRDefault="0067606C" w:rsidP="0067606C">
            <w:pPr>
              <w:spacing w:before="100" w:beforeAutospacing="1"/>
              <w:jc w:val="center"/>
              <w:rPr>
                <w:rFonts w:ascii="Times New Roman" w:eastAsia="Times New Roman" w:hAnsi="Times New Roman" w:cs="Times New Roman"/>
                <w:color w:val="000000"/>
                <w:sz w:val="24"/>
                <w:szCs w:val="24"/>
                <w:lang w:eastAsia="ru-RU"/>
              </w:rPr>
            </w:pPr>
            <w:r w:rsidRPr="0067606C">
              <w:rPr>
                <w:rFonts w:ascii="Times New Roman" w:eastAsia="Times New Roman" w:hAnsi="Times New Roman" w:cs="Times New Roman"/>
                <w:color w:val="000000"/>
                <w:sz w:val="24"/>
                <w:szCs w:val="24"/>
                <w:lang w:eastAsia="ru-RU"/>
              </w:rPr>
              <w:t xml:space="preserve">КТРУ 32.50.13.190-00006906 — Калоприемник для </w:t>
            </w:r>
            <w:proofErr w:type="gramStart"/>
            <w:r w:rsidRPr="0067606C">
              <w:rPr>
                <w:rFonts w:ascii="Times New Roman" w:eastAsia="Times New Roman" w:hAnsi="Times New Roman" w:cs="Times New Roman"/>
                <w:color w:val="000000"/>
                <w:sz w:val="24"/>
                <w:szCs w:val="24"/>
                <w:lang w:eastAsia="ru-RU"/>
              </w:rPr>
              <w:t>кишечной</w:t>
            </w:r>
            <w:proofErr w:type="gramEnd"/>
            <w:r w:rsidRPr="0067606C">
              <w:rPr>
                <w:rFonts w:ascii="Times New Roman" w:eastAsia="Times New Roman" w:hAnsi="Times New Roman" w:cs="Times New Roman"/>
                <w:color w:val="000000"/>
                <w:sz w:val="24"/>
                <w:szCs w:val="24"/>
                <w:lang w:eastAsia="ru-RU"/>
              </w:rPr>
              <w:t xml:space="preserve"> </w:t>
            </w:r>
            <w:proofErr w:type="spellStart"/>
            <w:r w:rsidRPr="0067606C">
              <w:rPr>
                <w:rFonts w:ascii="Times New Roman" w:eastAsia="Times New Roman" w:hAnsi="Times New Roman" w:cs="Times New Roman"/>
                <w:color w:val="000000"/>
                <w:sz w:val="24"/>
                <w:szCs w:val="24"/>
                <w:lang w:eastAsia="ru-RU"/>
              </w:rPr>
              <w:t>стомы</w:t>
            </w:r>
            <w:proofErr w:type="spellEnd"/>
            <w:r w:rsidRPr="0067606C">
              <w:rPr>
                <w:rFonts w:ascii="Times New Roman" w:eastAsia="Times New Roman" w:hAnsi="Times New Roman" w:cs="Times New Roman"/>
                <w:color w:val="000000"/>
                <w:sz w:val="24"/>
                <w:szCs w:val="24"/>
                <w:lang w:eastAsia="ru-RU"/>
              </w:rPr>
              <w:t xml:space="preserve"> открытого типа, однокомпонентный</w:t>
            </w:r>
          </w:p>
          <w:p w:rsidR="003C3FD6" w:rsidRPr="0067606C" w:rsidRDefault="003C3FD6" w:rsidP="0067606C">
            <w:pPr>
              <w:widowControl w:val="0"/>
              <w:autoSpaceDE w:val="0"/>
              <w:autoSpaceDN w:val="0"/>
              <w:adjustRightInd w:val="0"/>
              <w:jc w:val="center"/>
              <w:rPr>
                <w:rFonts w:ascii="Times New Roman" w:hAnsi="Times New Roman" w:cs="Times New Roman"/>
                <w:color w:val="000000"/>
                <w:sz w:val="24"/>
                <w:szCs w:val="24"/>
              </w:rPr>
            </w:pPr>
          </w:p>
        </w:tc>
        <w:tc>
          <w:tcPr>
            <w:tcW w:w="1275" w:type="dxa"/>
          </w:tcPr>
          <w:p w:rsidR="003C3FD6" w:rsidRPr="0067606C" w:rsidRDefault="001C7031" w:rsidP="00824FA7">
            <w:pPr>
              <w:widowControl w:val="0"/>
              <w:autoSpaceDE w:val="0"/>
              <w:autoSpaceDN w:val="0"/>
              <w:adjustRightInd w:val="0"/>
              <w:jc w:val="center"/>
              <w:rPr>
                <w:rFonts w:ascii="Times New Roman" w:eastAsia="Calibri" w:hAnsi="Times New Roman" w:cs="Times New Roman"/>
                <w:sz w:val="24"/>
                <w:szCs w:val="24"/>
              </w:rPr>
            </w:pPr>
            <w:r w:rsidRPr="0067606C">
              <w:rPr>
                <w:rFonts w:ascii="Times New Roman" w:eastAsia="Calibri" w:hAnsi="Times New Roman" w:cs="Times New Roman"/>
                <w:sz w:val="24"/>
                <w:szCs w:val="24"/>
              </w:rPr>
              <w:t>штука</w:t>
            </w:r>
          </w:p>
        </w:tc>
        <w:tc>
          <w:tcPr>
            <w:tcW w:w="1418" w:type="dxa"/>
          </w:tcPr>
          <w:p w:rsidR="003C3FD6" w:rsidRPr="0067606C" w:rsidRDefault="001C7031" w:rsidP="00824FA7">
            <w:pPr>
              <w:widowControl w:val="0"/>
              <w:autoSpaceDE w:val="0"/>
              <w:autoSpaceDN w:val="0"/>
              <w:adjustRightInd w:val="0"/>
              <w:jc w:val="center"/>
              <w:rPr>
                <w:rFonts w:ascii="Times New Roman" w:eastAsia="Calibri" w:hAnsi="Times New Roman" w:cs="Times New Roman"/>
                <w:sz w:val="24"/>
                <w:szCs w:val="24"/>
              </w:rPr>
            </w:pPr>
            <w:r w:rsidRPr="0067606C">
              <w:rPr>
                <w:rFonts w:ascii="Times New Roman" w:eastAsia="Calibri" w:hAnsi="Times New Roman" w:cs="Times New Roman"/>
                <w:sz w:val="24"/>
                <w:szCs w:val="24"/>
              </w:rPr>
              <w:t>Описание отсутствует</w:t>
            </w:r>
          </w:p>
        </w:tc>
        <w:tc>
          <w:tcPr>
            <w:tcW w:w="4111" w:type="dxa"/>
            <w:shd w:val="clear" w:color="auto" w:fill="auto"/>
            <w:tcMar>
              <w:left w:w="13" w:type="dxa"/>
            </w:tcMar>
          </w:tcPr>
          <w:p w:rsidR="003C3FD6" w:rsidRPr="0067606C" w:rsidRDefault="003C3FD6" w:rsidP="003C3FD6">
            <w:pPr>
              <w:suppressAutoHyphens/>
              <w:jc w:val="both"/>
              <w:rPr>
                <w:rFonts w:ascii="Times New Roman" w:hAnsi="Times New Roman" w:cs="Times New Roman"/>
                <w:color w:val="000000"/>
                <w:sz w:val="24"/>
                <w:szCs w:val="24"/>
                <w:lang w:eastAsia="ar-SA"/>
              </w:rPr>
            </w:pPr>
            <w:r w:rsidRPr="0067606C">
              <w:rPr>
                <w:rFonts w:ascii="Times New Roman" w:hAnsi="Times New Roman" w:cs="Times New Roman"/>
                <w:color w:val="000000"/>
                <w:sz w:val="24"/>
                <w:szCs w:val="24"/>
                <w:lang w:eastAsia="ar-SA"/>
              </w:rPr>
              <w:t xml:space="preserve">Дренируемый (открытого типа) </w:t>
            </w:r>
            <w:proofErr w:type="spellStart"/>
            <w:r w:rsidRPr="0067606C">
              <w:rPr>
                <w:rFonts w:ascii="Times New Roman" w:hAnsi="Times New Roman" w:cs="Times New Roman"/>
                <w:color w:val="000000"/>
                <w:sz w:val="24"/>
                <w:szCs w:val="24"/>
                <w:lang w:eastAsia="ar-SA"/>
              </w:rPr>
              <w:t>стомный</w:t>
            </w:r>
            <w:proofErr w:type="spellEnd"/>
            <w:r w:rsidRPr="0067606C">
              <w:rPr>
                <w:rFonts w:ascii="Times New Roman" w:hAnsi="Times New Roman" w:cs="Times New Roman"/>
                <w:color w:val="000000"/>
                <w:sz w:val="24"/>
                <w:szCs w:val="24"/>
                <w:lang w:eastAsia="ar-SA"/>
              </w:rPr>
              <w:t xml:space="preserve"> мешок должен быть со встроенной адгезивной пластиной на натуральной </w:t>
            </w:r>
            <w:proofErr w:type="spellStart"/>
            <w:r w:rsidRPr="0067606C">
              <w:rPr>
                <w:rFonts w:ascii="Times New Roman" w:hAnsi="Times New Roman" w:cs="Times New Roman"/>
                <w:color w:val="000000"/>
                <w:sz w:val="24"/>
                <w:szCs w:val="24"/>
                <w:lang w:eastAsia="ar-SA"/>
              </w:rPr>
              <w:t>гипоаллергенной</w:t>
            </w:r>
            <w:proofErr w:type="spellEnd"/>
            <w:r w:rsidRPr="0067606C">
              <w:rPr>
                <w:rFonts w:ascii="Times New Roman" w:hAnsi="Times New Roman" w:cs="Times New Roman"/>
                <w:color w:val="000000"/>
                <w:sz w:val="24"/>
                <w:szCs w:val="24"/>
                <w:lang w:eastAsia="ar-SA"/>
              </w:rPr>
              <w:t xml:space="preserve"> гидроколлоидной основе, с клеевым слоем. В состав </w:t>
            </w:r>
            <w:proofErr w:type="spellStart"/>
            <w:r w:rsidRPr="0067606C">
              <w:rPr>
                <w:rFonts w:ascii="Times New Roman" w:hAnsi="Times New Roman" w:cs="Times New Roman"/>
                <w:color w:val="000000"/>
                <w:sz w:val="24"/>
                <w:szCs w:val="24"/>
                <w:lang w:eastAsia="ar-SA"/>
              </w:rPr>
              <w:t>адгезива</w:t>
            </w:r>
            <w:proofErr w:type="spellEnd"/>
            <w:r w:rsidRPr="0067606C">
              <w:rPr>
                <w:rFonts w:ascii="Times New Roman" w:hAnsi="Times New Roman" w:cs="Times New Roman"/>
                <w:color w:val="000000"/>
                <w:sz w:val="24"/>
                <w:szCs w:val="24"/>
                <w:lang w:eastAsia="ar-SA"/>
              </w:rPr>
              <w:t xml:space="preserve"> должны входить компоненты для обеспечения абсорбции и приклеивания.</w:t>
            </w:r>
          </w:p>
          <w:p w:rsidR="003C3FD6" w:rsidRPr="0067606C" w:rsidRDefault="003C3FD6" w:rsidP="003C3FD6">
            <w:pPr>
              <w:suppressAutoHyphens/>
              <w:jc w:val="both"/>
              <w:rPr>
                <w:rFonts w:ascii="Times New Roman" w:hAnsi="Times New Roman" w:cs="Times New Roman"/>
                <w:color w:val="000000"/>
                <w:sz w:val="24"/>
                <w:szCs w:val="24"/>
                <w:lang w:eastAsia="ar-SA"/>
              </w:rPr>
            </w:pPr>
            <w:r w:rsidRPr="0067606C">
              <w:rPr>
                <w:rFonts w:ascii="Times New Roman" w:hAnsi="Times New Roman" w:cs="Times New Roman"/>
                <w:color w:val="000000"/>
                <w:sz w:val="24"/>
                <w:szCs w:val="24"/>
                <w:lang w:eastAsia="ar-SA"/>
              </w:rPr>
              <w:t xml:space="preserve">Мешок должен быть из непрозрачного/прозрачного многослойного, не пропускающего запах материала, с мягким нетканым покрытием, бесшумный, с зажимом. На пластине должна быть  разметка для вырезания отверстия под </w:t>
            </w:r>
            <w:proofErr w:type="spellStart"/>
            <w:r w:rsidRPr="0067606C">
              <w:rPr>
                <w:rFonts w:ascii="Times New Roman" w:hAnsi="Times New Roman" w:cs="Times New Roman"/>
                <w:color w:val="000000"/>
                <w:sz w:val="24"/>
                <w:szCs w:val="24"/>
                <w:lang w:eastAsia="ar-SA"/>
              </w:rPr>
              <w:t>стому</w:t>
            </w:r>
            <w:proofErr w:type="spellEnd"/>
            <w:r w:rsidRPr="0067606C">
              <w:rPr>
                <w:rFonts w:ascii="Times New Roman" w:hAnsi="Times New Roman" w:cs="Times New Roman"/>
                <w:color w:val="000000"/>
                <w:sz w:val="24"/>
                <w:szCs w:val="24"/>
                <w:lang w:eastAsia="ar-SA"/>
              </w:rPr>
              <w:t>: минимальный диаметр отверстия не более 10 мм, максимальный диаметр разметки не менее 80 мм; минимальный диаметр разметки не более 10 мм, максимальный диаметр разметки не менее 100 мм</w:t>
            </w:r>
          </w:p>
        </w:tc>
        <w:tc>
          <w:tcPr>
            <w:tcW w:w="850" w:type="dxa"/>
            <w:shd w:val="clear" w:color="auto" w:fill="auto"/>
            <w:tcMar>
              <w:left w:w="13" w:type="dxa"/>
            </w:tcMar>
          </w:tcPr>
          <w:p w:rsidR="003C3FD6" w:rsidRPr="003C3FD6" w:rsidRDefault="00B321D4" w:rsidP="00824FA7">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t>1500</w:t>
            </w:r>
          </w:p>
        </w:tc>
      </w:tr>
      <w:tr w:rsidR="003C3FD6" w:rsidRPr="003C3FD6" w:rsidTr="00B22699">
        <w:tc>
          <w:tcPr>
            <w:tcW w:w="1998" w:type="dxa"/>
            <w:shd w:val="clear" w:color="auto" w:fill="auto"/>
            <w:tcMar>
              <w:left w:w="13" w:type="dxa"/>
            </w:tcMar>
          </w:tcPr>
          <w:p w:rsidR="003C3FD6" w:rsidRPr="0067606C" w:rsidRDefault="003C5F3E" w:rsidP="00824FA7">
            <w:pPr>
              <w:rPr>
                <w:rFonts w:ascii="Times New Roman" w:hAnsi="Times New Roman" w:cs="Times New Roman"/>
                <w:color w:val="000000"/>
                <w:sz w:val="24"/>
                <w:szCs w:val="24"/>
                <w:u w:color="000000"/>
              </w:rPr>
            </w:pPr>
            <w:r w:rsidRPr="0067606C">
              <w:rPr>
                <w:rFonts w:ascii="Times New Roman" w:hAnsi="Times New Roman" w:cs="Times New Roman"/>
                <w:color w:val="000000"/>
                <w:sz w:val="24"/>
                <w:szCs w:val="24"/>
                <w:u w:color="000000"/>
              </w:rPr>
              <w:t xml:space="preserve">Однокомпонентный </w:t>
            </w:r>
            <w:r>
              <w:rPr>
                <w:rFonts w:ascii="Times New Roman" w:hAnsi="Times New Roman" w:cs="Times New Roman"/>
                <w:color w:val="000000"/>
                <w:sz w:val="24"/>
                <w:szCs w:val="24"/>
                <w:u w:color="000000"/>
              </w:rPr>
              <w:t xml:space="preserve">дренируемый </w:t>
            </w:r>
            <w:r w:rsidRPr="0067606C">
              <w:rPr>
                <w:rFonts w:ascii="Times New Roman" w:hAnsi="Times New Roman" w:cs="Times New Roman"/>
                <w:color w:val="000000"/>
                <w:sz w:val="24"/>
                <w:szCs w:val="24"/>
                <w:u w:color="000000"/>
              </w:rPr>
              <w:t>калоприемник с</w:t>
            </w:r>
            <w:r>
              <w:rPr>
                <w:rFonts w:ascii="Times New Roman" w:hAnsi="Times New Roman" w:cs="Times New Roman"/>
                <w:color w:val="000000"/>
                <w:sz w:val="24"/>
                <w:szCs w:val="24"/>
                <w:u w:color="000000"/>
              </w:rPr>
              <w:t>о встроенной плоской пластиной</w:t>
            </w:r>
          </w:p>
        </w:tc>
        <w:tc>
          <w:tcPr>
            <w:tcW w:w="1418" w:type="dxa"/>
          </w:tcPr>
          <w:p w:rsidR="0067606C" w:rsidRPr="0067606C" w:rsidRDefault="0067606C" w:rsidP="0067606C">
            <w:pPr>
              <w:spacing w:before="100" w:beforeAutospacing="1"/>
              <w:jc w:val="center"/>
              <w:rPr>
                <w:rFonts w:ascii="Times New Roman" w:eastAsia="Times New Roman" w:hAnsi="Times New Roman" w:cs="Times New Roman"/>
                <w:color w:val="000000"/>
                <w:sz w:val="24"/>
                <w:szCs w:val="24"/>
                <w:lang w:eastAsia="ru-RU"/>
              </w:rPr>
            </w:pPr>
            <w:r w:rsidRPr="0067606C">
              <w:rPr>
                <w:rFonts w:ascii="Times New Roman" w:eastAsia="Times New Roman" w:hAnsi="Times New Roman" w:cs="Times New Roman"/>
                <w:color w:val="000000"/>
                <w:sz w:val="24"/>
                <w:szCs w:val="24"/>
                <w:lang w:eastAsia="ru-RU"/>
              </w:rPr>
              <w:t xml:space="preserve">КТРУ 32.50.13.190-00006906 — Калоприемник для </w:t>
            </w:r>
            <w:proofErr w:type="gramStart"/>
            <w:r w:rsidRPr="0067606C">
              <w:rPr>
                <w:rFonts w:ascii="Times New Roman" w:eastAsia="Times New Roman" w:hAnsi="Times New Roman" w:cs="Times New Roman"/>
                <w:color w:val="000000"/>
                <w:sz w:val="24"/>
                <w:szCs w:val="24"/>
                <w:lang w:eastAsia="ru-RU"/>
              </w:rPr>
              <w:t>кишечной</w:t>
            </w:r>
            <w:proofErr w:type="gramEnd"/>
            <w:r w:rsidRPr="0067606C">
              <w:rPr>
                <w:rFonts w:ascii="Times New Roman" w:eastAsia="Times New Roman" w:hAnsi="Times New Roman" w:cs="Times New Roman"/>
                <w:color w:val="000000"/>
                <w:sz w:val="24"/>
                <w:szCs w:val="24"/>
                <w:lang w:eastAsia="ru-RU"/>
              </w:rPr>
              <w:t xml:space="preserve"> </w:t>
            </w:r>
            <w:proofErr w:type="spellStart"/>
            <w:r w:rsidRPr="0067606C">
              <w:rPr>
                <w:rFonts w:ascii="Times New Roman" w:eastAsia="Times New Roman" w:hAnsi="Times New Roman" w:cs="Times New Roman"/>
                <w:color w:val="000000"/>
                <w:sz w:val="24"/>
                <w:szCs w:val="24"/>
                <w:lang w:eastAsia="ru-RU"/>
              </w:rPr>
              <w:t>стомы</w:t>
            </w:r>
            <w:proofErr w:type="spellEnd"/>
            <w:r w:rsidRPr="0067606C">
              <w:rPr>
                <w:rFonts w:ascii="Times New Roman" w:eastAsia="Times New Roman" w:hAnsi="Times New Roman" w:cs="Times New Roman"/>
                <w:color w:val="000000"/>
                <w:sz w:val="24"/>
                <w:szCs w:val="24"/>
                <w:lang w:eastAsia="ru-RU"/>
              </w:rPr>
              <w:t xml:space="preserve"> открытого типа, однокомпонентный</w:t>
            </w:r>
          </w:p>
          <w:p w:rsidR="003C3FD6" w:rsidRPr="0067606C" w:rsidRDefault="003C3FD6" w:rsidP="0067606C">
            <w:pPr>
              <w:widowControl w:val="0"/>
              <w:autoSpaceDE w:val="0"/>
              <w:autoSpaceDN w:val="0"/>
              <w:adjustRightInd w:val="0"/>
              <w:jc w:val="center"/>
              <w:rPr>
                <w:rFonts w:ascii="Times New Roman" w:hAnsi="Times New Roman" w:cs="Times New Roman"/>
                <w:color w:val="000000"/>
                <w:sz w:val="24"/>
                <w:szCs w:val="24"/>
              </w:rPr>
            </w:pPr>
          </w:p>
        </w:tc>
        <w:tc>
          <w:tcPr>
            <w:tcW w:w="1275" w:type="dxa"/>
          </w:tcPr>
          <w:p w:rsidR="003C3FD6" w:rsidRPr="0067606C" w:rsidRDefault="001C7031" w:rsidP="00824FA7">
            <w:pPr>
              <w:widowControl w:val="0"/>
              <w:autoSpaceDE w:val="0"/>
              <w:autoSpaceDN w:val="0"/>
              <w:adjustRightInd w:val="0"/>
              <w:jc w:val="center"/>
              <w:rPr>
                <w:rFonts w:ascii="Times New Roman" w:eastAsia="Calibri" w:hAnsi="Times New Roman" w:cs="Times New Roman"/>
                <w:sz w:val="24"/>
                <w:szCs w:val="24"/>
              </w:rPr>
            </w:pPr>
            <w:r w:rsidRPr="0067606C">
              <w:rPr>
                <w:rFonts w:ascii="Times New Roman" w:eastAsia="Calibri" w:hAnsi="Times New Roman" w:cs="Times New Roman"/>
                <w:sz w:val="24"/>
                <w:szCs w:val="24"/>
              </w:rPr>
              <w:t>штука</w:t>
            </w:r>
          </w:p>
        </w:tc>
        <w:tc>
          <w:tcPr>
            <w:tcW w:w="1418" w:type="dxa"/>
          </w:tcPr>
          <w:p w:rsidR="003C3FD6" w:rsidRPr="0067606C" w:rsidRDefault="001C7031" w:rsidP="00824FA7">
            <w:pPr>
              <w:widowControl w:val="0"/>
              <w:autoSpaceDE w:val="0"/>
              <w:autoSpaceDN w:val="0"/>
              <w:adjustRightInd w:val="0"/>
              <w:jc w:val="center"/>
              <w:rPr>
                <w:rFonts w:ascii="Times New Roman" w:eastAsia="Calibri" w:hAnsi="Times New Roman" w:cs="Times New Roman"/>
                <w:sz w:val="24"/>
                <w:szCs w:val="24"/>
              </w:rPr>
            </w:pPr>
            <w:r w:rsidRPr="0067606C">
              <w:rPr>
                <w:rFonts w:ascii="Times New Roman" w:eastAsia="Calibri" w:hAnsi="Times New Roman" w:cs="Times New Roman"/>
                <w:sz w:val="24"/>
                <w:szCs w:val="24"/>
              </w:rPr>
              <w:t>Описание отсутствует</w:t>
            </w:r>
          </w:p>
        </w:tc>
        <w:tc>
          <w:tcPr>
            <w:tcW w:w="4111" w:type="dxa"/>
            <w:shd w:val="clear" w:color="auto" w:fill="auto"/>
            <w:tcMar>
              <w:left w:w="13" w:type="dxa"/>
            </w:tcMar>
          </w:tcPr>
          <w:p w:rsidR="003C3FD6" w:rsidRPr="0067606C" w:rsidRDefault="003C3FD6" w:rsidP="003C3FD6">
            <w:pPr>
              <w:suppressAutoHyphens/>
              <w:jc w:val="both"/>
              <w:rPr>
                <w:rFonts w:ascii="Times New Roman" w:hAnsi="Times New Roman" w:cs="Times New Roman"/>
                <w:color w:val="000000"/>
                <w:sz w:val="24"/>
                <w:szCs w:val="24"/>
                <w:lang w:eastAsia="ar-SA"/>
              </w:rPr>
            </w:pPr>
            <w:r w:rsidRPr="0067606C">
              <w:rPr>
                <w:rFonts w:ascii="Times New Roman" w:hAnsi="Times New Roman" w:cs="Times New Roman"/>
                <w:color w:val="000000"/>
                <w:sz w:val="24"/>
                <w:szCs w:val="24"/>
                <w:lang w:eastAsia="ar-SA"/>
              </w:rPr>
              <w:t xml:space="preserve">Дренируемый (открытого типа) </w:t>
            </w:r>
            <w:proofErr w:type="spellStart"/>
            <w:r w:rsidRPr="0067606C">
              <w:rPr>
                <w:rFonts w:ascii="Times New Roman" w:hAnsi="Times New Roman" w:cs="Times New Roman"/>
                <w:color w:val="000000"/>
                <w:sz w:val="24"/>
                <w:szCs w:val="24"/>
                <w:lang w:eastAsia="ar-SA"/>
              </w:rPr>
              <w:t>стомный</w:t>
            </w:r>
            <w:proofErr w:type="spellEnd"/>
            <w:r w:rsidRPr="0067606C">
              <w:rPr>
                <w:rFonts w:ascii="Times New Roman" w:hAnsi="Times New Roman" w:cs="Times New Roman"/>
                <w:color w:val="000000"/>
                <w:sz w:val="24"/>
                <w:szCs w:val="24"/>
                <w:lang w:eastAsia="ar-SA"/>
              </w:rPr>
              <w:t xml:space="preserve"> мешок должен быть со встроенной адгезивной пластиной на натуральной </w:t>
            </w:r>
            <w:proofErr w:type="spellStart"/>
            <w:r w:rsidRPr="0067606C">
              <w:rPr>
                <w:rFonts w:ascii="Times New Roman" w:hAnsi="Times New Roman" w:cs="Times New Roman"/>
                <w:color w:val="000000"/>
                <w:sz w:val="24"/>
                <w:szCs w:val="24"/>
                <w:lang w:eastAsia="ar-SA"/>
              </w:rPr>
              <w:t>гипоаллергенной</w:t>
            </w:r>
            <w:proofErr w:type="spellEnd"/>
            <w:r w:rsidRPr="0067606C">
              <w:rPr>
                <w:rFonts w:ascii="Times New Roman" w:hAnsi="Times New Roman" w:cs="Times New Roman"/>
                <w:color w:val="000000"/>
                <w:sz w:val="24"/>
                <w:szCs w:val="24"/>
                <w:lang w:eastAsia="ar-SA"/>
              </w:rPr>
              <w:t xml:space="preserve"> гидроколлоидной основе, с клеевым слоем. В состав </w:t>
            </w:r>
            <w:proofErr w:type="spellStart"/>
            <w:r w:rsidRPr="0067606C">
              <w:rPr>
                <w:rFonts w:ascii="Times New Roman" w:hAnsi="Times New Roman" w:cs="Times New Roman"/>
                <w:color w:val="000000"/>
                <w:sz w:val="24"/>
                <w:szCs w:val="24"/>
                <w:lang w:eastAsia="ar-SA"/>
              </w:rPr>
              <w:t>адгезива</w:t>
            </w:r>
            <w:proofErr w:type="spellEnd"/>
            <w:r w:rsidRPr="0067606C">
              <w:rPr>
                <w:rFonts w:ascii="Times New Roman" w:hAnsi="Times New Roman" w:cs="Times New Roman"/>
                <w:color w:val="000000"/>
                <w:sz w:val="24"/>
                <w:szCs w:val="24"/>
                <w:lang w:eastAsia="ar-SA"/>
              </w:rPr>
              <w:t xml:space="preserve"> должны входить компоненты для обеспечения абсорбции и приклеивания.</w:t>
            </w:r>
          </w:p>
          <w:p w:rsidR="003C3FD6" w:rsidRPr="0067606C" w:rsidRDefault="003C3FD6" w:rsidP="003C3FD6">
            <w:pPr>
              <w:suppressAutoHyphens/>
              <w:jc w:val="both"/>
              <w:rPr>
                <w:rFonts w:ascii="Times New Roman" w:hAnsi="Times New Roman" w:cs="Times New Roman"/>
                <w:color w:val="000000"/>
                <w:sz w:val="24"/>
                <w:szCs w:val="24"/>
                <w:lang w:eastAsia="ar-SA"/>
              </w:rPr>
            </w:pPr>
            <w:r w:rsidRPr="0067606C">
              <w:rPr>
                <w:rFonts w:ascii="Times New Roman" w:hAnsi="Times New Roman" w:cs="Times New Roman"/>
                <w:color w:val="000000"/>
                <w:sz w:val="24"/>
                <w:szCs w:val="24"/>
                <w:lang w:eastAsia="ar-SA"/>
              </w:rPr>
              <w:t xml:space="preserve">Мешок должен быть из непрозрачного/прозрачного многослойного, не пропускающего запах материала, с мягким нетканым покрытием, бесшумный, с зажимом. На пластине должна быть  разметка для вырезания отверстия под </w:t>
            </w:r>
            <w:proofErr w:type="spellStart"/>
            <w:r w:rsidRPr="0067606C">
              <w:rPr>
                <w:rFonts w:ascii="Times New Roman" w:hAnsi="Times New Roman" w:cs="Times New Roman"/>
                <w:color w:val="000000"/>
                <w:sz w:val="24"/>
                <w:szCs w:val="24"/>
                <w:lang w:eastAsia="ar-SA"/>
              </w:rPr>
              <w:t>стому</w:t>
            </w:r>
            <w:proofErr w:type="spellEnd"/>
            <w:r w:rsidRPr="0067606C">
              <w:rPr>
                <w:rFonts w:ascii="Times New Roman" w:hAnsi="Times New Roman" w:cs="Times New Roman"/>
                <w:color w:val="000000"/>
                <w:sz w:val="24"/>
                <w:szCs w:val="24"/>
                <w:lang w:eastAsia="ar-SA"/>
              </w:rPr>
              <w:t xml:space="preserve">: минимальный диаметр разметки не </w:t>
            </w:r>
            <w:r w:rsidRPr="0067606C">
              <w:rPr>
                <w:rFonts w:ascii="Times New Roman" w:hAnsi="Times New Roman" w:cs="Times New Roman"/>
                <w:color w:val="000000"/>
                <w:sz w:val="24"/>
                <w:szCs w:val="24"/>
                <w:lang w:eastAsia="ar-SA"/>
              </w:rPr>
              <w:lastRenderedPageBreak/>
              <w:t>более 10 мм, максимальный диаметр разметки не более 40 мм.</w:t>
            </w:r>
          </w:p>
        </w:tc>
        <w:tc>
          <w:tcPr>
            <w:tcW w:w="850" w:type="dxa"/>
            <w:shd w:val="clear" w:color="auto" w:fill="auto"/>
            <w:tcMar>
              <w:left w:w="13" w:type="dxa"/>
            </w:tcMar>
          </w:tcPr>
          <w:p w:rsidR="003C3FD6" w:rsidRPr="003C3FD6" w:rsidRDefault="00B321D4" w:rsidP="00824FA7">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40</w:t>
            </w:r>
          </w:p>
        </w:tc>
      </w:tr>
      <w:tr w:rsidR="003C3FD6" w:rsidRPr="003C3FD6" w:rsidTr="00B22699">
        <w:tc>
          <w:tcPr>
            <w:tcW w:w="1998" w:type="dxa"/>
            <w:shd w:val="clear" w:color="auto" w:fill="auto"/>
            <w:tcMar>
              <w:left w:w="13" w:type="dxa"/>
            </w:tcMar>
          </w:tcPr>
          <w:p w:rsidR="003C3FD6" w:rsidRPr="0067606C" w:rsidRDefault="003C3FD6" w:rsidP="00824FA7">
            <w:pPr>
              <w:rPr>
                <w:rFonts w:ascii="Times New Roman" w:hAnsi="Times New Roman" w:cs="Times New Roman"/>
                <w:color w:val="000000"/>
                <w:sz w:val="24"/>
                <w:szCs w:val="24"/>
                <w:lang w:eastAsia="ar-SA"/>
              </w:rPr>
            </w:pPr>
            <w:r w:rsidRPr="0067606C">
              <w:rPr>
                <w:rFonts w:ascii="Times New Roman" w:hAnsi="Times New Roman" w:cs="Times New Roman"/>
                <w:color w:val="000000"/>
                <w:sz w:val="24"/>
                <w:szCs w:val="24"/>
                <w:u w:color="000000"/>
              </w:rPr>
              <w:lastRenderedPageBreak/>
              <w:t xml:space="preserve">Однокомпонентный дренируемый калоприемник со встроенной </w:t>
            </w:r>
            <w:proofErr w:type="spellStart"/>
            <w:r w:rsidRPr="0067606C">
              <w:rPr>
                <w:rFonts w:ascii="Times New Roman" w:hAnsi="Times New Roman" w:cs="Times New Roman"/>
                <w:color w:val="000000"/>
                <w:sz w:val="24"/>
                <w:szCs w:val="24"/>
                <w:u w:color="000000"/>
              </w:rPr>
              <w:t>конвексной</w:t>
            </w:r>
            <w:proofErr w:type="spellEnd"/>
            <w:r w:rsidRPr="0067606C">
              <w:rPr>
                <w:rFonts w:ascii="Times New Roman" w:hAnsi="Times New Roman" w:cs="Times New Roman"/>
                <w:color w:val="000000"/>
                <w:sz w:val="24"/>
                <w:szCs w:val="24"/>
                <w:u w:color="000000"/>
              </w:rPr>
              <w:t xml:space="preserve"> пластиной</w:t>
            </w:r>
          </w:p>
        </w:tc>
        <w:tc>
          <w:tcPr>
            <w:tcW w:w="1418" w:type="dxa"/>
          </w:tcPr>
          <w:p w:rsidR="0067606C" w:rsidRPr="0067606C" w:rsidRDefault="0067606C" w:rsidP="0067606C">
            <w:pPr>
              <w:spacing w:before="100" w:beforeAutospacing="1"/>
              <w:jc w:val="center"/>
              <w:rPr>
                <w:rFonts w:ascii="Times New Roman" w:eastAsia="Times New Roman" w:hAnsi="Times New Roman" w:cs="Times New Roman"/>
                <w:color w:val="000000"/>
                <w:sz w:val="24"/>
                <w:szCs w:val="24"/>
                <w:lang w:eastAsia="ru-RU"/>
              </w:rPr>
            </w:pPr>
            <w:r w:rsidRPr="0067606C">
              <w:rPr>
                <w:rFonts w:ascii="Times New Roman" w:eastAsia="Times New Roman" w:hAnsi="Times New Roman" w:cs="Times New Roman"/>
                <w:color w:val="000000"/>
                <w:sz w:val="24"/>
                <w:szCs w:val="24"/>
                <w:lang w:eastAsia="ru-RU"/>
              </w:rPr>
              <w:t xml:space="preserve">КТРУ 32.50.13.190-00006906 — Калоприемник для </w:t>
            </w:r>
            <w:proofErr w:type="gramStart"/>
            <w:r w:rsidRPr="0067606C">
              <w:rPr>
                <w:rFonts w:ascii="Times New Roman" w:eastAsia="Times New Roman" w:hAnsi="Times New Roman" w:cs="Times New Roman"/>
                <w:color w:val="000000"/>
                <w:sz w:val="24"/>
                <w:szCs w:val="24"/>
                <w:lang w:eastAsia="ru-RU"/>
              </w:rPr>
              <w:t>кишечной</w:t>
            </w:r>
            <w:proofErr w:type="gramEnd"/>
            <w:r w:rsidRPr="0067606C">
              <w:rPr>
                <w:rFonts w:ascii="Times New Roman" w:eastAsia="Times New Roman" w:hAnsi="Times New Roman" w:cs="Times New Roman"/>
                <w:color w:val="000000"/>
                <w:sz w:val="24"/>
                <w:szCs w:val="24"/>
                <w:lang w:eastAsia="ru-RU"/>
              </w:rPr>
              <w:t xml:space="preserve"> </w:t>
            </w:r>
            <w:proofErr w:type="spellStart"/>
            <w:r w:rsidRPr="0067606C">
              <w:rPr>
                <w:rFonts w:ascii="Times New Roman" w:eastAsia="Times New Roman" w:hAnsi="Times New Roman" w:cs="Times New Roman"/>
                <w:color w:val="000000"/>
                <w:sz w:val="24"/>
                <w:szCs w:val="24"/>
                <w:lang w:eastAsia="ru-RU"/>
              </w:rPr>
              <w:t>стомы</w:t>
            </w:r>
            <w:proofErr w:type="spellEnd"/>
            <w:r w:rsidRPr="0067606C">
              <w:rPr>
                <w:rFonts w:ascii="Times New Roman" w:eastAsia="Times New Roman" w:hAnsi="Times New Roman" w:cs="Times New Roman"/>
                <w:color w:val="000000"/>
                <w:sz w:val="24"/>
                <w:szCs w:val="24"/>
                <w:lang w:eastAsia="ru-RU"/>
              </w:rPr>
              <w:t xml:space="preserve"> открытого типа, однокомпонентный</w:t>
            </w:r>
          </w:p>
          <w:p w:rsidR="003C3FD6" w:rsidRPr="0067606C" w:rsidRDefault="003C3FD6" w:rsidP="0067606C">
            <w:pPr>
              <w:widowControl w:val="0"/>
              <w:autoSpaceDE w:val="0"/>
              <w:autoSpaceDN w:val="0"/>
              <w:adjustRightInd w:val="0"/>
              <w:jc w:val="center"/>
              <w:rPr>
                <w:rFonts w:ascii="Times New Roman" w:hAnsi="Times New Roman" w:cs="Times New Roman"/>
                <w:color w:val="000000"/>
                <w:sz w:val="24"/>
                <w:szCs w:val="24"/>
              </w:rPr>
            </w:pPr>
          </w:p>
        </w:tc>
        <w:tc>
          <w:tcPr>
            <w:tcW w:w="1275" w:type="dxa"/>
          </w:tcPr>
          <w:p w:rsidR="003C3FD6" w:rsidRPr="0067606C" w:rsidRDefault="001C7031" w:rsidP="00824FA7">
            <w:pPr>
              <w:widowControl w:val="0"/>
              <w:autoSpaceDE w:val="0"/>
              <w:autoSpaceDN w:val="0"/>
              <w:adjustRightInd w:val="0"/>
              <w:jc w:val="center"/>
              <w:rPr>
                <w:rFonts w:ascii="Times New Roman" w:eastAsia="Calibri" w:hAnsi="Times New Roman" w:cs="Times New Roman"/>
                <w:sz w:val="24"/>
                <w:szCs w:val="24"/>
              </w:rPr>
            </w:pPr>
            <w:r w:rsidRPr="0067606C">
              <w:rPr>
                <w:rFonts w:ascii="Times New Roman" w:eastAsia="Calibri" w:hAnsi="Times New Roman" w:cs="Times New Roman"/>
                <w:sz w:val="24"/>
                <w:szCs w:val="24"/>
              </w:rPr>
              <w:t>штука</w:t>
            </w:r>
          </w:p>
        </w:tc>
        <w:tc>
          <w:tcPr>
            <w:tcW w:w="1418" w:type="dxa"/>
          </w:tcPr>
          <w:p w:rsidR="003C3FD6" w:rsidRPr="0067606C" w:rsidRDefault="001C7031" w:rsidP="00824FA7">
            <w:pPr>
              <w:widowControl w:val="0"/>
              <w:autoSpaceDE w:val="0"/>
              <w:autoSpaceDN w:val="0"/>
              <w:adjustRightInd w:val="0"/>
              <w:jc w:val="center"/>
              <w:rPr>
                <w:rFonts w:ascii="Times New Roman" w:eastAsia="Calibri" w:hAnsi="Times New Roman" w:cs="Times New Roman"/>
                <w:sz w:val="24"/>
                <w:szCs w:val="24"/>
              </w:rPr>
            </w:pPr>
            <w:r w:rsidRPr="0067606C">
              <w:rPr>
                <w:rFonts w:ascii="Times New Roman" w:eastAsia="Calibri" w:hAnsi="Times New Roman" w:cs="Times New Roman"/>
                <w:sz w:val="24"/>
                <w:szCs w:val="24"/>
              </w:rPr>
              <w:t>Описание отсутствует</w:t>
            </w:r>
          </w:p>
        </w:tc>
        <w:tc>
          <w:tcPr>
            <w:tcW w:w="4111" w:type="dxa"/>
            <w:shd w:val="clear" w:color="auto" w:fill="auto"/>
            <w:tcMar>
              <w:left w:w="13" w:type="dxa"/>
            </w:tcMar>
          </w:tcPr>
          <w:p w:rsidR="003C3FD6" w:rsidRPr="0067606C" w:rsidRDefault="003C3FD6" w:rsidP="003C3FD6">
            <w:pPr>
              <w:jc w:val="both"/>
              <w:rPr>
                <w:rFonts w:ascii="Times New Roman" w:hAnsi="Times New Roman" w:cs="Times New Roman"/>
                <w:color w:val="000000"/>
                <w:sz w:val="24"/>
                <w:szCs w:val="24"/>
              </w:rPr>
            </w:pPr>
            <w:r w:rsidRPr="0067606C">
              <w:rPr>
                <w:rFonts w:ascii="Times New Roman" w:hAnsi="Times New Roman" w:cs="Times New Roman"/>
                <w:color w:val="000000"/>
                <w:sz w:val="24"/>
                <w:szCs w:val="24"/>
              </w:rPr>
              <w:t xml:space="preserve">Дренируемый (открытого типа) </w:t>
            </w:r>
            <w:proofErr w:type="spellStart"/>
            <w:r w:rsidRPr="0067606C">
              <w:rPr>
                <w:rFonts w:ascii="Times New Roman" w:hAnsi="Times New Roman" w:cs="Times New Roman"/>
                <w:color w:val="000000"/>
                <w:sz w:val="24"/>
                <w:szCs w:val="24"/>
              </w:rPr>
              <w:t>стомный</w:t>
            </w:r>
            <w:proofErr w:type="spellEnd"/>
            <w:r w:rsidRPr="0067606C">
              <w:rPr>
                <w:rFonts w:ascii="Times New Roman" w:hAnsi="Times New Roman" w:cs="Times New Roman"/>
                <w:color w:val="000000"/>
                <w:sz w:val="24"/>
                <w:szCs w:val="24"/>
              </w:rPr>
              <w:t xml:space="preserve"> мешок должен быть со встроенной </w:t>
            </w:r>
            <w:proofErr w:type="spellStart"/>
            <w:r w:rsidRPr="0067606C">
              <w:rPr>
                <w:rFonts w:ascii="Times New Roman" w:hAnsi="Times New Roman" w:cs="Times New Roman"/>
                <w:color w:val="000000"/>
                <w:sz w:val="24"/>
                <w:szCs w:val="24"/>
              </w:rPr>
              <w:t>конвексной</w:t>
            </w:r>
            <w:proofErr w:type="spellEnd"/>
            <w:r w:rsidRPr="0067606C">
              <w:rPr>
                <w:rFonts w:ascii="Times New Roman" w:hAnsi="Times New Roman" w:cs="Times New Roman"/>
                <w:color w:val="000000"/>
                <w:sz w:val="24"/>
                <w:szCs w:val="24"/>
              </w:rPr>
              <w:t xml:space="preserve"> адгезивной пластиной на натуральной </w:t>
            </w:r>
            <w:proofErr w:type="spellStart"/>
            <w:r w:rsidRPr="0067606C">
              <w:rPr>
                <w:rFonts w:ascii="Times New Roman" w:hAnsi="Times New Roman" w:cs="Times New Roman"/>
                <w:color w:val="000000"/>
                <w:sz w:val="24"/>
                <w:szCs w:val="24"/>
              </w:rPr>
              <w:t>гипоаллергенной</w:t>
            </w:r>
            <w:proofErr w:type="spellEnd"/>
            <w:r w:rsidRPr="0067606C">
              <w:rPr>
                <w:rFonts w:ascii="Times New Roman" w:hAnsi="Times New Roman" w:cs="Times New Roman"/>
                <w:color w:val="000000"/>
                <w:sz w:val="24"/>
                <w:szCs w:val="24"/>
              </w:rPr>
              <w:t xml:space="preserve"> гидроколлоидной основе, с клеевым слоем. В состав </w:t>
            </w:r>
            <w:proofErr w:type="spellStart"/>
            <w:r w:rsidRPr="0067606C">
              <w:rPr>
                <w:rFonts w:ascii="Times New Roman" w:hAnsi="Times New Roman" w:cs="Times New Roman"/>
                <w:color w:val="000000"/>
                <w:sz w:val="24"/>
                <w:szCs w:val="24"/>
              </w:rPr>
              <w:t>адгезива</w:t>
            </w:r>
            <w:proofErr w:type="spellEnd"/>
            <w:r w:rsidRPr="0067606C">
              <w:rPr>
                <w:rFonts w:ascii="Times New Roman" w:hAnsi="Times New Roman" w:cs="Times New Roman"/>
                <w:color w:val="000000"/>
                <w:sz w:val="24"/>
                <w:szCs w:val="24"/>
              </w:rPr>
              <w:t xml:space="preserve"> должны входить компоненты для обеспечения абсорбции и приклеивания.</w:t>
            </w:r>
          </w:p>
          <w:p w:rsidR="003C3FD6" w:rsidRPr="0067606C" w:rsidRDefault="003C3FD6" w:rsidP="003C3FD6">
            <w:pPr>
              <w:suppressAutoHyphens/>
              <w:jc w:val="both"/>
              <w:rPr>
                <w:rFonts w:ascii="Times New Roman" w:hAnsi="Times New Roman" w:cs="Times New Roman"/>
                <w:color w:val="000000"/>
                <w:sz w:val="24"/>
                <w:szCs w:val="24"/>
                <w:lang w:eastAsia="ar-SA"/>
              </w:rPr>
            </w:pPr>
            <w:r w:rsidRPr="0067606C">
              <w:rPr>
                <w:rFonts w:ascii="Times New Roman" w:hAnsi="Times New Roman" w:cs="Times New Roman"/>
                <w:color w:val="000000"/>
                <w:sz w:val="24"/>
                <w:szCs w:val="24"/>
              </w:rPr>
              <w:t xml:space="preserve">Мешок должен быть из непрозрачного/прозрачного многослойного, не пропускающего запах материала, с мягким нетканым покрытием, бесшумный, с зажимом. На пластине должна быть  разметка для вырезания отверстия под </w:t>
            </w:r>
            <w:proofErr w:type="spellStart"/>
            <w:r w:rsidRPr="0067606C">
              <w:rPr>
                <w:rFonts w:ascii="Times New Roman" w:hAnsi="Times New Roman" w:cs="Times New Roman"/>
                <w:color w:val="000000"/>
                <w:sz w:val="24"/>
                <w:szCs w:val="24"/>
              </w:rPr>
              <w:t>стому</w:t>
            </w:r>
            <w:proofErr w:type="spellEnd"/>
            <w:r w:rsidRPr="0067606C">
              <w:rPr>
                <w:rFonts w:ascii="Times New Roman" w:hAnsi="Times New Roman" w:cs="Times New Roman"/>
                <w:color w:val="000000"/>
                <w:sz w:val="24"/>
                <w:szCs w:val="24"/>
              </w:rPr>
              <w:t>: минимальный диаметр разметки не более 15 мм, максимальный диаметр разметки не менее 43 мм</w:t>
            </w:r>
          </w:p>
        </w:tc>
        <w:tc>
          <w:tcPr>
            <w:tcW w:w="850" w:type="dxa"/>
            <w:shd w:val="clear" w:color="auto" w:fill="auto"/>
            <w:tcMar>
              <w:left w:w="13" w:type="dxa"/>
            </w:tcMar>
          </w:tcPr>
          <w:p w:rsidR="003C3FD6" w:rsidRPr="003C3FD6" w:rsidRDefault="00B321D4" w:rsidP="00824FA7">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t>630</w:t>
            </w:r>
          </w:p>
        </w:tc>
      </w:tr>
      <w:tr w:rsidR="003C3FD6" w:rsidRPr="003C3FD6" w:rsidTr="00B22699">
        <w:tc>
          <w:tcPr>
            <w:tcW w:w="1998" w:type="dxa"/>
            <w:shd w:val="clear" w:color="auto" w:fill="auto"/>
            <w:tcMar>
              <w:left w:w="13" w:type="dxa"/>
            </w:tcMar>
          </w:tcPr>
          <w:p w:rsidR="003C3FD6" w:rsidRPr="0067606C" w:rsidRDefault="003C3FD6" w:rsidP="00824FA7">
            <w:pPr>
              <w:rPr>
                <w:rFonts w:ascii="Times New Roman" w:hAnsi="Times New Roman" w:cs="Times New Roman"/>
                <w:color w:val="000000"/>
                <w:sz w:val="24"/>
                <w:szCs w:val="24"/>
                <w:u w:color="000000"/>
              </w:rPr>
            </w:pPr>
            <w:r w:rsidRPr="0067606C">
              <w:rPr>
                <w:rFonts w:ascii="Times New Roman" w:hAnsi="Times New Roman" w:cs="Times New Roman"/>
                <w:color w:val="000000"/>
                <w:sz w:val="24"/>
                <w:szCs w:val="24"/>
                <w:u w:color="000000"/>
              </w:rPr>
              <w:t>Однокомпонент</w:t>
            </w:r>
            <w:r w:rsidR="00824FA7">
              <w:rPr>
                <w:rFonts w:ascii="Times New Roman" w:hAnsi="Times New Roman" w:cs="Times New Roman"/>
                <w:color w:val="000000"/>
                <w:sz w:val="24"/>
                <w:szCs w:val="24"/>
                <w:u w:color="000000"/>
              </w:rPr>
              <w:t xml:space="preserve">ный </w:t>
            </w:r>
            <w:proofErr w:type="spellStart"/>
            <w:r w:rsidR="00824FA7">
              <w:rPr>
                <w:rFonts w:ascii="Times New Roman" w:hAnsi="Times New Roman" w:cs="Times New Roman"/>
                <w:color w:val="000000"/>
                <w:sz w:val="24"/>
                <w:szCs w:val="24"/>
                <w:u w:color="000000"/>
              </w:rPr>
              <w:t>недренируемый</w:t>
            </w:r>
            <w:proofErr w:type="spellEnd"/>
            <w:r w:rsidR="00824FA7">
              <w:rPr>
                <w:rFonts w:ascii="Times New Roman" w:hAnsi="Times New Roman" w:cs="Times New Roman"/>
                <w:color w:val="000000"/>
                <w:sz w:val="24"/>
                <w:szCs w:val="24"/>
                <w:u w:color="000000"/>
              </w:rPr>
              <w:t xml:space="preserve"> калоприемник со встроенной плоской пластиной</w:t>
            </w:r>
          </w:p>
        </w:tc>
        <w:tc>
          <w:tcPr>
            <w:tcW w:w="1418" w:type="dxa"/>
          </w:tcPr>
          <w:p w:rsidR="0067606C" w:rsidRPr="0067606C" w:rsidRDefault="0067606C" w:rsidP="0067606C">
            <w:pPr>
              <w:spacing w:before="100" w:beforeAutospacing="1"/>
              <w:jc w:val="center"/>
              <w:rPr>
                <w:rFonts w:ascii="Times New Roman" w:eastAsia="Times New Roman" w:hAnsi="Times New Roman" w:cs="Times New Roman"/>
                <w:color w:val="000000"/>
                <w:sz w:val="24"/>
                <w:szCs w:val="24"/>
                <w:lang w:eastAsia="ru-RU"/>
              </w:rPr>
            </w:pPr>
            <w:r w:rsidRPr="0067606C">
              <w:rPr>
                <w:rFonts w:ascii="Times New Roman" w:eastAsia="Times New Roman" w:hAnsi="Times New Roman" w:cs="Times New Roman"/>
                <w:color w:val="000000"/>
                <w:sz w:val="24"/>
                <w:szCs w:val="24"/>
                <w:lang w:eastAsia="ru-RU"/>
              </w:rPr>
              <w:t xml:space="preserve">КТРУ 32.50.13.190-00006905 — Калоприемник для </w:t>
            </w:r>
            <w:proofErr w:type="spellStart"/>
            <w:r w:rsidRPr="0067606C">
              <w:rPr>
                <w:rFonts w:ascii="Times New Roman" w:eastAsia="Times New Roman" w:hAnsi="Times New Roman" w:cs="Times New Roman"/>
                <w:color w:val="000000"/>
                <w:sz w:val="24"/>
                <w:szCs w:val="24"/>
                <w:lang w:eastAsia="ru-RU"/>
              </w:rPr>
              <w:t>колостомы</w:t>
            </w:r>
            <w:proofErr w:type="spellEnd"/>
            <w:r w:rsidRPr="0067606C">
              <w:rPr>
                <w:rFonts w:ascii="Times New Roman" w:eastAsia="Times New Roman" w:hAnsi="Times New Roman" w:cs="Times New Roman"/>
                <w:color w:val="000000"/>
                <w:sz w:val="24"/>
                <w:szCs w:val="24"/>
                <w:lang w:eastAsia="ru-RU"/>
              </w:rPr>
              <w:t xml:space="preserve"> закрытый, однокомпонентный</w:t>
            </w:r>
          </w:p>
          <w:p w:rsidR="003C3FD6" w:rsidRPr="0067606C" w:rsidRDefault="003C3FD6" w:rsidP="0067606C">
            <w:pPr>
              <w:widowControl w:val="0"/>
              <w:autoSpaceDE w:val="0"/>
              <w:autoSpaceDN w:val="0"/>
              <w:adjustRightInd w:val="0"/>
              <w:jc w:val="center"/>
              <w:rPr>
                <w:rFonts w:ascii="Times New Roman" w:hAnsi="Times New Roman" w:cs="Times New Roman"/>
                <w:color w:val="000000"/>
                <w:sz w:val="24"/>
                <w:szCs w:val="24"/>
              </w:rPr>
            </w:pPr>
          </w:p>
        </w:tc>
        <w:tc>
          <w:tcPr>
            <w:tcW w:w="1275" w:type="dxa"/>
          </w:tcPr>
          <w:p w:rsidR="003C3FD6" w:rsidRPr="0067606C" w:rsidRDefault="001C7031" w:rsidP="00824FA7">
            <w:pPr>
              <w:widowControl w:val="0"/>
              <w:autoSpaceDE w:val="0"/>
              <w:autoSpaceDN w:val="0"/>
              <w:adjustRightInd w:val="0"/>
              <w:jc w:val="center"/>
              <w:rPr>
                <w:rFonts w:ascii="Times New Roman" w:eastAsia="Calibri" w:hAnsi="Times New Roman" w:cs="Times New Roman"/>
                <w:sz w:val="24"/>
                <w:szCs w:val="24"/>
              </w:rPr>
            </w:pPr>
            <w:r w:rsidRPr="0067606C">
              <w:rPr>
                <w:rFonts w:ascii="Times New Roman" w:eastAsia="Calibri" w:hAnsi="Times New Roman" w:cs="Times New Roman"/>
                <w:sz w:val="24"/>
                <w:szCs w:val="24"/>
              </w:rPr>
              <w:t>штука</w:t>
            </w:r>
          </w:p>
        </w:tc>
        <w:tc>
          <w:tcPr>
            <w:tcW w:w="1418" w:type="dxa"/>
          </w:tcPr>
          <w:p w:rsidR="003C3FD6" w:rsidRPr="0067606C" w:rsidRDefault="001C7031" w:rsidP="00824FA7">
            <w:pPr>
              <w:widowControl w:val="0"/>
              <w:autoSpaceDE w:val="0"/>
              <w:autoSpaceDN w:val="0"/>
              <w:adjustRightInd w:val="0"/>
              <w:jc w:val="center"/>
              <w:rPr>
                <w:rFonts w:ascii="Times New Roman" w:eastAsia="Calibri" w:hAnsi="Times New Roman" w:cs="Times New Roman"/>
                <w:sz w:val="24"/>
                <w:szCs w:val="24"/>
              </w:rPr>
            </w:pPr>
            <w:r w:rsidRPr="0067606C">
              <w:rPr>
                <w:rFonts w:ascii="Times New Roman" w:eastAsia="Calibri" w:hAnsi="Times New Roman" w:cs="Times New Roman"/>
                <w:sz w:val="24"/>
                <w:szCs w:val="24"/>
              </w:rPr>
              <w:t>Описание отсутствует</w:t>
            </w:r>
          </w:p>
        </w:tc>
        <w:tc>
          <w:tcPr>
            <w:tcW w:w="4111" w:type="dxa"/>
            <w:shd w:val="clear" w:color="auto" w:fill="auto"/>
            <w:tcMar>
              <w:left w:w="13" w:type="dxa"/>
            </w:tcMar>
          </w:tcPr>
          <w:p w:rsidR="003C3FD6" w:rsidRPr="0067606C" w:rsidRDefault="003C3FD6" w:rsidP="003C3FD6">
            <w:pPr>
              <w:suppressAutoHyphens/>
              <w:jc w:val="both"/>
              <w:rPr>
                <w:rFonts w:ascii="Times New Roman" w:hAnsi="Times New Roman" w:cs="Times New Roman"/>
                <w:color w:val="000000"/>
                <w:sz w:val="24"/>
                <w:szCs w:val="24"/>
                <w:lang w:eastAsia="ar-SA"/>
              </w:rPr>
            </w:pPr>
            <w:proofErr w:type="spellStart"/>
            <w:r w:rsidRPr="0067606C">
              <w:rPr>
                <w:rFonts w:ascii="Times New Roman" w:hAnsi="Times New Roman" w:cs="Times New Roman"/>
                <w:color w:val="000000"/>
                <w:sz w:val="24"/>
                <w:szCs w:val="24"/>
                <w:lang w:eastAsia="ar-SA"/>
              </w:rPr>
              <w:t>Стомный</w:t>
            </w:r>
            <w:proofErr w:type="spellEnd"/>
            <w:r w:rsidRPr="0067606C">
              <w:rPr>
                <w:rFonts w:ascii="Times New Roman" w:hAnsi="Times New Roman" w:cs="Times New Roman"/>
                <w:color w:val="000000"/>
                <w:sz w:val="24"/>
                <w:szCs w:val="24"/>
                <w:lang w:eastAsia="ar-SA"/>
              </w:rPr>
              <w:t xml:space="preserve"> мешок (</w:t>
            </w:r>
            <w:proofErr w:type="spellStart"/>
            <w:r w:rsidRPr="0067606C">
              <w:rPr>
                <w:rFonts w:ascii="Times New Roman" w:hAnsi="Times New Roman" w:cs="Times New Roman"/>
                <w:color w:val="000000"/>
                <w:sz w:val="24"/>
                <w:szCs w:val="24"/>
                <w:lang w:eastAsia="ar-SA"/>
              </w:rPr>
              <w:t>недренируемый</w:t>
            </w:r>
            <w:proofErr w:type="spellEnd"/>
            <w:r w:rsidRPr="0067606C">
              <w:rPr>
                <w:rFonts w:ascii="Times New Roman" w:hAnsi="Times New Roman" w:cs="Times New Roman"/>
                <w:color w:val="000000"/>
                <w:sz w:val="24"/>
                <w:szCs w:val="24"/>
                <w:lang w:eastAsia="ar-SA"/>
              </w:rPr>
              <w:t xml:space="preserve">) неразъемный (закрытого типа) со встроенной адгезивной пластиной на натуральной </w:t>
            </w:r>
            <w:proofErr w:type="spellStart"/>
            <w:r w:rsidRPr="0067606C">
              <w:rPr>
                <w:rFonts w:ascii="Times New Roman" w:hAnsi="Times New Roman" w:cs="Times New Roman"/>
                <w:color w:val="000000"/>
                <w:sz w:val="24"/>
                <w:szCs w:val="24"/>
                <w:lang w:eastAsia="ar-SA"/>
              </w:rPr>
              <w:t>гипоаллергенной</w:t>
            </w:r>
            <w:proofErr w:type="spellEnd"/>
            <w:r w:rsidRPr="0067606C">
              <w:rPr>
                <w:rFonts w:ascii="Times New Roman" w:hAnsi="Times New Roman" w:cs="Times New Roman"/>
                <w:color w:val="000000"/>
                <w:sz w:val="24"/>
                <w:szCs w:val="24"/>
                <w:lang w:eastAsia="ar-SA"/>
              </w:rPr>
              <w:t xml:space="preserve"> гидроколлоидной основе, с клеевым слоем. В состав </w:t>
            </w:r>
            <w:proofErr w:type="spellStart"/>
            <w:r w:rsidRPr="0067606C">
              <w:rPr>
                <w:rFonts w:ascii="Times New Roman" w:hAnsi="Times New Roman" w:cs="Times New Roman"/>
                <w:color w:val="000000"/>
                <w:sz w:val="24"/>
                <w:szCs w:val="24"/>
                <w:lang w:eastAsia="ar-SA"/>
              </w:rPr>
              <w:t>адгезива</w:t>
            </w:r>
            <w:proofErr w:type="spellEnd"/>
            <w:r w:rsidRPr="0067606C">
              <w:rPr>
                <w:rFonts w:ascii="Times New Roman" w:hAnsi="Times New Roman" w:cs="Times New Roman"/>
                <w:color w:val="000000"/>
                <w:sz w:val="24"/>
                <w:szCs w:val="24"/>
                <w:lang w:eastAsia="ar-SA"/>
              </w:rPr>
              <w:t xml:space="preserve"> должны входить компоненты для обеспечения абсорбции и приклеивания.</w:t>
            </w:r>
          </w:p>
          <w:p w:rsidR="003C3FD6" w:rsidRPr="0067606C" w:rsidRDefault="003C3FD6" w:rsidP="003C3FD6">
            <w:pPr>
              <w:jc w:val="both"/>
              <w:rPr>
                <w:rFonts w:ascii="Times New Roman" w:hAnsi="Times New Roman" w:cs="Times New Roman"/>
                <w:color w:val="000000"/>
                <w:sz w:val="24"/>
                <w:szCs w:val="24"/>
              </w:rPr>
            </w:pPr>
            <w:r w:rsidRPr="0067606C">
              <w:rPr>
                <w:rFonts w:ascii="Times New Roman" w:hAnsi="Times New Roman" w:cs="Times New Roman"/>
                <w:color w:val="000000"/>
                <w:sz w:val="24"/>
                <w:szCs w:val="24"/>
                <w:lang w:eastAsia="ar-SA"/>
              </w:rPr>
              <w:t xml:space="preserve">Мешок должен быть из непрозрачного/прозрачного многослойного, не пропускающего запах материала, с мягким нетканым покрытием, бесшумный. На пластине должна быть  разметка для вырезания отверстия под </w:t>
            </w:r>
            <w:proofErr w:type="spellStart"/>
            <w:r w:rsidRPr="0067606C">
              <w:rPr>
                <w:rFonts w:ascii="Times New Roman" w:hAnsi="Times New Roman" w:cs="Times New Roman"/>
                <w:color w:val="000000"/>
                <w:sz w:val="24"/>
                <w:szCs w:val="24"/>
                <w:lang w:eastAsia="ar-SA"/>
              </w:rPr>
              <w:t>стому</w:t>
            </w:r>
            <w:proofErr w:type="spellEnd"/>
            <w:r w:rsidRPr="0067606C">
              <w:rPr>
                <w:rFonts w:ascii="Times New Roman" w:hAnsi="Times New Roman" w:cs="Times New Roman"/>
                <w:color w:val="000000"/>
                <w:sz w:val="24"/>
                <w:szCs w:val="24"/>
                <w:lang w:eastAsia="ar-SA"/>
              </w:rPr>
              <w:t>: минимальный диаметр отверстия не более 10 мм, максимальный диаметр разметки  не менее 70 мм</w:t>
            </w:r>
          </w:p>
        </w:tc>
        <w:tc>
          <w:tcPr>
            <w:tcW w:w="850" w:type="dxa"/>
            <w:shd w:val="clear" w:color="auto" w:fill="auto"/>
            <w:tcMar>
              <w:left w:w="13" w:type="dxa"/>
            </w:tcMar>
          </w:tcPr>
          <w:p w:rsidR="003C3FD6" w:rsidRPr="001A7509" w:rsidRDefault="001A7509" w:rsidP="00824FA7">
            <w:pPr>
              <w:widowControl w:val="0"/>
              <w:suppressAutoHyphens/>
              <w:spacing w:line="22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t>675</w:t>
            </w:r>
            <w:bookmarkStart w:id="0" w:name="_GoBack"/>
            <w:bookmarkEnd w:id="0"/>
          </w:p>
        </w:tc>
      </w:tr>
      <w:tr w:rsidR="003C3FD6" w:rsidRPr="003C3FD6" w:rsidTr="00B22699">
        <w:tc>
          <w:tcPr>
            <w:tcW w:w="1998" w:type="dxa"/>
            <w:shd w:val="clear" w:color="auto" w:fill="auto"/>
            <w:tcMar>
              <w:left w:w="13" w:type="dxa"/>
            </w:tcMar>
          </w:tcPr>
          <w:p w:rsidR="003C3FD6" w:rsidRPr="0067606C" w:rsidRDefault="003C3FD6" w:rsidP="00824FA7">
            <w:pPr>
              <w:rPr>
                <w:rFonts w:ascii="Times New Roman" w:hAnsi="Times New Roman" w:cs="Times New Roman"/>
                <w:color w:val="000000"/>
                <w:sz w:val="24"/>
                <w:szCs w:val="24"/>
                <w:u w:color="000000"/>
              </w:rPr>
            </w:pPr>
            <w:r w:rsidRPr="0067606C">
              <w:rPr>
                <w:rFonts w:ascii="Times New Roman" w:hAnsi="Times New Roman" w:cs="Times New Roman"/>
                <w:color w:val="000000"/>
                <w:sz w:val="24"/>
                <w:szCs w:val="24"/>
                <w:u w:color="000000"/>
              </w:rPr>
              <w:t>Двухкомпонентный дренируемый калоприемник в комплекте (адгезивная пластина плоская)</w:t>
            </w:r>
          </w:p>
        </w:tc>
        <w:tc>
          <w:tcPr>
            <w:tcW w:w="1418" w:type="dxa"/>
          </w:tcPr>
          <w:p w:rsidR="0067606C" w:rsidRPr="0067606C" w:rsidRDefault="0067606C" w:rsidP="0067606C">
            <w:pPr>
              <w:spacing w:before="100" w:beforeAutospacing="1"/>
              <w:jc w:val="center"/>
              <w:rPr>
                <w:rFonts w:ascii="Times New Roman" w:eastAsia="Times New Roman" w:hAnsi="Times New Roman" w:cs="Times New Roman"/>
                <w:color w:val="000000"/>
                <w:sz w:val="24"/>
                <w:szCs w:val="24"/>
                <w:lang w:eastAsia="ru-RU"/>
              </w:rPr>
            </w:pPr>
            <w:r w:rsidRPr="0067606C">
              <w:rPr>
                <w:rFonts w:ascii="Times New Roman" w:eastAsia="Times New Roman" w:hAnsi="Times New Roman" w:cs="Times New Roman"/>
                <w:color w:val="000000"/>
                <w:sz w:val="24"/>
                <w:szCs w:val="24"/>
                <w:lang w:eastAsia="ru-RU"/>
              </w:rPr>
              <w:t xml:space="preserve">КТРУ 32.50.13.190-00006904 — Калоприемник для </w:t>
            </w:r>
            <w:proofErr w:type="gramStart"/>
            <w:r w:rsidRPr="0067606C">
              <w:rPr>
                <w:rFonts w:ascii="Times New Roman" w:eastAsia="Times New Roman" w:hAnsi="Times New Roman" w:cs="Times New Roman"/>
                <w:color w:val="000000"/>
                <w:sz w:val="24"/>
                <w:szCs w:val="24"/>
                <w:lang w:eastAsia="ru-RU"/>
              </w:rPr>
              <w:t>кишечной</w:t>
            </w:r>
            <w:proofErr w:type="gramEnd"/>
            <w:r w:rsidRPr="0067606C">
              <w:rPr>
                <w:rFonts w:ascii="Times New Roman" w:eastAsia="Times New Roman" w:hAnsi="Times New Roman" w:cs="Times New Roman"/>
                <w:color w:val="000000"/>
                <w:sz w:val="24"/>
                <w:szCs w:val="24"/>
                <w:lang w:eastAsia="ru-RU"/>
              </w:rPr>
              <w:t xml:space="preserve"> </w:t>
            </w:r>
            <w:proofErr w:type="spellStart"/>
            <w:r w:rsidRPr="0067606C">
              <w:rPr>
                <w:rFonts w:ascii="Times New Roman" w:eastAsia="Times New Roman" w:hAnsi="Times New Roman" w:cs="Times New Roman"/>
                <w:color w:val="000000"/>
                <w:sz w:val="24"/>
                <w:szCs w:val="24"/>
                <w:lang w:eastAsia="ru-RU"/>
              </w:rPr>
              <w:t>стомы</w:t>
            </w:r>
            <w:proofErr w:type="spellEnd"/>
            <w:r w:rsidRPr="0067606C">
              <w:rPr>
                <w:rFonts w:ascii="Times New Roman" w:eastAsia="Times New Roman" w:hAnsi="Times New Roman" w:cs="Times New Roman"/>
                <w:color w:val="000000"/>
                <w:sz w:val="24"/>
                <w:szCs w:val="24"/>
                <w:lang w:eastAsia="ru-RU"/>
              </w:rPr>
              <w:t xml:space="preserve"> открытого типа, многокомпонентный</w:t>
            </w:r>
          </w:p>
          <w:p w:rsidR="003C3FD6" w:rsidRPr="0067606C" w:rsidRDefault="003C3FD6" w:rsidP="0067606C">
            <w:pPr>
              <w:widowControl w:val="0"/>
              <w:autoSpaceDE w:val="0"/>
              <w:autoSpaceDN w:val="0"/>
              <w:adjustRightInd w:val="0"/>
              <w:jc w:val="center"/>
              <w:rPr>
                <w:rFonts w:ascii="Times New Roman" w:hAnsi="Times New Roman" w:cs="Times New Roman"/>
                <w:color w:val="000000"/>
                <w:sz w:val="24"/>
                <w:szCs w:val="24"/>
              </w:rPr>
            </w:pPr>
          </w:p>
        </w:tc>
        <w:tc>
          <w:tcPr>
            <w:tcW w:w="1275" w:type="dxa"/>
          </w:tcPr>
          <w:p w:rsidR="003C3FD6" w:rsidRPr="0067606C" w:rsidRDefault="001C7031" w:rsidP="00824FA7">
            <w:pPr>
              <w:widowControl w:val="0"/>
              <w:autoSpaceDE w:val="0"/>
              <w:autoSpaceDN w:val="0"/>
              <w:adjustRightInd w:val="0"/>
              <w:jc w:val="center"/>
              <w:rPr>
                <w:rFonts w:ascii="Times New Roman" w:eastAsia="Calibri" w:hAnsi="Times New Roman" w:cs="Times New Roman"/>
                <w:sz w:val="24"/>
                <w:szCs w:val="24"/>
              </w:rPr>
            </w:pPr>
            <w:r w:rsidRPr="0067606C">
              <w:rPr>
                <w:rFonts w:ascii="Times New Roman" w:eastAsia="Calibri" w:hAnsi="Times New Roman" w:cs="Times New Roman"/>
                <w:sz w:val="24"/>
                <w:szCs w:val="24"/>
              </w:rPr>
              <w:t>штука</w:t>
            </w:r>
          </w:p>
        </w:tc>
        <w:tc>
          <w:tcPr>
            <w:tcW w:w="1418" w:type="dxa"/>
          </w:tcPr>
          <w:p w:rsidR="003C3FD6" w:rsidRPr="0067606C" w:rsidRDefault="001C7031" w:rsidP="00824FA7">
            <w:pPr>
              <w:widowControl w:val="0"/>
              <w:autoSpaceDE w:val="0"/>
              <w:autoSpaceDN w:val="0"/>
              <w:adjustRightInd w:val="0"/>
              <w:jc w:val="center"/>
              <w:rPr>
                <w:rFonts w:ascii="Times New Roman" w:eastAsia="Calibri" w:hAnsi="Times New Roman" w:cs="Times New Roman"/>
                <w:sz w:val="24"/>
                <w:szCs w:val="24"/>
              </w:rPr>
            </w:pPr>
            <w:r w:rsidRPr="0067606C">
              <w:rPr>
                <w:rFonts w:ascii="Times New Roman" w:eastAsia="Calibri" w:hAnsi="Times New Roman" w:cs="Times New Roman"/>
                <w:sz w:val="24"/>
                <w:szCs w:val="24"/>
              </w:rPr>
              <w:t>Описание отсутствует</w:t>
            </w:r>
          </w:p>
        </w:tc>
        <w:tc>
          <w:tcPr>
            <w:tcW w:w="4111" w:type="dxa"/>
            <w:shd w:val="clear" w:color="auto" w:fill="auto"/>
            <w:tcMar>
              <w:left w:w="13" w:type="dxa"/>
            </w:tcMar>
          </w:tcPr>
          <w:p w:rsidR="003C3FD6" w:rsidRPr="0067606C" w:rsidRDefault="003C3FD6" w:rsidP="003C3FD6">
            <w:pPr>
              <w:suppressAutoHyphens/>
              <w:jc w:val="both"/>
              <w:rPr>
                <w:rFonts w:ascii="Times New Roman" w:hAnsi="Times New Roman" w:cs="Times New Roman"/>
                <w:color w:val="000000"/>
                <w:sz w:val="24"/>
                <w:szCs w:val="24"/>
                <w:lang w:eastAsia="ar-SA"/>
              </w:rPr>
            </w:pPr>
            <w:proofErr w:type="gramStart"/>
            <w:r w:rsidRPr="0067606C">
              <w:rPr>
                <w:rFonts w:ascii="Times New Roman" w:hAnsi="Times New Roman" w:cs="Times New Roman"/>
                <w:sz w:val="24"/>
                <w:szCs w:val="24"/>
                <w:lang w:eastAsia="ar-SA"/>
              </w:rPr>
              <w:t xml:space="preserve">Пластина двухкомпонентного калоприемника должна быть гибкая, адгезивная пластина должна быть из натурального </w:t>
            </w:r>
            <w:proofErr w:type="spellStart"/>
            <w:r w:rsidRPr="0067606C">
              <w:rPr>
                <w:rFonts w:ascii="Times New Roman" w:hAnsi="Times New Roman" w:cs="Times New Roman"/>
                <w:sz w:val="24"/>
                <w:szCs w:val="24"/>
                <w:lang w:eastAsia="ar-SA"/>
              </w:rPr>
              <w:t>гипоаллергенного</w:t>
            </w:r>
            <w:proofErr w:type="spellEnd"/>
            <w:r w:rsidRPr="0067606C">
              <w:rPr>
                <w:rFonts w:ascii="Times New Roman" w:hAnsi="Times New Roman" w:cs="Times New Roman"/>
                <w:sz w:val="24"/>
                <w:szCs w:val="24"/>
                <w:lang w:eastAsia="ar-SA"/>
              </w:rPr>
              <w:t xml:space="preserve"> </w:t>
            </w:r>
            <w:proofErr w:type="spellStart"/>
            <w:r w:rsidRPr="0067606C">
              <w:rPr>
                <w:rFonts w:ascii="Times New Roman" w:hAnsi="Times New Roman" w:cs="Times New Roman"/>
                <w:sz w:val="24"/>
                <w:szCs w:val="24"/>
                <w:lang w:eastAsia="ar-SA"/>
              </w:rPr>
              <w:t>гидроколлоида</w:t>
            </w:r>
            <w:proofErr w:type="spellEnd"/>
            <w:r w:rsidRPr="0067606C">
              <w:rPr>
                <w:rFonts w:ascii="Times New Roman" w:hAnsi="Times New Roman" w:cs="Times New Roman"/>
                <w:sz w:val="24"/>
                <w:szCs w:val="24"/>
                <w:lang w:eastAsia="ar-SA"/>
              </w:rPr>
              <w:t xml:space="preserve"> с фланцевыми кольцами нескольких типоразмеров.</w:t>
            </w:r>
            <w:proofErr w:type="gramEnd"/>
            <w:r w:rsidRPr="0067606C">
              <w:rPr>
                <w:rFonts w:ascii="Times New Roman" w:hAnsi="Times New Roman" w:cs="Times New Roman"/>
                <w:sz w:val="24"/>
                <w:szCs w:val="24"/>
                <w:lang w:eastAsia="ar-SA"/>
              </w:rPr>
              <w:t xml:space="preserve"> Фланец пластины должен соответствовать фланцу мешка. Пластина должна быть гибкая и  легко адаптироваться к форме живота</w:t>
            </w:r>
          </w:p>
        </w:tc>
        <w:tc>
          <w:tcPr>
            <w:tcW w:w="850" w:type="dxa"/>
            <w:shd w:val="clear" w:color="auto" w:fill="auto"/>
            <w:tcMar>
              <w:left w:w="13" w:type="dxa"/>
            </w:tcMar>
          </w:tcPr>
          <w:p w:rsidR="003C3FD6" w:rsidRPr="003C3FD6" w:rsidRDefault="00B321D4" w:rsidP="00824FA7">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t>900</w:t>
            </w:r>
          </w:p>
        </w:tc>
      </w:tr>
      <w:tr w:rsidR="003C3FD6" w:rsidRPr="003C3FD6" w:rsidTr="00B22699">
        <w:tc>
          <w:tcPr>
            <w:tcW w:w="1998" w:type="dxa"/>
            <w:shd w:val="clear" w:color="auto" w:fill="auto"/>
            <w:tcMar>
              <w:left w:w="13" w:type="dxa"/>
            </w:tcMar>
          </w:tcPr>
          <w:p w:rsidR="003C3FD6" w:rsidRPr="0067606C" w:rsidRDefault="003C3FD6" w:rsidP="00824FA7">
            <w:pPr>
              <w:rPr>
                <w:rFonts w:ascii="Times New Roman" w:hAnsi="Times New Roman" w:cs="Times New Roman"/>
                <w:color w:val="000000"/>
                <w:sz w:val="24"/>
                <w:szCs w:val="24"/>
                <w:u w:color="000000"/>
              </w:rPr>
            </w:pPr>
            <w:r w:rsidRPr="0067606C">
              <w:rPr>
                <w:rFonts w:ascii="Times New Roman" w:hAnsi="Times New Roman" w:cs="Times New Roman"/>
                <w:color w:val="000000"/>
                <w:sz w:val="24"/>
                <w:szCs w:val="24"/>
                <w:u w:color="000000"/>
              </w:rPr>
              <w:lastRenderedPageBreak/>
              <w:t>Двухкомпонентный дренируемый калоприемник в комплекте (мешок дренируемый)</w:t>
            </w:r>
          </w:p>
        </w:tc>
        <w:tc>
          <w:tcPr>
            <w:tcW w:w="1418" w:type="dxa"/>
          </w:tcPr>
          <w:p w:rsidR="0067606C" w:rsidRPr="0067606C" w:rsidRDefault="0067606C" w:rsidP="0067606C">
            <w:pPr>
              <w:spacing w:before="100" w:beforeAutospacing="1"/>
              <w:jc w:val="center"/>
              <w:rPr>
                <w:rFonts w:ascii="Times New Roman" w:eastAsia="Times New Roman" w:hAnsi="Times New Roman" w:cs="Times New Roman"/>
                <w:color w:val="000000"/>
                <w:sz w:val="24"/>
                <w:szCs w:val="24"/>
                <w:lang w:eastAsia="ru-RU"/>
              </w:rPr>
            </w:pPr>
            <w:r w:rsidRPr="0067606C">
              <w:rPr>
                <w:rFonts w:ascii="Times New Roman" w:eastAsia="Times New Roman" w:hAnsi="Times New Roman" w:cs="Times New Roman"/>
                <w:color w:val="000000"/>
                <w:sz w:val="24"/>
                <w:szCs w:val="24"/>
                <w:lang w:eastAsia="ru-RU"/>
              </w:rPr>
              <w:t xml:space="preserve">КТРУ 32.50.13.190-00006904 — Калоприемник для </w:t>
            </w:r>
            <w:proofErr w:type="gramStart"/>
            <w:r w:rsidRPr="0067606C">
              <w:rPr>
                <w:rFonts w:ascii="Times New Roman" w:eastAsia="Times New Roman" w:hAnsi="Times New Roman" w:cs="Times New Roman"/>
                <w:color w:val="000000"/>
                <w:sz w:val="24"/>
                <w:szCs w:val="24"/>
                <w:lang w:eastAsia="ru-RU"/>
              </w:rPr>
              <w:t>кишечной</w:t>
            </w:r>
            <w:proofErr w:type="gramEnd"/>
            <w:r w:rsidRPr="0067606C">
              <w:rPr>
                <w:rFonts w:ascii="Times New Roman" w:eastAsia="Times New Roman" w:hAnsi="Times New Roman" w:cs="Times New Roman"/>
                <w:color w:val="000000"/>
                <w:sz w:val="24"/>
                <w:szCs w:val="24"/>
                <w:lang w:eastAsia="ru-RU"/>
              </w:rPr>
              <w:t xml:space="preserve"> </w:t>
            </w:r>
            <w:proofErr w:type="spellStart"/>
            <w:r w:rsidRPr="0067606C">
              <w:rPr>
                <w:rFonts w:ascii="Times New Roman" w:eastAsia="Times New Roman" w:hAnsi="Times New Roman" w:cs="Times New Roman"/>
                <w:color w:val="000000"/>
                <w:sz w:val="24"/>
                <w:szCs w:val="24"/>
                <w:lang w:eastAsia="ru-RU"/>
              </w:rPr>
              <w:t>стомы</w:t>
            </w:r>
            <w:proofErr w:type="spellEnd"/>
            <w:r w:rsidRPr="0067606C">
              <w:rPr>
                <w:rFonts w:ascii="Times New Roman" w:eastAsia="Times New Roman" w:hAnsi="Times New Roman" w:cs="Times New Roman"/>
                <w:color w:val="000000"/>
                <w:sz w:val="24"/>
                <w:szCs w:val="24"/>
                <w:lang w:eastAsia="ru-RU"/>
              </w:rPr>
              <w:t xml:space="preserve"> открытого типа, многокомпонентный</w:t>
            </w:r>
          </w:p>
          <w:p w:rsidR="003C3FD6" w:rsidRPr="0067606C" w:rsidRDefault="003C3FD6" w:rsidP="0067606C">
            <w:pPr>
              <w:widowControl w:val="0"/>
              <w:autoSpaceDE w:val="0"/>
              <w:autoSpaceDN w:val="0"/>
              <w:adjustRightInd w:val="0"/>
              <w:jc w:val="center"/>
              <w:rPr>
                <w:rFonts w:ascii="Times New Roman" w:hAnsi="Times New Roman" w:cs="Times New Roman"/>
                <w:color w:val="000000"/>
                <w:sz w:val="24"/>
                <w:szCs w:val="24"/>
              </w:rPr>
            </w:pPr>
          </w:p>
        </w:tc>
        <w:tc>
          <w:tcPr>
            <w:tcW w:w="1275" w:type="dxa"/>
          </w:tcPr>
          <w:p w:rsidR="003C3FD6" w:rsidRPr="0067606C" w:rsidRDefault="001C7031" w:rsidP="00824FA7">
            <w:pPr>
              <w:widowControl w:val="0"/>
              <w:autoSpaceDE w:val="0"/>
              <w:autoSpaceDN w:val="0"/>
              <w:adjustRightInd w:val="0"/>
              <w:jc w:val="center"/>
              <w:rPr>
                <w:rFonts w:ascii="Times New Roman" w:eastAsia="Calibri" w:hAnsi="Times New Roman" w:cs="Times New Roman"/>
                <w:sz w:val="24"/>
                <w:szCs w:val="24"/>
              </w:rPr>
            </w:pPr>
            <w:r w:rsidRPr="0067606C">
              <w:rPr>
                <w:rFonts w:ascii="Times New Roman" w:eastAsia="Calibri" w:hAnsi="Times New Roman" w:cs="Times New Roman"/>
                <w:sz w:val="24"/>
                <w:szCs w:val="24"/>
              </w:rPr>
              <w:t>штука</w:t>
            </w:r>
          </w:p>
        </w:tc>
        <w:tc>
          <w:tcPr>
            <w:tcW w:w="1418" w:type="dxa"/>
          </w:tcPr>
          <w:p w:rsidR="003C3FD6" w:rsidRPr="0067606C" w:rsidRDefault="001C7031" w:rsidP="00824FA7">
            <w:pPr>
              <w:widowControl w:val="0"/>
              <w:autoSpaceDE w:val="0"/>
              <w:autoSpaceDN w:val="0"/>
              <w:adjustRightInd w:val="0"/>
              <w:jc w:val="center"/>
              <w:rPr>
                <w:rFonts w:ascii="Times New Roman" w:eastAsia="Calibri" w:hAnsi="Times New Roman" w:cs="Times New Roman"/>
                <w:sz w:val="24"/>
                <w:szCs w:val="24"/>
              </w:rPr>
            </w:pPr>
            <w:r w:rsidRPr="0067606C">
              <w:rPr>
                <w:rFonts w:ascii="Times New Roman" w:eastAsia="Calibri" w:hAnsi="Times New Roman" w:cs="Times New Roman"/>
                <w:sz w:val="24"/>
                <w:szCs w:val="24"/>
              </w:rPr>
              <w:t>Описание отсутствует</w:t>
            </w:r>
          </w:p>
        </w:tc>
        <w:tc>
          <w:tcPr>
            <w:tcW w:w="4111" w:type="dxa"/>
            <w:shd w:val="clear" w:color="auto" w:fill="auto"/>
            <w:tcMar>
              <w:left w:w="13" w:type="dxa"/>
            </w:tcMar>
          </w:tcPr>
          <w:p w:rsidR="003C3FD6" w:rsidRPr="0067606C" w:rsidRDefault="003C3FD6" w:rsidP="003C3FD6">
            <w:pPr>
              <w:suppressAutoHyphens/>
              <w:jc w:val="both"/>
              <w:rPr>
                <w:rFonts w:ascii="Times New Roman" w:hAnsi="Times New Roman" w:cs="Times New Roman"/>
                <w:sz w:val="24"/>
                <w:szCs w:val="24"/>
                <w:lang w:eastAsia="ar-SA"/>
              </w:rPr>
            </w:pPr>
            <w:r w:rsidRPr="0067606C">
              <w:rPr>
                <w:rFonts w:ascii="Times New Roman" w:hAnsi="Times New Roman" w:cs="Times New Roman"/>
                <w:sz w:val="24"/>
                <w:szCs w:val="24"/>
                <w:lang w:eastAsia="ar-SA"/>
              </w:rPr>
              <w:t xml:space="preserve">Мешок двухкомпонентного калоприемника должен быть дренируемый </w:t>
            </w:r>
            <w:proofErr w:type="spellStart"/>
            <w:r w:rsidRPr="0067606C">
              <w:rPr>
                <w:rFonts w:ascii="Times New Roman" w:hAnsi="Times New Roman" w:cs="Times New Roman"/>
                <w:sz w:val="24"/>
                <w:szCs w:val="24"/>
                <w:lang w:eastAsia="ar-SA"/>
              </w:rPr>
              <w:t>стомный</w:t>
            </w:r>
            <w:proofErr w:type="spellEnd"/>
            <w:r w:rsidRPr="0067606C">
              <w:rPr>
                <w:rFonts w:ascii="Times New Roman" w:hAnsi="Times New Roman" w:cs="Times New Roman"/>
                <w:sz w:val="24"/>
                <w:szCs w:val="24"/>
                <w:lang w:eastAsia="ar-SA"/>
              </w:rPr>
              <w:t xml:space="preserve"> мешок, из непрозрачного/ прозрачного многослойного, не пропускающего запах, не шуршащего материала с запайкой, с мягкой быстровысыхающей нетканой подложкой. Кромка мешка должна быть мягкая. Фланцевые кольца должны быть нескольких типоразмеров и полностью совместимы и адаптированы к пластинам, в том числе и к замку фланцевого соединения. Зажим застёжки должен полностью обеспечивать герметичность мешка</w:t>
            </w:r>
          </w:p>
        </w:tc>
        <w:tc>
          <w:tcPr>
            <w:tcW w:w="850" w:type="dxa"/>
            <w:shd w:val="clear" w:color="auto" w:fill="auto"/>
            <w:tcMar>
              <w:left w:w="13" w:type="dxa"/>
            </w:tcMar>
          </w:tcPr>
          <w:p w:rsidR="003C3FD6" w:rsidRPr="003C3FD6" w:rsidRDefault="00B321D4" w:rsidP="00824FA7">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t>2700</w:t>
            </w:r>
          </w:p>
        </w:tc>
      </w:tr>
      <w:tr w:rsidR="003C3FD6" w:rsidRPr="003C3FD6" w:rsidTr="00B22699">
        <w:tc>
          <w:tcPr>
            <w:tcW w:w="1998" w:type="dxa"/>
            <w:shd w:val="clear" w:color="auto" w:fill="auto"/>
            <w:tcMar>
              <w:left w:w="13" w:type="dxa"/>
            </w:tcMar>
          </w:tcPr>
          <w:p w:rsidR="003C3FD6" w:rsidRPr="0067606C" w:rsidRDefault="003C3FD6" w:rsidP="00824FA7">
            <w:pPr>
              <w:rPr>
                <w:rFonts w:ascii="Times New Roman" w:hAnsi="Times New Roman" w:cs="Times New Roman"/>
                <w:color w:val="000000"/>
                <w:sz w:val="24"/>
                <w:szCs w:val="24"/>
                <w:u w:color="000000"/>
              </w:rPr>
            </w:pPr>
            <w:r w:rsidRPr="0067606C">
              <w:rPr>
                <w:rFonts w:ascii="Times New Roman" w:hAnsi="Times New Roman" w:cs="Times New Roman"/>
                <w:color w:val="000000"/>
                <w:sz w:val="24"/>
                <w:szCs w:val="24"/>
                <w:u w:color="000000"/>
              </w:rPr>
              <w:t xml:space="preserve">Двухкомпонентный дренируемый калоприемник для </w:t>
            </w:r>
            <w:proofErr w:type="gramStart"/>
            <w:r w:rsidRPr="0067606C">
              <w:rPr>
                <w:rFonts w:ascii="Times New Roman" w:hAnsi="Times New Roman" w:cs="Times New Roman"/>
                <w:color w:val="000000"/>
                <w:sz w:val="24"/>
                <w:szCs w:val="24"/>
                <w:u w:color="000000"/>
              </w:rPr>
              <w:t>втянутых</w:t>
            </w:r>
            <w:proofErr w:type="gramEnd"/>
            <w:r w:rsidRPr="0067606C">
              <w:rPr>
                <w:rFonts w:ascii="Times New Roman" w:hAnsi="Times New Roman" w:cs="Times New Roman"/>
                <w:color w:val="000000"/>
                <w:sz w:val="24"/>
                <w:szCs w:val="24"/>
                <w:u w:color="000000"/>
              </w:rPr>
              <w:t xml:space="preserve"> </w:t>
            </w:r>
            <w:proofErr w:type="spellStart"/>
            <w:r w:rsidRPr="0067606C">
              <w:rPr>
                <w:rFonts w:ascii="Times New Roman" w:hAnsi="Times New Roman" w:cs="Times New Roman"/>
                <w:color w:val="000000"/>
                <w:sz w:val="24"/>
                <w:szCs w:val="24"/>
                <w:u w:color="000000"/>
              </w:rPr>
              <w:t>стом</w:t>
            </w:r>
            <w:proofErr w:type="spellEnd"/>
            <w:r w:rsidRPr="0067606C">
              <w:rPr>
                <w:rFonts w:ascii="Times New Roman" w:hAnsi="Times New Roman" w:cs="Times New Roman"/>
                <w:color w:val="000000"/>
                <w:sz w:val="24"/>
                <w:szCs w:val="24"/>
                <w:u w:color="000000"/>
              </w:rPr>
              <w:t xml:space="preserve"> </w:t>
            </w:r>
            <w:r w:rsidR="00063476">
              <w:rPr>
                <w:rFonts w:ascii="Times New Roman" w:hAnsi="Times New Roman" w:cs="Times New Roman"/>
                <w:color w:val="000000"/>
                <w:sz w:val="24"/>
                <w:szCs w:val="24"/>
                <w:u w:color="000000"/>
              </w:rPr>
              <w:t xml:space="preserve">в комплекте </w:t>
            </w:r>
            <w:r w:rsidRPr="0067606C">
              <w:rPr>
                <w:rFonts w:ascii="Times New Roman" w:hAnsi="Times New Roman" w:cs="Times New Roman"/>
                <w:color w:val="000000"/>
                <w:sz w:val="24"/>
                <w:szCs w:val="24"/>
                <w:u w:color="000000"/>
              </w:rPr>
              <w:t xml:space="preserve">(адгезивная пластина </w:t>
            </w:r>
            <w:proofErr w:type="spellStart"/>
            <w:r w:rsidRPr="0067606C">
              <w:rPr>
                <w:rFonts w:ascii="Times New Roman" w:hAnsi="Times New Roman" w:cs="Times New Roman"/>
                <w:color w:val="000000"/>
                <w:sz w:val="24"/>
                <w:szCs w:val="24"/>
                <w:u w:color="000000"/>
              </w:rPr>
              <w:t>конвексная</w:t>
            </w:r>
            <w:proofErr w:type="spellEnd"/>
            <w:r w:rsidRPr="0067606C">
              <w:rPr>
                <w:rFonts w:ascii="Times New Roman" w:hAnsi="Times New Roman" w:cs="Times New Roman"/>
                <w:color w:val="000000"/>
                <w:sz w:val="24"/>
                <w:szCs w:val="24"/>
                <w:u w:color="000000"/>
              </w:rPr>
              <w:t>)</w:t>
            </w:r>
          </w:p>
        </w:tc>
        <w:tc>
          <w:tcPr>
            <w:tcW w:w="1418" w:type="dxa"/>
          </w:tcPr>
          <w:p w:rsidR="0067606C" w:rsidRPr="0067606C" w:rsidRDefault="0067606C" w:rsidP="0067606C">
            <w:pPr>
              <w:spacing w:before="100" w:beforeAutospacing="1"/>
              <w:jc w:val="center"/>
              <w:rPr>
                <w:rFonts w:ascii="Times New Roman" w:eastAsia="Times New Roman" w:hAnsi="Times New Roman" w:cs="Times New Roman"/>
                <w:color w:val="000000"/>
                <w:sz w:val="24"/>
                <w:szCs w:val="24"/>
                <w:lang w:eastAsia="ru-RU"/>
              </w:rPr>
            </w:pPr>
            <w:r w:rsidRPr="0067606C">
              <w:rPr>
                <w:rFonts w:ascii="Times New Roman" w:eastAsia="Times New Roman" w:hAnsi="Times New Roman" w:cs="Times New Roman"/>
                <w:color w:val="000000"/>
                <w:sz w:val="24"/>
                <w:szCs w:val="24"/>
                <w:lang w:eastAsia="ru-RU"/>
              </w:rPr>
              <w:t xml:space="preserve">КТРУ 32.50.13.190-00006904 — Калоприемник для </w:t>
            </w:r>
            <w:proofErr w:type="gramStart"/>
            <w:r w:rsidRPr="0067606C">
              <w:rPr>
                <w:rFonts w:ascii="Times New Roman" w:eastAsia="Times New Roman" w:hAnsi="Times New Roman" w:cs="Times New Roman"/>
                <w:color w:val="000000"/>
                <w:sz w:val="24"/>
                <w:szCs w:val="24"/>
                <w:lang w:eastAsia="ru-RU"/>
              </w:rPr>
              <w:t>кишечной</w:t>
            </w:r>
            <w:proofErr w:type="gramEnd"/>
            <w:r w:rsidRPr="0067606C">
              <w:rPr>
                <w:rFonts w:ascii="Times New Roman" w:eastAsia="Times New Roman" w:hAnsi="Times New Roman" w:cs="Times New Roman"/>
                <w:color w:val="000000"/>
                <w:sz w:val="24"/>
                <w:szCs w:val="24"/>
                <w:lang w:eastAsia="ru-RU"/>
              </w:rPr>
              <w:t xml:space="preserve"> </w:t>
            </w:r>
            <w:proofErr w:type="spellStart"/>
            <w:r w:rsidRPr="0067606C">
              <w:rPr>
                <w:rFonts w:ascii="Times New Roman" w:eastAsia="Times New Roman" w:hAnsi="Times New Roman" w:cs="Times New Roman"/>
                <w:color w:val="000000"/>
                <w:sz w:val="24"/>
                <w:szCs w:val="24"/>
                <w:lang w:eastAsia="ru-RU"/>
              </w:rPr>
              <w:t>стомы</w:t>
            </w:r>
            <w:proofErr w:type="spellEnd"/>
            <w:r w:rsidRPr="0067606C">
              <w:rPr>
                <w:rFonts w:ascii="Times New Roman" w:eastAsia="Times New Roman" w:hAnsi="Times New Roman" w:cs="Times New Roman"/>
                <w:color w:val="000000"/>
                <w:sz w:val="24"/>
                <w:szCs w:val="24"/>
                <w:lang w:eastAsia="ru-RU"/>
              </w:rPr>
              <w:t xml:space="preserve"> открытого типа, многокомпонентный</w:t>
            </w:r>
          </w:p>
          <w:p w:rsidR="003C3FD6" w:rsidRPr="0067606C" w:rsidRDefault="003C3FD6" w:rsidP="0067606C">
            <w:pPr>
              <w:widowControl w:val="0"/>
              <w:autoSpaceDE w:val="0"/>
              <w:autoSpaceDN w:val="0"/>
              <w:adjustRightInd w:val="0"/>
              <w:jc w:val="center"/>
              <w:rPr>
                <w:rFonts w:ascii="Times New Roman" w:hAnsi="Times New Roman" w:cs="Times New Roman"/>
                <w:color w:val="000000"/>
                <w:sz w:val="24"/>
                <w:szCs w:val="24"/>
              </w:rPr>
            </w:pPr>
          </w:p>
        </w:tc>
        <w:tc>
          <w:tcPr>
            <w:tcW w:w="1275" w:type="dxa"/>
          </w:tcPr>
          <w:p w:rsidR="003C3FD6" w:rsidRPr="0067606C" w:rsidRDefault="001C7031" w:rsidP="00824FA7">
            <w:pPr>
              <w:widowControl w:val="0"/>
              <w:autoSpaceDE w:val="0"/>
              <w:autoSpaceDN w:val="0"/>
              <w:adjustRightInd w:val="0"/>
              <w:jc w:val="center"/>
              <w:rPr>
                <w:rFonts w:ascii="Times New Roman" w:eastAsia="Calibri" w:hAnsi="Times New Roman" w:cs="Times New Roman"/>
                <w:sz w:val="24"/>
                <w:szCs w:val="24"/>
              </w:rPr>
            </w:pPr>
            <w:r w:rsidRPr="0067606C">
              <w:rPr>
                <w:rFonts w:ascii="Times New Roman" w:eastAsia="Calibri" w:hAnsi="Times New Roman" w:cs="Times New Roman"/>
                <w:sz w:val="24"/>
                <w:szCs w:val="24"/>
              </w:rPr>
              <w:t>штука</w:t>
            </w:r>
          </w:p>
        </w:tc>
        <w:tc>
          <w:tcPr>
            <w:tcW w:w="1418" w:type="dxa"/>
          </w:tcPr>
          <w:p w:rsidR="003C3FD6" w:rsidRPr="0067606C" w:rsidRDefault="001C7031" w:rsidP="00824FA7">
            <w:pPr>
              <w:widowControl w:val="0"/>
              <w:autoSpaceDE w:val="0"/>
              <w:autoSpaceDN w:val="0"/>
              <w:adjustRightInd w:val="0"/>
              <w:jc w:val="center"/>
              <w:rPr>
                <w:rFonts w:ascii="Times New Roman" w:eastAsia="Calibri" w:hAnsi="Times New Roman" w:cs="Times New Roman"/>
                <w:sz w:val="24"/>
                <w:szCs w:val="24"/>
              </w:rPr>
            </w:pPr>
            <w:r w:rsidRPr="0067606C">
              <w:rPr>
                <w:rFonts w:ascii="Times New Roman" w:eastAsia="Calibri" w:hAnsi="Times New Roman" w:cs="Times New Roman"/>
                <w:sz w:val="24"/>
                <w:szCs w:val="24"/>
              </w:rPr>
              <w:t>Описание отсутствует</w:t>
            </w:r>
          </w:p>
        </w:tc>
        <w:tc>
          <w:tcPr>
            <w:tcW w:w="4111" w:type="dxa"/>
            <w:shd w:val="clear" w:color="auto" w:fill="auto"/>
            <w:tcMar>
              <w:left w:w="13" w:type="dxa"/>
            </w:tcMar>
          </w:tcPr>
          <w:p w:rsidR="003C3FD6" w:rsidRPr="0067606C" w:rsidRDefault="003C3FD6" w:rsidP="003C3FD6">
            <w:pPr>
              <w:suppressAutoHyphens/>
              <w:jc w:val="both"/>
              <w:rPr>
                <w:rFonts w:ascii="Times New Roman" w:hAnsi="Times New Roman" w:cs="Times New Roman"/>
                <w:sz w:val="24"/>
                <w:szCs w:val="24"/>
                <w:lang w:eastAsia="ar-SA"/>
              </w:rPr>
            </w:pPr>
            <w:r w:rsidRPr="0067606C">
              <w:rPr>
                <w:rFonts w:ascii="Times New Roman" w:hAnsi="Times New Roman" w:cs="Times New Roman"/>
                <w:sz w:val="24"/>
                <w:szCs w:val="24"/>
              </w:rPr>
              <w:t xml:space="preserve">Адгезивная пластина должна быть </w:t>
            </w:r>
            <w:proofErr w:type="spellStart"/>
            <w:r w:rsidRPr="0067606C">
              <w:rPr>
                <w:rFonts w:ascii="Times New Roman" w:hAnsi="Times New Roman" w:cs="Times New Roman"/>
                <w:sz w:val="24"/>
                <w:szCs w:val="24"/>
              </w:rPr>
              <w:t>конвексная</w:t>
            </w:r>
            <w:proofErr w:type="spellEnd"/>
            <w:r w:rsidRPr="0067606C">
              <w:rPr>
                <w:rFonts w:ascii="Times New Roman" w:hAnsi="Times New Roman" w:cs="Times New Roman"/>
                <w:sz w:val="24"/>
                <w:szCs w:val="24"/>
              </w:rPr>
              <w:t xml:space="preserve"> </w:t>
            </w:r>
            <w:proofErr w:type="gramStart"/>
            <w:r w:rsidRPr="0067606C">
              <w:rPr>
                <w:rFonts w:ascii="Times New Roman" w:hAnsi="Times New Roman" w:cs="Times New Roman"/>
                <w:sz w:val="24"/>
                <w:szCs w:val="24"/>
              </w:rPr>
              <w:t>для</w:t>
            </w:r>
            <w:proofErr w:type="gramEnd"/>
            <w:r w:rsidRPr="0067606C">
              <w:rPr>
                <w:rFonts w:ascii="Times New Roman" w:hAnsi="Times New Roman" w:cs="Times New Roman"/>
                <w:sz w:val="24"/>
                <w:szCs w:val="24"/>
              </w:rPr>
              <w:t xml:space="preserve"> втянутой </w:t>
            </w:r>
            <w:proofErr w:type="spellStart"/>
            <w:r w:rsidRPr="0067606C">
              <w:rPr>
                <w:rFonts w:ascii="Times New Roman" w:hAnsi="Times New Roman" w:cs="Times New Roman"/>
                <w:sz w:val="24"/>
                <w:szCs w:val="24"/>
              </w:rPr>
              <w:t>стомы</w:t>
            </w:r>
            <w:proofErr w:type="spellEnd"/>
            <w:r w:rsidRPr="0067606C">
              <w:rPr>
                <w:rFonts w:ascii="Times New Roman" w:hAnsi="Times New Roman" w:cs="Times New Roman"/>
                <w:sz w:val="24"/>
                <w:szCs w:val="24"/>
              </w:rPr>
              <w:t xml:space="preserve">, с клеевым слоем на натуральной, </w:t>
            </w:r>
            <w:proofErr w:type="spellStart"/>
            <w:r w:rsidRPr="0067606C">
              <w:rPr>
                <w:rFonts w:ascii="Times New Roman" w:hAnsi="Times New Roman" w:cs="Times New Roman"/>
                <w:sz w:val="24"/>
                <w:szCs w:val="24"/>
              </w:rPr>
              <w:t>гипоаллергенной</w:t>
            </w:r>
            <w:proofErr w:type="spellEnd"/>
            <w:r w:rsidRPr="0067606C">
              <w:rPr>
                <w:rFonts w:ascii="Times New Roman" w:hAnsi="Times New Roman" w:cs="Times New Roman"/>
                <w:sz w:val="24"/>
                <w:szCs w:val="24"/>
              </w:rPr>
              <w:t xml:space="preserve"> гидроколлоидной основе с защитным покрытием, с вырезаемым отверстием под </w:t>
            </w:r>
            <w:proofErr w:type="spellStart"/>
            <w:r w:rsidRPr="0067606C">
              <w:rPr>
                <w:rFonts w:ascii="Times New Roman" w:hAnsi="Times New Roman" w:cs="Times New Roman"/>
                <w:sz w:val="24"/>
                <w:szCs w:val="24"/>
              </w:rPr>
              <w:t>стому</w:t>
            </w:r>
            <w:proofErr w:type="spellEnd"/>
            <w:r w:rsidRPr="0067606C">
              <w:rPr>
                <w:rFonts w:ascii="Times New Roman" w:hAnsi="Times New Roman" w:cs="Times New Roman"/>
                <w:sz w:val="24"/>
                <w:szCs w:val="24"/>
              </w:rPr>
              <w:t xml:space="preserve">. </w:t>
            </w:r>
            <w:r w:rsidRPr="0067606C">
              <w:rPr>
                <w:rFonts w:ascii="Times New Roman" w:hAnsi="Times New Roman" w:cs="Times New Roman"/>
                <w:sz w:val="24"/>
                <w:szCs w:val="24"/>
                <w:lang w:eastAsia="ar-SA"/>
              </w:rPr>
              <w:t>Фланец пластины размером 60 мм должен соответствовать фланцу мешка</w:t>
            </w:r>
          </w:p>
        </w:tc>
        <w:tc>
          <w:tcPr>
            <w:tcW w:w="850" w:type="dxa"/>
            <w:shd w:val="clear" w:color="auto" w:fill="auto"/>
            <w:tcMar>
              <w:left w:w="13" w:type="dxa"/>
            </w:tcMar>
          </w:tcPr>
          <w:p w:rsidR="003C3FD6" w:rsidRPr="003C3FD6" w:rsidRDefault="00B321D4" w:rsidP="00824FA7">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t>190</w:t>
            </w:r>
          </w:p>
        </w:tc>
      </w:tr>
      <w:tr w:rsidR="003C3FD6" w:rsidRPr="003C3FD6" w:rsidTr="00B22699">
        <w:tc>
          <w:tcPr>
            <w:tcW w:w="1998" w:type="dxa"/>
            <w:shd w:val="clear" w:color="auto" w:fill="auto"/>
            <w:tcMar>
              <w:left w:w="13" w:type="dxa"/>
            </w:tcMar>
          </w:tcPr>
          <w:p w:rsidR="003C3FD6" w:rsidRPr="0067606C" w:rsidRDefault="003C3FD6" w:rsidP="00824FA7">
            <w:pPr>
              <w:rPr>
                <w:rFonts w:ascii="Times New Roman" w:hAnsi="Times New Roman" w:cs="Times New Roman"/>
                <w:color w:val="000000"/>
                <w:sz w:val="24"/>
                <w:szCs w:val="24"/>
                <w:u w:color="000000"/>
              </w:rPr>
            </w:pPr>
            <w:r w:rsidRPr="0067606C">
              <w:rPr>
                <w:rFonts w:ascii="Times New Roman" w:hAnsi="Times New Roman" w:cs="Times New Roman"/>
                <w:color w:val="000000"/>
                <w:sz w:val="24"/>
                <w:szCs w:val="24"/>
                <w:u w:color="000000"/>
              </w:rPr>
              <w:t xml:space="preserve">Двухкомпонентный дренируемый калоприемник для </w:t>
            </w:r>
            <w:proofErr w:type="gramStart"/>
            <w:r w:rsidRPr="0067606C">
              <w:rPr>
                <w:rFonts w:ascii="Times New Roman" w:hAnsi="Times New Roman" w:cs="Times New Roman"/>
                <w:color w:val="000000"/>
                <w:sz w:val="24"/>
                <w:szCs w:val="24"/>
                <w:u w:color="000000"/>
              </w:rPr>
              <w:t>втянутых</w:t>
            </w:r>
            <w:proofErr w:type="gramEnd"/>
            <w:r w:rsidRPr="0067606C">
              <w:rPr>
                <w:rFonts w:ascii="Times New Roman" w:hAnsi="Times New Roman" w:cs="Times New Roman"/>
                <w:color w:val="000000"/>
                <w:sz w:val="24"/>
                <w:szCs w:val="24"/>
                <w:u w:color="000000"/>
              </w:rPr>
              <w:t xml:space="preserve"> </w:t>
            </w:r>
            <w:proofErr w:type="spellStart"/>
            <w:r w:rsidRPr="0067606C">
              <w:rPr>
                <w:rFonts w:ascii="Times New Roman" w:hAnsi="Times New Roman" w:cs="Times New Roman"/>
                <w:color w:val="000000"/>
                <w:sz w:val="24"/>
                <w:szCs w:val="24"/>
                <w:u w:color="000000"/>
              </w:rPr>
              <w:t>стом</w:t>
            </w:r>
            <w:proofErr w:type="spellEnd"/>
            <w:r w:rsidR="00063476">
              <w:rPr>
                <w:rFonts w:ascii="Times New Roman" w:hAnsi="Times New Roman" w:cs="Times New Roman"/>
                <w:color w:val="000000"/>
                <w:sz w:val="24"/>
                <w:szCs w:val="24"/>
                <w:u w:color="000000"/>
              </w:rPr>
              <w:t xml:space="preserve"> в комплекте</w:t>
            </w:r>
            <w:r w:rsidRPr="0067606C">
              <w:rPr>
                <w:rFonts w:ascii="Times New Roman" w:hAnsi="Times New Roman" w:cs="Times New Roman"/>
                <w:color w:val="000000"/>
                <w:sz w:val="24"/>
                <w:szCs w:val="24"/>
                <w:u w:color="000000"/>
              </w:rPr>
              <w:t xml:space="preserve"> (мешок дренируемый)</w:t>
            </w:r>
          </w:p>
        </w:tc>
        <w:tc>
          <w:tcPr>
            <w:tcW w:w="1418" w:type="dxa"/>
          </w:tcPr>
          <w:p w:rsidR="0067606C" w:rsidRPr="0067606C" w:rsidRDefault="0067606C" w:rsidP="0067606C">
            <w:pPr>
              <w:spacing w:before="100" w:beforeAutospacing="1"/>
              <w:jc w:val="center"/>
              <w:rPr>
                <w:rFonts w:ascii="Times New Roman" w:eastAsia="Times New Roman" w:hAnsi="Times New Roman" w:cs="Times New Roman"/>
                <w:color w:val="000000"/>
                <w:sz w:val="24"/>
                <w:szCs w:val="24"/>
                <w:lang w:eastAsia="ru-RU"/>
              </w:rPr>
            </w:pPr>
            <w:r w:rsidRPr="0067606C">
              <w:rPr>
                <w:rFonts w:ascii="Times New Roman" w:eastAsia="Times New Roman" w:hAnsi="Times New Roman" w:cs="Times New Roman"/>
                <w:color w:val="000000"/>
                <w:sz w:val="24"/>
                <w:szCs w:val="24"/>
                <w:lang w:eastAsia="ru-RU"/>
              </w:rPr>
              <w:t xml:space="preserve">КТРУ 32.50.13.190-00006904 — Калоприемник для </w:t>
            </w:r>
            <w:proofErr w:type="gramStart"/>
            <w:r w:rsidRPr="0067606C">
              <w:rPr>
                <w:rFonts w:ascii="Times New Roman" w:eastAsia="Times New Roman" w:hAnsi="Times New Roman" w:cs="Times New Roman"/>
                <w:color w:val="000000"/>
                <w:sz w:val="24"/>
                <w:szCs w:val="24"/>
                <w:lang w:eastAsia="ru-RU"/>
              </w:rPr>
              <w:t>кишечной</w:t>
            </w:r>
            <w:proofErr w:type="gramEnd"/>
            <w:r w:rsidRPr="0067606C">
              <w:rPr>
                <w:rFonts w:ascii="Times New Roman" w:eastAsia="Times New Roman" w:hAnsi="Times New Roman" w:cs="Times New Roman"/>
                <w:color w:val="000000"/>
                <w:sz w:val="24"/>
                <w:szCs w:val="24"/>
                <w:lang w:eastAsia="ru-RU"/>
              </w:rPr>
              <w:t xml:space="preserve"> </w:t>
            </w:r>
            <w:proofErr w:type="spellStart"/>
            <w:r w:rsidRPr="0067606C">
              <w:rPr>
                <w:rFonts w:ascii="Times New Roman" w:eastAsia="Times New Roman" w:hAnsi="Times New Roman" w:cs="Times New Roman"/>
                <w:color w:val="000000"/>
                <w:sz w:val="24"/>
                <w:szCs w:val="24"/>
                <w:lang w:eastAsia="ru-RU"/>
              </w:rPr>
              <w:t>стомы</w:t>
            </w:r>
            <w:proofErr w:type="spellEnd"/>
            <w:r w:rsidRPr="0067606C">
              <w:rPr>
                <w:rFonts w:ascii="Times New Roman" w:eastAsia="Times New Roman" w:hAnsi="Times New Roman" w:cs="Times New Roman"/>
                <w:color w:val="000000"/>
                <w:sz w:val="24"/>
                <w:szCs w:val="24"/>
                <w:lang w:eastAsia="ru-RU"/>
              </w:rPr>
              <w:t xml:space="preserve"> открытого типа, многокомпонентный</w:t>
            </w:r>
          </w:p>
          <w:p w:rsidR="003C3FD6" w:rsidRPr="0067606C" w:rsidRDefault="003C3FD6" w:rsidP="0067606C">
            <w:pPr>
              <w:widowControl w:val="0"/>
              <w:autoSpaceDE w:val="0"/>
              <w:autoSpaceDN w:val="0"/>
              <w:adjustRightInd w:val="0"/>
              <w:jc w:val="center"/>
              <w:rPr>
                <w:rFonts w:ascii="Times New Roman" w:hAnsi="Times New Roman" w:cs="Times New Roman"/>
                <w:color w:val="000000"/>
                <w:sz w:val="24"/>
                <w:szCs w:val="24"/>
              </w:rPr>
            </w:pPr>
          </w:p>
        </w:tc>
        <w:tc>
          <w:tcPr>
            <w:tcW w:w="1275" w:type="dxa"/>
          </w:tcPr>
          <w:p w:rsidR="003C3FD6" w:rsidRPr="0067606C" w:rsidRDefault="001C7031" w:rsidP="00824FA7">
            <w:pPr>
              <w:widowControl w:val="0"/>
              <w:autoSpaceDE w:val="0"/>
              <w:autoSpaceDN w:val="0"/>
              <w:adjustRightInd w:val="0"/>
              <w:jc w:val="center"/>
              <w:rPr>
                <w:rFonts w:ascii="Times New Roman" w:eastAsia="Calibri" w:hAnsi="Times New Roman" w:cs="Times New Roman"/>
                <w:sz w:val="24"/>
                <w:szCs w:val="24"/>
              </w:rPr>
            </w:pPr>
            <w:r w:rsidRPr="0067606C">
              <w:rPr>
                <w:rFonts w:ascii="Times New Roman" w:eastAsia="Calibri" w:hAnsi="Times New Roman" w:cs="Times New Roman"/>
                <w:sz w:val="24"/>
                <w:szCs w:val="24"/>
              </w:rPr>
              <w:t>штука</w:t>
            </w:r>
          </w:p>
        </w:tc>
        <w:tc>
          <w:tcPr>
            <w:tcW w:w="1418" w:type="dxa"/>
          </w:tcPr>
          <w:p w:rsidR="003C3FD6" w:rsidRPr="0067606C" w:rsidRDefault="001C7031" w:rsidP="00824FA7">
            <w:pPr>
              <w:widowControl w:val="0"/>
              <w:autoSpaceDE w:val="0"/>
              <w:autoSpaceDN w:val="0"/>
              <w:adjustRightInd w:val="0"/>
              <w:jc w:val="center"/>
              <w:rPr>
                <w:rFonts w:ascii="Times New Roman" w:eastAsia="Calibri" w:hAnsi="Times New Roman" w:cs="Times New Roman"/>
                <w:sz w:val="24"/>
                <w:szCs w:val="24"/>
              </w:rPr>
            </w:pPr>
            <w:r w:rsidRPr="0067606C">
              <w:rPr>
                <w:rFonts w:ascii="Times New Roman" w:eastAsia="Calibri" w:hAnsi="Times New Roman" w:cs="Times New Roman"/>
                <w:sz w:val="24"/>
                <w:szCs w:val="24"/>
              </w:rPr>
              <w:t>Описание отсутствует</w:t>
            </w:r>
          </w:p>
        </w:tc>
        <w:tc>
          <w:tcPr>
            <w:tcW w:w="4111" w:type="dxa"/>
            <w:shd w:val="clear" w:color="auto" w:fill="auto"/>
            <w:tcMar>
              <w:left w:w="13" w:type="dxa"/>
            </w:tcMar>
          </w:tcPr>
          <w:p w:rsidR="003C3FD6" w:rsidRPr="0067606C" w:rsidRDefault="003C3FD6" w:rsidP="003C3FD6">
            <w:pPr>
              <w:suppressAutoHyphens/>
              <w:jc w:val="both"/>
              <w:rPr>
                <w:rFonts w:ascii="Times New Roman" w:hAnsi="Times New Roman" w:cs="Times New Roman"/>
                <w:sz w:val="24"/>
                <w:szCs w:val="24"/>
              </w:rPr>
            </w:pPr>
            <w:r w:rsidRPr="0067606C">
              <w:rPr>
                <w:rFonts w:ascii="Times New Roman" w:hAnsi="Times New Roman" w:cs="Times New Roman"/>
                <w:sz w:val="24"/>
                <w:szCs w:val="24"/>
                <w:lang w:eastAsia="ar-SA"/>
              </w:rPr>
              <w:t xml:space="preserve">Мешок двухкомпонентного калоприемника должен быть дренируемый </w:t>
            </w:r>
            <w:proofErr w:type="spellStart"/>
            <w:r w:rsidRPr="0067606C">
              <w:rPr>
                <w:rFonts w:ascii="Times New Roman" w:hAnsi="Times New Roman" w:cs="Times New Roman"/>
                <w:sz w:val="24"/>
                <w:szCs w:val="24"/>
                <w:lang w:eastAsia="ar-SA"/>
              </w:rPr>
              <w:t>стомный</w:t>
            </w:r>
            <w:proofErr w:type="spellEnd"/>
            <w:r w:rsidRPr="0067606C">
              <w:rPr>
                <w:rFonts w:ascii="Times New Roman" w:hAnsi="Times New Roman" w:cs="Times New Roman"/>
                <w:sz w:val="24"/>
                <w:szCs w:val="24"/>
                <w:lang w:eastAsia="ar-SA"/>
              </w:rPr>
              <w:t xml:space="preserve"> мешок, из непрозрачного/ прозрачного многослойного, не пропускающего запах, не шуршащего материала с запайкой, с мягкой быстровысыхающей нетканой подложкой. Кромка мешка должна быть мягкая. Фланцевые кольца размером 60 мм должны быть полностью совместимы и адаптированы к пластинам, в том числе и к замку фланцевого соединения. Зажим застёжки должен полностью обеспечивать герметичность мешка</w:t>
            </w:r>
          </w:p>
        </w:tc>
        <w:tc>
          <w:tcPr>
            <w:tcW w:w="850" w:type="dxa"/>
            <w:shd w:val="clear" w:color="auto" w:fill="auto"/>
            <w:tcMar>
              <w:left w:w="13" w:type="dxa"/>
            </w:tcMar>
          </w:tcPr>
          <w:p w:rsidR="003C3FD6" w:rsidRPr="003C3FD6" w:rsidRDefault="00B321D4" w:rsidP="00824FA7">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t>570</w:t>
            </w:r>
          </w:p>
        </w:tc>
      </w:tr>
      <w:tr w:rsidR="003C3FD6" w:rsidRPr="003C3FD6" w:rsidTr="00B22699">
        <w:tc>
          <w:tcPr>
            <w:tcW w:w="1998" w:type="dxa"/>
            <w:shd w:val="clear" w:color="auto" w:fill="auto"/>
            <w:tcMar>
              <w:left w:w="13" w:type="dxa"/>
            </w:tcMar>
          </w:tcPr>
          <w:p w:rsidR="003C3FD6" w:rsidRPr="00352AD2" w:rsidRDefault="003C3FD6" w:rsidP="00F50D73">
            <w:pPr>
              <w:rPr>
                <w:rFonts w:ascii="Times New Roman" w:hAnsi="Times New Roman" w:cs="Times New Roman"/>
                <w:color w:val="000000"/>
                <w:sz w:val="24"/>
                <w:szCs w:val="24"/>
                <w:u w:color="000000"/>
              </w:rPr>
            </w:pPr>
            <w:r w:rsidRPr="00352AD2">
              <w:rPr>
                <w:rFonts w:ascii="Times New Roman" w:hAnsi="Times New Roman" w:cs="Times New Roman"/>
                <w:color w:val="000000"/>
                <w:sz w:val="24"/>
                <w:szCs w:val="24"/>
                <w:u w:color="000000"/>
              </w:rPr>
              <w:t xml:space="preserve">Калоприемник </w:t>
            </w:r>
            <w:r w:rsidR="00F50D73" w:rsidRPr="00352AD2">
              <w:rPr>
                <w:rFonts w:ascii="Times New Roman" w:hAnsi="Times New Roman" w:cs="Times New Roman"/>
                <w:color w:val="000000"/>
                <w:sz w:val="24"/>
                <w:szCs w:val="24"/>
                <w:u w:color="000000"/>
              </w:rPr>
              <w:t>из пластмассы на поясе в комплекте с мешками</w:t>
            </w:r>
          </w:p>
        </w:tc>
        <w:tc>
          <w:tcPr>
            <w:tcW w:w="1418" w:type="dxa"/>
          </w:tcPr>
          <w:p w:rsidR="0067606C" w:rsidRPr="00352AD2" w:rsidRDefault="0067606C" w:rsidP="0067606C">
            <w:pPr>
              <w:spacing w:before="100" w:beforeAutospacing="1"/>
              <w:jc w:val="center"/>
              <w:rPr>
                <w:rFonts w:ascii="Times New Roman" w:eastAsia="Times New Roman" w:hAnsi="Times New Roman" w:cs="Times New Roman"/>
                <w:color w:val="000000"/>
                <w:sz w:val="24"/>
                <w:szCs w:val="24"/>
                <w:lang w:eastAsia="ru-RU"/>
              </w:rPr>
            </w:pPr>
            <w:r w:rsidRPr="00352AD2">
              <w:rPr>
                <w:rFonts w:ascii="Times New Roman" w:eastAsia="Times New Roman" w:hAnsi="Times New Roman" w:cs="Times New Roman"/>
                <w:color w:val="000000"/>
                <w:sz w:val="24"/>
                <w:szCs w:val="24"/>
                <w:lang w:eastAsia="ru-RU"/>
              </w:rPr>
              <w:t>КТРУ 32.50.13.190-00006903 — Калоприемн</w:t>
            </w:r>
            <w:r w:rsidRPr="00352AD2">
              <w:rPr>
                <w:rFonts w:ascii="Times New Roman" w:eastAsia="Times New Roman" w:hAnsi="Times New Roman" w:cs="Times New Roman"/>
                <w:color w:val="000000"/>
                <w:sz w:val="24"/>
                <w:szCs w:val="24"/>
                <w:lang w:eastAsia="ru-RU"/>
              </w:rPr>
              <w:lastRenderedPageBreak/>
              <w:t xml:space="preserve">ик для </w:t>
            </w:r>
            <w:proofErr w:type="spellStart"/>
            <w:r w:rsidRPr="00352AD2">
              <w:rPr>
                <w:rFonts w:ascii="Times New Roman" w:eastAsia="Times New Roman" w:hAnsi="Times New Roman" w:cs="Times New Roman"/>
                <w:color w:val="000000"/>
                <w:sz w:val="24"/>
                <w:szCs w:val="24"/>
                <w:lang w:eastAsia="ru-RU"/>
              </w:rPr>
              <w:t>колостомы</w:t>
            </w:r>
            <w:proofErr w:type="spellEnd"/>
            <w:r w:rsidRPr="00352AD2">
              <w:rPr>
                <w:rFonts w:ascii="Times New Roman" w:eastAsia="Times New Roman" w:hAnsi="Times New Roman" w:cs="Times New Roman"/>
                <w:color w:val="000000"/>
                <w:sz w:val="24"/>
                <w:szCs w:val="24"/>
                <w:lang w:eastAsia="ru-RU"/>
              </w:rPr>
              <w:t xml:space="preserve"> закрытый, многокомпонентный</w:t>
            </w:r>
          </w:p>
          <w:p w:rsidR="003C3FD6" w:rsidRPr="00352AD2" w:rsidRDefault="003C3FD6" w:rsidP="0067606C">
            <w:pPr>
              <w:widowControl w:val="0"/>
              <w:autoSpaceDE w:val="0"/>
              <w:autoSpaceDN w:val="0"/>
              <w:adjustRightInd w:val="0"/>
              <w:jc w:val="center"/>
              <w:rPr>
                <w:rFonts w:ascii="Times New Roman" w:hAnsi="Times New Roman" w:cs="Times New Roman"/>
                <w:color w:val="000000"/>
                <w:sz w:val="24"/>
                <w:szCs w:val="24"/>
              </w:rPr>
            </w:pPr>
          </w:p>
        </w:tc>
        <w:tc>
          <w:tcPr>
            <w:tcW w:w="1275" w:type="dxa"/>
          </w:tcPr>
          <w:p w:rsidR="003C3FD6" w:rsidRPr="00352AD2" w:rsidRDefault="001C7031" w:rsidP="00824FA7">
            <w:pPr>
              <w:widowControl w:val="0"/>
              <w:autoSpaceDE w:val="0"/>
              <w:autoSpaceDN w:val="0"/>
              <w:adjustRightInd w:val="0"/>
              <w:jc w:val="center"/>
              <w:rPr>
                <w:rFonts w:ascii="Times New Roman" w:eastAsia="Calibri" w:hAnsi="Times New Roman" w:cs="Times New Roman"/>
                <w:sz w:val="24"/>
                <w:szCs w:val="24"/>
              </w:rPr>
            </w:pPr>
            <w:r w:rsidRPr="00352AD2">
              <w:rPr>
                <w:rFonts w:ascii="Times New Roman" w:eastAsia="Calibri" w:hAnsi="Times New Roman" w:cs="Times New Roman"/>
                <w:sz w:val="24"/>
                <w:szCs w:val="24"/>
              </w:rPr>
              <w:lastRenderedPageBreak/>
              <w:t>штука</w:t>
            </w:r>
          </w:p>
        </w:tc>
        <w:tc>
          <w:tcPr>
            <w:tcW w:w="1418" w:type="dxa"/>
          </w:tcPr>
          <w:p w:rsidR="003C3FD6" w:rsidRPr="00352AD2" w:rsidRDefault="001C7031" w:rsidP="00824FA7">
            <w:pPr>
              <w:widowControl w:val="0"/>
              <w:autoSpaceDE w:val="0"/>
              <w:autoSpaceDN w:val="0"/>
              <w:adjustRightInd w:val="0"/>
              <w:jc w:val="center"/>
              <w:rPr>
                <w:rFonts w:ascii="Times New Roman" w:eastAsia="Calibri" w:hAnsi="Times New Roman" w:cs="Times New Roman"/>
                <w:sz w:val="24"/>
                <w:szCs w:val="24"/>
              </w:rPr>
            </w:pPr>
            <w:r w:rsidRPr="00352AD2">
              <w:rPr>
                <w:rFonts w:ascii="Times New Roman" w:eastAsia="Calibri" w:hAnsi="Times New Roman" w:cs="Times New Roman"/>
                <w:sz w:val="24"/>
                <w:szCs w:val="24"/>
              </w:rPr>
              <w:t>Описание отсутствует</w:t>
            </w:r>
          </w:p>
        </w:tc>
        <w:tc>
          <w:tcPr>
            <w:tcW w:w="4111" w:type="dxa"/>
            <w:shd w:val="clear" w:color="auto" w:fill="auto"/>
            <w:tcMar>
              <w:left w:w="13" w:type="dxa"/>
            </w:tcMar>
          </w:tcPr>
          <w:p w:rsidR="003C3FD6" w:rsidRPr="00352AD2" w:rsidRDefault="003C3FD6" w:rsidP="003C3FD6">
            <w:pPr>
              <w:suppressAutoHyphens/>
              <w:jc w:val="both"/>
              <w:rPr>
                <w:rFonts w:ascii="Times New Roman" w:hAnsi="Times New Roman" w:cs="Times New Roman"/>
                <w:sz w:val="24"/>
                <w:szCs w:val="24"/>
                <w:lang w:eastAsia="ar-SA"/>
              </w:rPr>
            </w:pPr>
            <w:r w:rsidRPr="00352AD2">
              <w:rPr>
                <w:rFonts w:ascii="Times New Roman" w:hAnsi="Times New Roman" w:cs="Times New Roman"/>
                <w:sz w:val="24"/>
                <w:szCs w:val="24"/>
              </w:rPr>
              <w:t xml:space="preserve">Корпус калоприемника должен быть изготовлен из нетоксичного полиэтилена. При соприкосновении с телом изделие должно быстро приобретать его температуру. В </w:t>
            </w:r>
            <w:r w:rsidRPr="00352AD2">
              <w:rPr>
                <w:rFonts w:ascii="Times New Roman" w:hAnsi="Times New Roman" w:cs="Times New Roman"/>
                <w:sz w:val="24"/>
                <w:szCs w:val="24"/>
              </w:rPr>
              <w:lastRenderedPageBreak/>
              <w:t>комплект должны входить мешочки-сборники не менее 75 штук. Диаметр отверстия корпуса должен быть не менее 60 мм. Выбор диаметра отверстия должен производиться инвалидом (получателем) при индивидуальном подборе изделия в момент обеспечения</w:t>
            </w:r>
          </w:p>
        </w:tc>
        <w:tc>
          <w:tcPr>
            <w:tcW w:w="850" w:type="dxa"/>
            <w:shd w:val="clear" w:color="auto" w:fill="auto"/>
            <w:tcMar>
              <w:left w:w="13" w:type="dxa"/>
            </w:tcMar>
          </w:tcPr>
          <w:p w:rsidR="003C3FD6" w:rsidRPr="003C3FD6" w:rsidRDefault="00B321D4" w:rsidP="00824FA7">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r>
      <w:tr w:rsidR="00352AD2" w:rsidRPr="003C3FD6" w:rsidTr="00B22699">
        <w:trPr>
          <w:trHeight w:val="2324"/>
        </w:trPr>
        <w:tc>
          <w:tcPr>
            <w:tcW w:w="1998" w:type="dxa"/>
            <w:shd w:val="clear" w:color="auto" w:fill="auto"/>
            <w:tcMar>
              <w:left w:w="13" w:type="dxa"/>
            </w:tcMar>
          </w:tcPr>
          <w:p w:rsidR="00352AD2" w:rsidRPr="00352AD2" w:rsidRDefault="00352AD2" w:rsidP="00F50D73">
            <w:pPr>
              <w:rPr>
                <w:rFonts w:ascii="Times New Roman" w:hAnsi="Times New Roman" w:cs="Times New Roman"/>
                <w:color w:val="000000"/>
                <w:sz w:val="24"/>
                <w:szCs w:val="24"/>
                <w:u w:color="000000"/>
              </w:rPr>
            </w:pPr>
            <w:r w:rsidRPr="00352AD2">
              <w:rPr>
                <w:rFonts w:ascii="Times New Roman" w:hAnsi="Times New Roman" w:cs="Times New Roman"/>
                <w:color w:val="000000"/>
                <w:sz w:val="24"/>
                <w:szCs w:val="24"/>
                <w:u w:color="000000"/>
              </w:rPr>
              <w:lastRenderedPageBreak/>
              <w:t xml:space="preserve">Пояс для калоприемников и </w:t>
            </w:r>
            <w:proofErr w:type="spellStart"/>
            <w:r w:rsidRPr="00352AD2">
              <w:rPr>
                <w:rFonts w:ascii="Times New Roman" w:hAnsi="Times New Roman" w:cs="Times New Roman"/>
                <w:color w:val="000000"/>
                <w:sz w:val="24"/>
                <w:szCs w:val="24"/>
                <w:u w:color="000000"/>
              </w:rPr>
              <w:t>уроприемников</w:t>
            </w:r>
            <w:proofErr w:type="spellEnd"/>
          </w:p>
        </w:tc>
        <w:tc>
          <w:tcPr>
            <w:tcW w:w="1418" w:type="dxa"/>
          </w:tcPr>
          <w:p w:rsidR="00352AD2" w:rsidRPr="00352AD2" w:rsidRDefault="00352AD2" w:rsidP="001D57AE">
            <w:pPr>
              <w:spacing w:before="100" w:beforeAutospacing="1"/>
              <w:rPr>
                <w:rFonts w:ascii="Times New Roman" w:eastAsia="Times New Roman" w:hAnsi="Times New Roman" w:cs="Times New Roman"/>
                <w:color w:val="000000"/>
                <w:sz w:val="24"/>
                <w:szCs w:val="24"/>
                <w:lang w:eastAsia="ru-RU"/>
              </w:rPr>
            </w:pPr>
            <w:r w:rsidRPr="00352AD2">
              <w:rPr>
                <w:rFonts w:ascii="Times New Roman" w:eastAsia="Times New Roman" w:hAnsi="Times New Roman" w:cs="Times New Roman"/>
                <w:color w:val="000000"/>
                <w:sz w:val="24"/>
                <w:szCs w:val="24"/>
                <w:lang w:eastAsia="ru-RU"/>
              </w:rPr>
              <w:t xml:space="preserve">КТРУ 32.50.13.190-00006908 - Пояс для калоприемников и </w:t>
            </w:r>
            <w:proofErr w:type="spellStart"/>
            <w:r w:rsidRPr="00352AD2">
              <w:rPr>
                <w:rFonts w:ascii="Times New Roman" w:eastAsia="Times New Roman" w:hAnsi="Times New Roman" w:cs="Times New Roman"/>
                <w:color w:val="000000"/>
                <w:sz w:val="24"/>
                <w:szCs w:val="24"/>
                <w:lang w:eastAsia="ru-RU"/>
              </w:rPr>
              <w:t>уроприемников</w:t>
            </w:r>
            <w:proofErr w:type="spellEnd"/>
            <w:r w:rsidRPr="00352AD2">
              <w:rPr>
                <w:rFonts w:ascii="Times New Roman" w:eastAsia="Times New Roman" w:hAnsi="Times New Roman" w:cs="Times New Roman"/>
                <w:color w:val="000000"/>
                <w:sz w:val="24"/>
                <w:szCs w:val="24"/>
                <w:lang w:eastAsia="ru-RU"/>
              </w:rPr>
              <w:t xml:space="preserve"> </w:t>
            </w:r>
          </w:p>
        </w:tc>
        <w:tc>
          <w:tcPr>
            <w:tcW w:w="1275" w:type="dxa"/>
          </w:tcPr>
          <w:p w:rsidR="00352AD2" w:rsidRPr="00352AD2" w:rsidRDefault="00352AD2" w:rsidP="00824FA7">
            <w:pPr>
              <w:widowControl w:val="0"/>
              <w:autoSpaceDE w:val="0"/>
              <w:autoSpaceDN w:val="0"/>
              <w:adjustRightInd w:val="0"/>
              <w:jc w:val="center"/>
              <w:rPr>
                <w:rFonts w:ascii="Times New Roman" w:eastAsia="Calibri" w:hAnsi="Times New Roman" w:cs="Times New Roman"/>
                <w:sz w:val="24"/>
                <w:szCs w:val="24"/>
              </w:rPr>
            </w:pPr>
            <w:r w:rsidRPr="00352AD2">
              <w:rPr>
                <w:rFonts w:ascii="Times New Roman" w:eastAsia="Calibri" w:hAnsi="Times New Roman" w:cs="Times New Roman"/>
                <w:color w:val="00000A"/>
                <w:sz w:val="24"/>
                <w:szCs w:val="24"/>
              </w:rPr>
              <w:t>штука</w:t>
            </w:r>
          </w:p>
        </w:tc>
        <w:tc>
          <w:tcPr>
            <w:tcW w:w="1418" w:type="dxa"/>
          </w:tcPr>
          <w:p w:rsidR="00352AD2" w:rsidRPr="00352AD2" w:rsidRDefault="00352AD2" w:rsidP="00824FA7">
            <w:pPr>
              <w:widowControl w:val="0"/>
              <w:autoSpaceDE w:val="0"/>
              <w:autoSpaceDN w:val="0"/>
              <w:adjustRightInd w:val="0"/>
              <w:jc w:val="center"/>
              <w:rPr>
                <w:rFonts w:ascii="Times New Roman" w:eastAsia="Calibri" w:hAnsi="Times New Roman" w:cs="Times New Roman"/>
                <w:sz w:val="24"/>
                <w:szCs w:val="24"/>
              </w:rPr>
            </w:pPr>
            <w:r w:rsidRPr="00352AD2">
              <w:rPr>
                <w:rFonts w:ascii="Times New Roman" w:eastAsia="Calibri" w:hAnsi="Times New Roman" w:cs="Times New Roman"/>
                <w:color w:val="00000A"/>
                <w:sz w:val="24"/>
                <w:szCs w:val="24"/>
              </w:rPr>
              <w:t>Описание отсутствует</w:t>
            </w:r>
          </w:p>
        </w:tc>
        <w:tc>
          <w:tcPr>
            <w:tcW w:w="4111" w:type="dxa"/>
            <w:shd w:val="clear" w:color="auto" w:fill="auto"/>
            <w:tcMar>
              <w:left w:w="13" w:type="dxa"/>
            </w:tcMar>
          </w:tcPr>
          <w:p w:rsidR="00352AD2" w:rsidRPr="00352AD2" w:rsidRDefault="00352AD2" w:rsidP="003C3FD6">
            <w:pPr>
              <w:suppressAutoHyphens/>
              <w:jc w:val="both"/>
              <w:rPr>
                <w:rFonts w:ascii="Times New Roman" w:hAnsi="Times New Roman" w:cs="Times New Roman"/>
                <w:sz w:val="24"/>
                <w:szCs w:val="24"/>
              </w:rPr>
            </w:pPr>
            <w:r w:rsidRPr="00352AD2">
              <w:rPr>
                <w:rFonts w:ascii="Times New Roman" w:hAnsi="Times New Roman" w:cs="Times New Roman"/>
                <w:sz w:val="24"/>
                <w:szCs w:val="24"/>
              </w:rPr>
              <w:t xml:space="preserve">Пояс должен применяться для дополнительной фиксации </w:t>
            </w:r>
            <w:proofErr w:type="spellStart"/>
            <w:r w:rsidRPr="00352AD2">
              <w:rPr>
                <w:rFonts w:ascii="Times New Roman" w:hAnsi="Times New Roman" w:cs="Times New Roman"/>
                <w:sz w:val="24"/>
                <w:szCs w:val="24"/>
              </w:rPr>
              <w:t>уроприемников</w:t>
            </w:r>
            <w:proofErr w:type="spellEnd"/>
            <w:r w:rsidRPr="00352AD2">
              <w:rPr>
                <w:rFonts w:ascii="Times New Roman" w:hAnsi="Times New Roman" w:cs="Times New Roman"/>
                <w:sz w:val="24"/>
                <w:szCs w:val="24"/>
              </w:rPr>
              <w:t xml:space="preserve"> и калоприемников. Пояс должен быть гибкий, длина пояса должна регулироваться</w:t>
            </w:r>
          </w:p>
        </w:tc>
        <w:tc>
          <w:tcPr>
            <w:tcW w:w="850" w:type="dxa"/>
            <w:shd w:val="clear" w:color="auto" w:fill="auto"/>
            <w:tcMar>
              <w:left w:w="13" w:type="dxa"/>
            </w:tcMar>
          </w:tcPr>
          <w:p w:rsidR="00352AD2" w:rsidRPr="003C3FD6" w:rsidRDefault="00B321D4" w:rsidP="00824FA7">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t>9</w:t>
            </w:r>
          </w:p>
        </w:tc>
      </w:tr>
    </w:tbl>
    <w:p w:rsidR="003C3FD6" w:rsidRPr="003C3FD6" w:rsidRDefault="003C3FD6" w:rsidP="00176E43">
      <w:pPr>
        <w:spacing w:before="278" w:after="0" w:line="240" w:lineRule="auto"/>
        <w:ind w:firstLine="709"/>
        <w:contextualSpacing/>
        <w:jc w:val="both"/>
        <w:rPr>
          <w:rFonts w:ascii="Times New Roman" w:eastAsia="Times New Roman" w:hAnsi="Times New Roman" w:cs="Times New Roman"/>
          <w:color w:val="000000"/>
          <w:sz w:val="24"/>
          <w:szCs w:val="24"/>
          <w:lang w:eastAsia="ru-RU"/>
        </w:rPr>
      </w:pPr>
    </w:p>
    <w:p w:rsidR="00176E43" w:rsidRPr="00F57E6E" w:rsidRDefault="00176E43" w:rsidP="00176E43">
      <w:pPr>
        <w:spacing w:before="278" w:after="0" w:line="240" w:lineRule="auto"/>
        <w:ind w:firstLine="488"/>
        <w:contextualSpacing/>
        <w:jc w:val="center"/>
        <w:rPr>
          <w:rFonts w:ascii="Times New Roman" w:eastAsia="Times New Roman" w:hAnsi="Times New Roman" w:cs="Times New Roman"/>
          <w:color w:val="000000"/>
          <w:sz w:val="20"/>
          <w:szCs w:val="20"/>
          <w:lang w:eastAsia="ru-RU"/>
        </w:rPr>
      </w:pPr>
      <w:r w:rsidRPr="00F57E6E">
        <w:rPr>
          <w:rFonts w:ascii="Times New Roman" w:eastAsia="Times New Roman" w:hAnsi="Times New Roman" w:cs="Times New Roman"/>
          <w:b/>
          <w:bCs/>
          <w:color w:val="000000"/>
          <w:sz w:val="24"/>
          <w:szCs w:val="24"/>
          <w:lang w:eastAsia="ru-RU"/>
        </w:rPr>
        <w:t>Требования к упаковке и отгрузке Товара</w:t>
      </w:r>
    </w:p>
    <w:p w:rsidR="001D57AE" w:rsidRPr="001D57AE" w:rsidRDefault="001D57AE" w:rsidP="001D57AE">
      <w:pPr>
        <w:pStyle w:val="ae"/>
        <w:tabs>
          <w:tab w:val="left" w:pos="709"/>
          <w:tab w:val="right" w:leader="dot" w:pos="10435"/>
        </w:tabs>
        <w:spacing w:after="0"/>
        <w:jc w:val="both"/>
        <w:rPr>
          <w:rFonts w:cs="Times New Roman"/>
          <w:lang w:val="ru-RU"/>
        </w:rPr>
      </w:pPr>
      <w:r>
        <w:rPr>
          <w:rFonts w:cs="Times New Roman"/>
          <w:lang w:val="ru-RU"/>
        </w:rPr>
        <w:tab/>
      </w:r>
      <w:r w:rsidRPr="001D57AE">
        <w:rPr>
          <w:rFonts w:cs="Times New Roman"/>
        </w:rPr>
        <w:t xml:space="preserve">В </w:t>
      </w:r>
      <w:proofErr w:type="spellStart"/>
      <w:r w:rsidRPr="001D57AE">
        <w:rPr>
          <w:rFonts w:cs="Times New Roman"/>
        </w:rPr>
        <w:t>специальных</w:t>
      </w:r>
      <w:proofErr w:type="spellEnd"/>
      <w:r w:rsidRPr="001D57AE">
        <w:rPr>
          <w:rFonts w:cs="Times New Roman"/>
        </w:rPr>
        <w:t xml:space="preserve"> </w:t>
      </w:r>
      <w:proofErr w:type="spellStart"/>
      <w:r w:rsidRPr="001D57AE">
        <w:rPr>
          <w:rFonts w:cs="Times New Roman"/>
        </w:rPr>
        <w:t>средствах</w:t>
      </w:r>
      <w:proofErr w:type="spellEnd"/>
      <w:r w:rsidRPr="001D57AE">
        <w:rPr>
          <w:rFonts w:cs="Times New Roman"/>
        </w:rPr>
        <w:t xml:space="preserve"> </w:t>
      </w:r>
      <w:proofErr w:type="spellStart"/>
      <w:r w:rsidRPr="001D57AE">
        <w:rPr>
          <w:rFonts w:cs="Times New Roman"/>
        </w:rPr>
        <w:t>при</w:t>
      </w:r>
      <w:proofErr w:type="spellEnd"/>
      <w:r w:rsidRPr="001D57AE">
        <w:rPr>
          <w:rFonts w:cs="Times New Roman"/>
        </w:rPr>
        <w:t xml:space="preserve"> </w:t>
      </w:r>
      <w:proofErr w:type="spellStart"/>
      <w:r w:rsidRPr="001D57AE">
        <w:rPr>
          <w:rFonts w:cs="Times New Roman"/>
        </w:rPr>
        <w:t>нарушениях</w:t>
      </w:r>
      <w:proofErr w:type="spellEnd"/>
      <w:r w:rsidRPr="001D57AE">
        <w:rPr>
          <w:rFonts w:cs="Times New Roman"/>
        </w:rPr>
        <w:t xml:space="preserve"> </w:t>
      </w:r>
      <w:proofErr w:type="spellStart"/>
      <w:r w:rsidRPr="001D57AE">
        <w:rPr>
          <w:rFonts w:cs="Times New Roman"/>
        </w:rPr>
        <w:t>функций</w:t>
      </w:r>
      <w:proofErr w:type="spellEnd"/>
      <w:r w:rsidRPr="001D57AE">
        <w:rPr>
          <w:rFonts w:cs="Times New Roman"/>
        </w:rPr>
        <w:t xml:space="preserve"> </w:t>
      </w:r>
      <w:proofErr w:type="spellStart"/>
      <w:r w:rsidRPr="001D57AE">
        <w:rPr>
          <w:rFonts w:cs="Times New Roman"/>
        </w:rPr>
        <w:t>выделения</w:t>
      </w:r>
      <w:proofErr w:type="spellEnd"/>
      <w:r w:rsidRPr="001D57AE">
        <w:rPr>
          <w:rFonts w:cs="Times New Roman"/>
        </w:rPr>
        <w:t xml:space="preserve"> </w:t>
      </w:r>
      <w:proofErr w:type="spellStart"/>
      <w:r w:rsidRPr="001D57AE">
        <w:rPr>
          <w:rFonts w:cs="Times New Roman"/>
        </w:rPr>
        <w:t>должны</w:t>
      </w:r>
      <w:proofErr w:type="spellEnd"/>
      <w:r w:rsidRPr="001D57AE">
        <w:rPr>
          <w:rFonts w:cs="Times New Roman"/>
        </w:rPr>
        <w:t xml:space="preserve"> </w:t>
      </w:r>
      <w:proofErr w:type="spellStart"/>
      <w:r w:rsidRPr="001D57AE">
        <w:rPr>
          <w:rFonts w:cs="Times New Roman"/>
        </w:rPr>
        <w:t>отсутствовать</w:t>
      </w:r>
      <w:proofErr w:type="spellEnd"/>
      <w:r w:rsidRPr="001D57AE">
        <w:rPr>
          <w:rFonts w:cs="Times New Roman"/>
        </w:rPr>
        <w:t xml:space="preserve"> </w:t>
      </w:r>
      <w:proofErr w:type="spellStart"/>
      <w:r w:rsidRPr="001D57AE">
        <w:rPr>
          <w:rFonts w:cs="Times New Roman"/>
        </w:rPr>
        <w:t>механические</w:t>
      </w:r>
      <w:proofErr w:type="spellEnd"/>
      <w:r w:rsidRPr="001D57AE">
        <w:rPr>
          <w:rFonts w:cs="Times New Roman"/>
        </w:rPr>
        <w:t xml:space="preserve"> </w:t>
      </w:r>
      <w:proofErr w:type="spellStart"/>
      <w:r w:rsidRPr="001D57AE">
        <w:rPr>
          <w:rFonts w:cs="Times New Roman"/>
        </w:rPr>
        <w:t>повреждения</w:t>
      </w:r>
      <w:proofErr w:type="spellEnd"/>
      <w:r w:rsidRPr="001D57AE">
        <w:rPr>
          <w:rFonts w:cs="Times New Roman"/>
        </w:rPr>
        <w:t xml:space="preserve"> (</w:t>
      </w:r>
      <w:proofErr w:type="spellStart"/>
      <w:r w:rsidRPr="001D57AE">
        <w:rPr>
          <w:rFonts w:cs="Times New Roman"/>
        </w:rPr>
        <w:t>разрывы</w:t>
      </w:r>
      <w:proofErr w:type="spellEnd"/>
      <w:r w:rsidRPr="001D57AE">
        <w:rPr>
          <w:rFonts w:cs="Times New Roman"/>
        </w:rPr>
        <w:t xml:space="preserve"> </w:t>
      </w:r>
      <w:proofErr w:type="spellStart"/>
      <w:r w:rsidRPr="001D57AE">
        <w:rPr>
          <w:rFonts w:cs="Times New Roman"/>
        </w:rPr>
        <w:t>края</w:t>
      </w:r>
      <w:proofErr w:type="spellEnd"/>
      <w:r w:rsidRPr="001D57AE">
        <w:rPr>
          <w:rFonts w:cs="Times New Roman"/>
        </w:rPr>
        <w:t xml:space="preserve">, </w:t>
      </w:r>
      <w:proofErr w:type="spellStart"/>
      <w:r w:rsidRPr="001D57AE">
        <w:rPr>
          <w:rFonts w:cs="Times New Roman"/>
        </w:rPr>
        <w:t>разрезы</w:t>
      </w:r>
      <w:proofErr w:type="spellEnd"/>
      <w:r w:rsidRPr="001D57AE">
        <w:rPr>
          <w:rFonts w:cs="Times New Roman"/>
        </w:rPr>
        <w:t xml:space="preserve"> и </w:t>
      </w:r>
      <w:proofErr w:type="spellStart"/>
      <w:r w:rsidRPr="001D57AE">
        <w:rPr>
          <w:rFonts w:cs="Times New Roman"/>
        </w:rPr>
        <w:t>т.п</w:t>
      </w:r>
      <w:proofErr w:type="spellEnd"/>
      <w:r w:rsidRPr="001D57AE">
        <w:rPr>
          <w:rFonts w:cs="Times New Roman"/>
        </w:rPr>
        <w:t xml:space="preserve">.), </w:t>
      </w:r>
      <w:proofErr w:type="spellStart"/>
      <w:r w:rsidRPr="001D57AE">
        <w:rPr>
          <w:rFonts w:cs="Times New Roman"/>
        </w:rPr>
        <w:t>видимые</w:t>
      </w:r>
      <w:proofErr w:type="spellEnd"/>
      <w:r w:rsidRPr="001D57AE">
        <w:rPr>
          <w:rFonts w:cs="Times New Roman"/>
        </w:rPr>
        <w:t xml:space="preserve"> </w:t>
      </w:r>
      <w:proofErr w:type="spellStart"/>
      <w:r w:rsidRPr="001D57AE">
        <w:rPr>
          <w:rFonts w:cs="Times New Roman"/>
        </w:rPr>
        <w:t>невооруженным</w:t>
      </w:r>
      <w:proofErr w:type="spellEnd"/>
      <w:r w:rsidRPr="001D57AE">
        <w:rPr>
          <w:rFonts w:cs="Times New Roman"/>
        </w:rPr>
        <w:t xml:space="preserve"> </w:t>
      </w:r>
      <w:proofErr w:type="spellStart"/>
      <w:r w:rsidRPr="001D57AE">
        <w:rPr>
          <w:rFonts w:cs="Times New Roman"/>
        </w:rPr>
        <w:t>глазом</w:t>
      </w:r>
      <w:proofErr w:type="spellEnd"/>
      <w:r w:rsidRPr="001D57AE">
        <w:rPr>
          <w:rFonts w:cs="Times New Roman"/>
        </w:rPr>
        <w:t xml:space="preserve">. </w:t>
      </w:r>
      <w:proofErr w:type="spellStart"/>
      <w:r w:rsidRPr="001D57AE">
        <w:rPr>
          <w:rFonts w:cs="Times New Roman"/>
        </w:rPr>
        <w:t>Товар</w:t>
      </w:r>
      <w:proofErr w:type="spellEnd"/>
      <w:r w:rsidRPr="001D57AE">
        <w:rPr>
          <w:rFonts w:cs="Times New Roman"/>
        </w:rPr>
        <w:t xml:space="preserve"> </w:t>
      </w:r>
      <w:proofErr w:type="spellStart"/>
      <w:r w:rsidRPr="001D57AE">
        <w:rPr>
          <w:rFonts w:cs="Times New Roman"/>
        </w:rPr>
        <w:t>должен</w:t>
      </w:r>
      <w:proofErr w:type="spellEnd"/>
      <w:r w:rsidRPr="001D57AE">
        <w:rPr>
          <w:rFonts w:cs="Times New Roman"/>
        </w:rPr>
        <w:t xml:space="preserve"> </w:t>
      </w:r>
      <w:proofErr w:type="spellStart"/>
      <w:r w:rsidRPr="001D57AE">
        <w:rPr>
          <w:rFonts w:cs="Times New Roman"/>
        </w:rPr>
        <w:t>иметь</w:t>
      </w:r>
      <w:proofErr w:type="spellEnd"/>
      <w:r w:rsidRPr="001D57AE">
        <w:rPr>
          <w:rFonts w:cs="Times New Roman"/>
        </w:rPr>
        <w:t xml:space="preserve"> </w:t>
      </w:r>
      <w:proofErr w:type="spellStart"/>
      <w:r w:rsidRPr="001D57AE">
        <w:rPr>
          <w:rFonts w:cs="Times New Roman"/>
        </w:rPr>
        <w:t>регистрационные</w:t>
      </w:r>
      <w:proofErr w:type="spellEnd"/>
      <w:r w:rsidRPr="001D57AE">
        <w:rPr>
          <w:rFonts w:cs="Times New Roman"/>
        </w:rPr>
        <w:t xml:space="preserve"> </w:t>
      </w:r>
      <w:proofErr w:type="spellStart"/>
      <w:r w:rsidRPr="001D57AE">
        <w:rPr>
          <w:rFonts w:cs="Times New Roman"/>
        </w:rPr>
        <w:t>удостоверения</w:t>
      </w:r>
      <w:proofErr w:type="spellEnd"/>
      <w:r w:rsidRPr="001D57AE">
        <w:rPr>
          <w:rFonts w:cs="Times New Roman"/>
        </w:rPr>
        <w:t xml:space="preserve"> ФС </w:t>
      </w:r>
      <w:proofErr w:type="spellStart"/>
      <w:r w:rsidRPr="001D57AE">
        <w:rPr>
          <w:rFonts w:cs="Times New Roman"/>
        </w:rPr>
        <w:t>по</w:t>
      </w:r>
      <w:proofErr w:type="spellEnd"/>
      <w:r w:rsidRPr="001D57AE">
        <w:rPr>
          <w:rFonts w:cs="Times New Roman"/>
        </w:rPr>
        <w:t xml:space="preserve"> </w:t>
      </w:r>
      <w:proofErr w:type="spellStart"/>
      <w:r w:rsidRPr="001D57AE">
        <w:rPr>
          <w:rFonts w:cs="Times New Roman"/>
        </w:rPr>
        <w:t>надзору</w:t>
      </w:r>
      <w:proofErr w:type="spellEnd"/>
      <w:r w:rsidRPr="001D57AE">
        <w:rPr>
          <w:rFonts w:cs="Times New Roman"/>
        </w:rPr>
        <w:t xml:space="preserve"> в </w:t>
      </w:r>
      <w:proofErr w:type="spellStart"/>
      <w:r w:rsidRPr="001D57AE">
        <w:rPr>
          <w:rFonts w:cs="Times New Roman"/>
        </w:rPr>
        <w:t>сфере</w:t>
      </w:r>
      <w:proofErr w:type="spellEnd"/>
      <w:r w:rsidRPr="001D57AE">
        <w:rPr>
          <w:rFonts w:cs="Times New Roman"/>
        </w:rPr>
        <w:t xml:space="preserve"> </w:t>
      </w:r>
      <w:proofErr w:type="spellStart"/>
      <w:r w:rsidRPr="001D57AE">
        <w:rPr>
          <w:rFonts w:cs="Times New Roman"/>
        </w:rPr>
        <w:t>здравоохранения</w:t>
      </w:r>
      <w:proofErr w:type="spellEnd"/>
      <w:r w:rsidRPr="001D57AE">
        <w:rPr>
          <w:rFonts w:cs="Times New Roman"/>
        </w:rPr>
        <w:t xml:space="preserve"> и </w:t>
      </w:r>
      <w:proofErr w:type="spellStart"/>
      <w:r w:rsidRPr="001D57AE">
        <w:rPr>
          <w:rFonts w:cs="Times New Roman"/>
        </w:rPr>
        <w:t>сертификат</w:t>
      </w:r>
      <w:proofErr w:type="spellEnd"/>
      <w:r w:rsidRPr="001D57AE">
        <w:rPr>
          <w:rFonts w:cs="Times New Roman"/>
        </w:rPr>
        <w:t xml:space="preserve"> </w:t>
      </w:r>
      <w:proofErr w:type="spellStart"/>
      <w:r w:rsidRPr="001D57AE">
        <w:rPr>
          <w:rFonts w:cs="Times New Roman"/>
        </w:rPr>
        <w:t>соответствия</w:t>
      </w:r>
      <w:proofErr w:type="spellEnd"/>
      <w:r w:rsidRPr="001D57AE">
        <w:rPr>
          <w:rFonts w:cs="Times New Roman"/>
        </w:rPr>
        <w:t xml:space="preserve"> </w:t>
      </w:r>
      <w:proofErr w:type="spellStart"/>
      <w:r w:rsidRPr="001D57AE">
        <w:rPr>
          <w:rFonts w:cs="Times New Roman"/>
        </w:rPr>
        <w:t>или</w:t>
      </w:r>
      <w:proofErr w:type="spellEnd"/>
      <w:r w:rsidRPr="001D57AE">
        <w:rPr>
          <w:rFonts w:cs="Times New Roman"/>
        </w:rPr>
        <w:t xml:space="preserve"> </w:t>
      </w:r>
      <w:proofErr w:type="spellStart"/>
      <w:r w:rsidRPr="001D57AE">
        <w:rPr>
          <w:rFonts w:cs="Times New Roman"/>
        </w:rPr>
        <w:t>декларацию</w:t>
      </w:r>
      <w:proofErr w:type="spellEnd"/>
      <w:r w:rsidRPr="001D57AE">
        <w:rPr>
          <w:rFonts w:cs="Times New Roman"/>
        </w:rPr>
        <w:t xml:space="preserve"> </w:t>
      </w:r>
      <w:proofErr w:type="spellStart"/>
      <w:r w:rsidRPr="001D57AE">
        <w:rPr>
          <w:rFonts w:cs="Times New Roman"/>
        </w:rPr>
        <w:t>соответствия</w:t>
      </w:r>
      <w:proofErr w:type="spellEnd"/>
      <w:r w:rsidRPr="001D57AE">
        <w:rPr>
          <w:rFonts w:cs="Times New Roman"/>
        </w:rPr>
        <w:t xml:space="preserve">. </w:t>
      </w:r>
    </w:p>
    <w:p w:rsidR="001D57AE" w:rsidRPr="001D57AE" w:rsidRDefault="001D57AE" w:rsidP="001D57AE">
      <w:pPr>
        <w:keepNext/>
        <w:tabs>
          <w:tab w:val="left" w:pos="708"/>
        </w:tabs>
        <w:spacing w:after="0"/>
        <w:ind w:firstLine="567"/>
        <w:jc w:val="both"/>
        <w:rPr>
          <w:rFonts w:ascii="Times New Roman" w:hAnsi="Times New Roman" w:cs="Times New Roman"/>
          <w:sz w:val="24"/>
          <w:szCs w:val="24"/>
        </w:rPr>
      </w:pPr>
      <w:r w:rsidRPr="001D57AE">
        <w:rPr>
          <w:rFonts w:ascii="Times New Roman" w:hAnsi="Times New Roman" w:cs="Times New Roman"/>
          <w:sz w:val="24"/>
          <w:szCs w:val="24"/>
        </w:rPr>
        <w:t xml:space="preserve">Согласно ГОСТ </w:t>
      </w:r>
      <w:proofErr w:type="gramStart"/>
      <w:r w:rsidRPr="001D57AE">
        <w:rPr>
          <w:rFonts w:ascii="Times New Roman" w:hAnsi="Times New Roman" w:cs="Times New Roman"/>
          <w:kern w:val="36"/>
          <w:sz w:val="24"/>
          <w:szCs w:val="24"/>
        </w:rPr>
        <w:t>Р</w:t>
      </w:r>
      <w:proofErr w:type="gramEnd"/>
      <w:r w:rsidRPr="001D57AE">
        <w:rPr>
          <w:rFonts w:ascii="Times New Roman" w:hAnsi="Times New Roman" w:cs="Times New Roman"/>
          <w:kern w:val="36"/>
          <w:sz w:val="24"/>
          <w:szCs w:val="24"/>
        </w:rPr>
        <w:t xml:space="preserve"> 51632-2014 «Технические средства реабилитации людей с ограничениями жизнедеятельности. Общие технические требования и методы испытаний» </w:t>
      </w:r>
      <w:r w:rsidRPr="001D57AE">
        <w:rPr>
          <w:rFonts w:ascii="Times New Roman" w:hAnsi="Times New Roman" w:cs="Times New Roman"/>
          <w:sz w:val="24"/>
          <w:szCs w:val="24"/>
        </w:rPr>
        <w:t>предъявляются следующие требования к упаковке:</w:t>
      </w:r>
    </w:p>
    <w:p w:rsidR="001D57AE" w:rsidRPr="001D57AE" w:rsidRDefault="001D57AE" w:rsidP="001D57AE">
      <w:pPr>
        <w:autoSpaceDE w:val="0"/>
        <w:autoSpaceDN w:val="0"/>
        <w:adjustRightInd w:val="0"/>
        <w:spacing w:after="0"/>
        <w:ind w:firstLine="540"/>
        <w:jc w:val="both"/>
        <w:rPr>
          <w:rFonts w:ascii="Times New Roman" w:hAnsi="Times New Roman" w:cs="Times New Roman"/>
          <w:sz w:val="24"/>
          <w:szCs w:val="24"/>
        </w:rPr>
      </w:pPr>
      <w:r w:rsidRPr="001D57AE">
        <w:rPr>
          <w:rFonts w:ascii="Times New Roman" w:hAnsi="Times New Roman" w:cs="Times New Roman"/>
          <w:sz w:val="24"/>
          <w:szCs w:val="24"/>
        </w:rPr>
        <w:t>«4.11.5. Упаковка ТСР должна обеспечивать защиту ТСР от повреждений, порчи (изнашивания) или загрязнения во время хранения и транспортирования к месту использования по назначению.</w:t>
      </w:r>
    </w:p>
    <w:p w:rsidR="001D57AE" w:rsidRPr="001D57AE" w:rsidRDefault="001D57AE" w:rsidP="001D57AE">
      <w:pPr>
        <w:autoSpaceDE w:val="0"/>
        <w:autoSpaceDN w:val="0"/>
        <w:adjustRightInd w:val="0"/>
        <w:spacing w:after="0"/>
        <w:ind w:firstLine="540"/>
        <w:jc w:val="both"/>
        <w:rPr>
          <w:rFonts w:ascii="Times New Roman" w:hAnsi="Times New Roman" w:cs="Times New Roman"/>
          <w:sz w:val="24"/>
          <w:szCs w:val="24"/>
        </w:rPr>
      </w:pPr>
      <w:r w:rsidRPr="001D57AE">
        <w:rPr>
          <w:rFonts w:ascii="Times New Roman" w:hAnsi="Times New Roman" w:cs="Times New Roman"/>
          <w:sz w:val="24"/>
          <w:szCs w:val="24"/>
        </w:rPr>
        <w:t>4.11.6.1. Упаковка должна обеспечивать защиту от воздействия механических и климатических факторов во время транспортирования и хранения ТСР, а также наиболее полное использование грузоподъемности (вместимости) транспортных средств и удобство выполнения погрузочно-разгрузочных работ</w:t>
      </w:r>
      <w:proofErr w:type="gramStart"/>
      <w:r w:rsidRPr="001D57AE">
        <w:rPr>
          <w:rFonts w:ascii="Times New Roman" w:hAnsi="Times New Roman" w:cs="Times New Roman"/>
          <w:sz w:val="24"/>
          <w:szCs w:val="24"/>
        </w:rPr>
        <w:t>.»</w:t>
      </w:r>
      <w:proofErr w:type="gramEnd"/>
    </w:p>
    <w:p w:rsidR="00176E43" w:rsidRPr="00F57E6E" w:rsidRDefault="00176E43" w:rsidP="00176E43">
      <w:pPr>
        <w:spacing w:before="278" w:after="0" w:line="240" w:lineRule="auto"/>
        <w:ind w:firstLine="709"/>
        <w:contextualSpacing/>
        <w:jc w:val="both"/>
        <w:rPr>
          <w:rFonts w:ascii="Times New Roman" w:eastAsia="Times New Roman" w:hAnsi="Times New Roman" w:cs="Times New Roman"/>
          <w:color w:val="000000"/>
          <w:sz w:val="20"/>
          <w:szCs w:val="20"/>
          <w:lang w:eastAsia="ru-RU"/>
        </w:rPr>
      </w:pPr>
    </w:p>
    <w:p w:rsidR="00176E43" w:rsidRPr="00F57E6E" w:rsidRDefault="00176E43" w:rsidP="00176E43">
      <w:pPr>
        <w:spacing w:before="100" w:beforeAutospacing="1" w:after="0" w:line="240" w:lineRule="auto"/>
        <w:ind w:firstLine="709"/>
        <w:contextualSpacing/>
        <w:jc w:val="center"/>
        <w:rPr>
          <w:rFonts w:ascii="Times New Roman" w:eastAsia="Times New Roman" w:hAnsi="Times New Roman" w:cs="Times New Roman"/>
          <w:color w:val="000000"/>
          <w:sz w:val="20"/>
          <w:szCs w:val="20"/>
          <w:lang w:eastAsia="ru-RU"/>
        </w:rPr>
      </w:pPr>
      <w:r w:rsidRPr="00F57E6E">
        <w:rPr>
          <w:rFonts w:ascii="Times New Roman" w:eastAsia="Times New Roman" w:hAnsi="Times New Roman" w:cs="Times New Roman"/>
          <w:b/>
          <w:bCs/>
          <w:color w:val="000000"/>
          <w:sz w:val="24"/>
          <w:szCs w:val="24"/>
          <w:lang w:eastAsia="ru-RU"/>
        </w:rPr>
        <w:t>Требования к гарантийному сроку товара, работы, услуги и (или) объему предоставления гарантий их качества, к гарантийному обслуживанию товара.</w:t>
      </w:r>
    </w:p>
    <w:p w:rsidR="00176E43" w:rsidRPr="00F57E6E" w:rsidRDefault="00176E43" w:rsidP="00176E43">
      <w:pPr>
        <w:shd w:val="clear" w:color="auto" w:fill="FFFFFF"/>
        <w:spacing w:before="100" w:beforeAutospacing="1" w:after="0" w:line="240" w:lineRule="auto"/>
        <w:ind w:firstLine="709"/>
        <w:contextualSpacing/>
        <w:jc w:val="both"/>
        <w:rPr>
          <w:rFonts w:ascii="Times New Roman" w:eastAsia="Times New Roman" w:hAnsi="Times New Roman" w:cs="Times New Roman"/>
          <w:color w:val="000000"/>
          <w:sz w:val="20"/>
          <w:szCs w:val="20"/>
          <w:lang w:eastAsia="ru-RU"/>
        </w:rPr>
      </w:pPr>
      <w:r w:rsidRPr="00F57E6E">
        <w:rPr>
          <w:rFonts w:ascii="Times New Roman" w:eastAsia="Times New Roman" w:hAnsi="Times New Roman" w:cs="Times New Roman"/>
          <w:color w:val="212121"/>
          <w:spacing w:val="-2"/>
          <w:sz w:val="24"/>
          <w:szCs w:val="24"/>
          <w:lang w:eastAsia="ru-RU"/>
        </w:rPr>
        <w:t>Сп</w:t>
      </w:r>
      <w:r w:rsidR="00084B9C">
        <w:rPr>
          <w:rFonts w:ascii="Times New Roman" w:eastAsia="Times New Roman" w:hAnsi="Times New Roman" w:cs="Times New Roman"/>
          <w:color w:val="212121"/>
          <w:spacing w:val="-2"/>
          <w:sz w:val="24"/>
          <w:szCs w:val="24"/>
          <w:lang w:eastAsia="ru-RU"/>
        </w:rPr>
        <w:t>ециальные средства при нарушениях</w:t>
      </w:r>
      <w:r w:rsidRPr="00F57E6E">
        <w:rPr>
          <w:rFonts w:ascii="Times New Roman" w:eastAsia="Times New Roman" w:hAnsi="Times New Roman" w:cs="Times New Roman"/>
          <w:color w:val="212121"/>
          <w:spacing w:val="-2"/>
          <w:sz w:val="24"/>
          <w:szCs w:val="24"/>
          <w:lang w:eastAsia="ru-RU"/>
        </w:rPr>
        <w:t xml:space="preserve"> функци</w:t>
      </w:r>
      <w:r w:rsidR="00084B9C">
        <w:rPr>
          <w:rFonts w:ascii="Times New Roman" w:eastAsia="Times New Roman" w:hAnsi="Times New Roman" w:cs="Times New Roman"/>
          <w:color w:val="212121"/>
          <w:spacing w:val="-2"/>
          <w:sz w:val="24"/>
          <w:szCs w:val="24"/>
          <w:lang w:eastAsia="ru-RU"/>
        </w:rPr>
        <w:t>й</w:t>
      </w:r>
      <w:r w:rsidRPr="00F57E6E">
        <w:rPr>
          <w:rFonts w:ascii="Times New Roman" w:eastAsia="Times New Roman" w:hAnsi="Times New Roman" w:cs="Times New Roman"/>
          <w:color w:val="212121"/>
          <w:spacing w:val="-2"/>
          <w:sz w:val="24"/>
          <w:szCs w:val="24"/>
          <w:lang w:eastAsia="ru-RU"/>
        </w:rPr>
        <w:t xml:space="preserve"> выделения (калоприемники) </w:t>
      </w:r>
      <w:r w:rsidRPr="00F57E6E">
        <w:rPr>
          <w:rFonts w:ascii="Times New Roman" w:eastAsia="Times New Roman" w:hAnsi="Times New Roman" w:cs="Times New Roman"/>
          <w:color w:val="000000"/>
          <w:sz w:val="24"/>
          <w:szCs w:val="24"/>
          <w:lang w:eastAsia="ru-RU"/>
        </w:rPr>
        <w:t>являются продукцией одноразового пользования, в связи с чем, срок предоставления гарантии качества не устанавливается.</w:t>
      </w:r>
    </w:p>
    <w:p w:rsidR="0074246B" w:rsidRPr="00F57E6E" w:rsidRDefault="0074246B" w:rsidP="0074246B">
      <w:pPr>
        <w:spacing w:before="100" w:beforeAutospacing="1" w:after="0" w:line="240" w:lineRule="auto"/>
        <w:ind w:firstLine="567"/>
        <w:contextualSpacing/>
        <w:jc w:val="both"/>
        <w:rPr>
          <w:rFonts w:ascii="Times New Roman" w:eastAsia="Times New Roman" w:hAnsi="Times New Roman" w:cs="Times New Roman"/>
          <w:color w:val="000000"/>
          <w:sz w:val="24"/>
          <w:szCs w:val="24"/>
          <w:lang w:eastAsia="ru-RU"/>
        </w:rPr>
      </w:pPr>
      <w:r w:rsidRPr="00F57E6E">
        <w:rPr>
          <w:rFonts w:ascii="Times New Roman" w:eastAsia="Times New Roman" w:hAnsi="Times New Roman" w:cs="Times New Roman"/>
          <w:color w:val="FF0000"/>
          <w:sz w:val="24"/>
          <w:szCs w:val="24"/>
          <w:lang w:eastAsia="ru-RU"/>
        </w:rPr>
        <w:t xml:space="preserve">При указании участником закупки неконкретных показателей, сопровождающихся словами </w:t>
      </w:r>
      <w:r w:rsidRPr="00F57E6E">
        <w:rPr>
          <w:rFonts w:ascii="Times New Roman" w:eastAsia="Times New Roman" w:hAnsi="Times New Roman" w:cs="Times New Roman"/>
          <w:b/>
          <w:bCs/>
          <w:color w:val="FF0000"/>
          <w:sz w:val="24"/>
          <w:szCs w:val="24"/>
          <w:lang w:eastAsia="ru-RU"/>
        </w:rPr>
        <w:t>«не менее», «не более», «должны», «должна»,</w:t>
      </w:r>
      <w:r w:rsidRPr="00F57E6E">
        <w:rPr>
          <w:rFonts w:ascii="Times New Roman" w:eastAsia="Times New Roman" w:hAnsi="Times New Roman" w:cs="Times New Roman"/>
          <w:color w:val="FF0000"/>
          <w:sz w:val="24"/>
          <w:szCs w:val="24"/>
          <w:lang w:eastAsia="ru-RU"/>
        </w:rPr>
        <w:t xml:space="preserve"> </w:t>
      </w:r>
      <w:r w:rsidRPr="00F57E6E">
        <w:rPr>
          <w:rFonts w:ascii="Times New Roman" w:eastAsia="Times New Roman" w:hAnsi="Times New Roman" w:cs="Times New Roman"/>
          <w:b/>
          <w:bCs/>
          <w:color w:val="FF0000"/>
          <w:sz w:val="24"/>
          <w:szCs w:val="24"/>
          <w:lang w:eastAsia="ru-RU"/>
        </w:rPr>
        <w:t>«должно быть» «или» и др. (</w:t>
      </w:r>
      <w:proofErr w:type="gramStart"/>
      <w:r w:rsidRPr="00F57E6E">
        <w:rPr>
          <w:rFonts w:ascii="Times New Roman" w:eastAsia="Times New Roman" w:hAnsi="Times New Roman" w:cs="Times New Roman"/>
          <w:b/>
          <w:bCs/>
          <w:color w:val="FF0000"/>
          <w:sz w:val="24"/>
          <w:szCs w:val="24"/>
          <w:lang w:eastAsia="ru-RU"/>
        </w:rPr>
        <w:t>кроме</w:t>
      </w:r>
      <w:proofErr w:type="gramEnd"/>
      <w:r w:rsidRPr="00F57E6E">
        <w:rPr>
          <w:rFonts w:ascii="Times New Roman" w:eastAsia="Times New Roman" w:hAnsi="Times New Roman" w:cs="Times New Roman"/>
          <w:b/>
          <w:bCs/>
          <w:color w:val="FF0000"/>
          <w:sz w:val="24"/>
          <w:szCs w:val="24"/>
          <w:lang w:eastAsia="ru-RU"/>
        </w:rPr>
        <w:t xml:space="preserve"> отмеченных*)</w:t>
      </w:r>
      <w:r w:rsidRPr="00F57E6E">
        <w:rPr>
          <w:rFonts w:ascii="Times New Roman" w:eastAsia="Times New Roman" w:hAnsi="Times New Roman" w:cs="Times New Roman"/>
          <w:color w:val="FF0000"/>
          <w:sz w:val="24"/>
          <w:szCs w:val="24"/>
          <w:lang w:eastAsia="ru-RU"/>
        </w:rPr>
        <w:t xml:space="preserve"> такому участнику будет отказано в допуске к участию в электронном аукционе.</w:t>
      </w:r>
    </w:p>
    <w:p w:rsidR="00EC6B76" w:rsidRPr="00EC6B76" w:rsidRDefault="00EC6B76" w:rsidP="00EC6B76">
      <w:pPr>
        <w:spacing w:before="100" w:beforeAutospacing="1" w:after="0" w:line="240" w:lineRule="auto"/>
        <w:ind w:firstLine="488"/>
        <w:rPr>
          <w:rFonts w:ascii="Times New Roman" w:eastAsia="Times New Roman" w:hAnsi="Times New Roman" w:cs="Times New Roman"/>
          <w:color w:val="000000"/>
          <w:sz w:val="24"/>
          <w:szCs w:val="24"/>
          <w:lang w:eastAsia="ru-RU"/>
        </w:rPr>
      </w:pPr>
    </w:p>
    <w:p w:rsidR="00457919" w:rsidRPr="00287B85" w:rsidRDefault="00457919" w:rsidP="00635C42">
      <w:pPr>
        <w:pStyle w:val="a8"/>
        <w:jc w:val="center"/>
        <w:rPr>
          <w:color w:val="000000"/>
          <w:u w:val="single"/>
        </w:rPr>
      </w:pPr>
    </w:p>
    <w:sectPr w:rsidR="00457919" w:rsidRPr="00287B85" w:rsidSect="00F510A0">
      <w:footerReference w:type="default" r:id="rId8"/>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5B" w:rsidRDefault="00D3075B">
      <w:pPr>
        <w:spacing w:after="0" w:line="240" w:lineRule="auto"/>
      </w:pPr>
      <w:r>
        <w:separator/>
      </w:r>
    </w:p>
  </w:endnote>
  <w:endnote w:type="continuationSeparator" w:id="0">
    <w:p w:rsidR="00D3075B" w:rsidRDefault="00D3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5B" w:rsidRDefault="00D3075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5B" w:rsidRDefault="00D3075B">
      <w:pPr>
        <w:spacing w:after="0" w:line="240" w:lineRule="auto"/>
      </w:pPr>
      <w:r>
        <w:separator/>
      </w:r>
    </w:p>
  </w:footnote>
  <w:footnote w:type="continuationSeparator" w:id="0">
    <w:p w:rsidR="00D3075B" w:rsidRDefault="00D3075B">
      <w:pPr>
        <w:spacing w:after="0" w:line="240" w:lineRule="auto"/>
      </w:pPr>
      <w:r>
        <w:continuationSeparator/>
      </w:r>
    </w:p>
  </w:footnote>
  <w:footnote w:id="1">
    <w:p w:rsidR="00D3075B" w:rsidRPr="005E1FD0" w:rsidRDefault="00D3075B" w:rsidP="003C3FD6">
      <w:pPr>
        <w:autoSpaceDE w:val="0"/>
        <w:autoSpaceDN w:val="0"/>
        <w:adjustRightInd w:val="0"/>
        <w:jc w:val="both"/>
        <w:rPr>
          <w:rFonts w:ascii="Times New Roman" w:hAnsi="Times New Roman" w:cs="Times New Roman"/>
          <w:sz w:val="16"/>
          <w:szCs w:val="16"/>
        </w:rPr>
      </w:pPr>
      <w:r w:rsidRPr="005E1FD0">
        <w:rPr>
          <w:rStyle w:val="ad"/>
          <w:rFonts w:ascii="Times New Roman" w:hAnsi="Times New Roman" w:cs="Times New Roman"/>
          <w:sz w:val="16"/>
          <w:szCs w:val="16"/>
        </w:rPr>
        <w:footnoteRef/>
      </w:r>
      <w:r w:rsidRPr="005E1FD0">
        <w:rPr>
          <w:rFonts w:ascii="Times New Roman" w:hAnsi="Times New Roman" w:cs="Times New Roman"/>
          <w:sz w:val="16"/>
          <w:szCs w:val="16"/>
        </w:rPr>
        <w:t xml:space="preserve"> </w:t>
      </w:r>
      <w:proofErr w:type="gramStart"/>
      <w:r w:rsidRPr="005E1FD0">
        <w:rPr>
          <w:rFonts w:ascii="Times New Roman" w:hAnsi="Times New Roman" w:cs="Times New Roman"/>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5E1FD0">
        <w:rPr>
          <w:rFonts w:ascii="Times New Roman" w:hAnsi="Times New Roman" w:cs="Times New Roman"/>
          <w:sz w:val="16"/>
          <w:szCs w:val="16"/>
        </w:rPr>
        <w:t xml:space="preserve"> для обеспечения государственных и муниципальных нужд.</w:t>
      </w:r>
    </w:p>
  </w:footnote>
  <w:footnote w:id="2">
    <w:p w:rsidR="00D3075B" w:rsidRPr="00300B70" w:rsidRDefault="00D3075B" w:rsidP="003C3FD6">
      <w:pPr>
        <w:pStyle w:val="ab"/>
      </w:pPr>
      <w:r w:rsidRPr="005E1FD0">
        <w:rPr>
          <w:rStyle w:val="ad"/>
          <w:sz w:val="16"/>
          <w:szCs w:val="16"/>
        </w:rPr>
        <w:footnoteRef/>
      </w:r>
      <w:r w:rsidRPr="005E1FD0">
        <w:rPr>
          <w:sz w:val="16"/>
          <w:szCs w:val="16"/>
        </w:rPr>
        <w:t xml:space="preserve"> </w:t>
      </w:r>
      <w:proofErr w:type="gramStart"/>
      <w:r w:rsidRPr="005E1FD0">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F2"/>
    <w:rsid w:val="00012B0C"/>
    <w:rsid w:val="00063476"/>
    <w:rsid w:val="00084B9C"/>
    <w:rsid w:val="000A1329"/>
    <w:rsid w:val="000B379F"/>
    <w:rsid w:val="001278D2"/>
    <w:rsid w:val="001414F2"/>
    <w:rsid w:val="00164364"/>
    <w:rsid w:val="00176E43"/>
    <w:rsid w:val="00184683"/>
    <w:rsid w:val="001A7509"/>
    <w:rsid w:val="001C7031"/>
    <w:rsid w:val="001D57AE"/>
    <w:rsid w:val="002875CA"/>
    <w:rsid w:val="00287B85"/>
    <w:rsid w:val="0030077C"/>
    <w:rsid w:val="00352AD2"/>
    <w:rsid w:val="00355499"/>
    <w:rsid w:val="00356B75"/>
    <w:rsid w:val="00381FAF"/>
    <w:rsid w:val="003B2303"/>
    <w:rsid w:val="003C3FD6"/>
    <w:rsid w:val="003C5F3E"/>
    <w:rsid w:val="00457919"/>
    <w:rsid w:val="00476CE7"/>
    <w:rsid w:val="004913F6"/>
    <w:rsid w:val="00492A02"/>
    <w:rsid w:val="004B5107"/>
    <w:rsid w:val="004B70AA"/>
    <w:rsid w:val="004E4286"/>
    <w:rsid w:val="005239A0"/>
    <w:rsid w:val="00583427"/>
    <w:rsid w:val="005871D6"/>
    <w:rsid w:val="005E768F"/>
    <w:rsid w:val="00635AED"/>
    <w:rsid w:val="00635C42"/>
    <w:rsid w:val="00644C0C"/>
    <w:rsid w:val="006654A7"/>
    <w:rsid w:val="0067606C"/>
    <w:rsid w:val="00697E53"/>
    <w:rsid w:val="00703745"/>
    <w:rsid w:val="007206C9"/>
    <w:rsid w:val="00734730"/>
    <w:rsid w:val="0074246B"/>
    <w:rsid w:val="00753245"/>
    <w:rsid w:val="00756254"/>
    <w:rsid w:val="007A0578"/>
    <w:rsid w:val="007B5E7A"/>
    <w:rsid w:val="007B7722"/>
    <w:rsid w:val="00824FA7"/>
    <w:rsid w:val="00856A8D"/>
    <w:rsid w:val="00857939"/>
    <w:rsid w:val="008C3B98"/>
    <w:rsid w:val="008D2257"/>
    <w:rsid w:val="008D491E"/>
    <w:rsid w:val="008F2091"/>
    <w:rsid w:val="009153F0"/>
    <w:rsid w:val="00933F16"/>
    <w:rsid w:val="0095583F"/>
    <w:rsid w:val="00977511"/>
    <w:rsid w:val="00981366"/>
    <w:rsid w:val="00992F94"/>
    <w:rsid w:val="00A05660"/>
    <w:rsid w:val="00A47F9B"/>
    <w:rsid w:val="00A662C9"/>
    <w:rsid w:val="00A93FEF"/>
    <w:rsid w:val="00AA1B26"/>
    <w:rsid w:val="00AB0DF5"/>
    <w:rsid w:val="00AB2A76"/>
    <w:rsid w:val="00AC3F24"/>
    <w:rsid w:val="00AF39BB"/>
    <w:rsid w:val="00B043F9"/>
    <w:rsid w:val="00B22699"/>
    <w:rsid w:val="00B26BD6"/>
    <w:rsid w:val="00B321D4"/>
    <w:rsid w:val="00B853D6"/>
    <w:rsid w:val="00BB5B35"/>
    <w:rsid w:val="00BC6C49"/>
    <w:rsid w:val="00BE2CE6"/>
    <w:rsid w:val="00C25748"/>
    <w:rsid w:val="00CB3632"/>
    <w:rsid w:val="00CF214E"/>
    <w:rsid w:val="00D1400C"/>
    <w:rsid w:val="00D3075B"/>
    <w:rsid w:val="00D72B5A"/>
    <w:rsid w:val="00D73087"/>
    <w:rsid w:val="00DA6EB6"/>
    <w:rsid w:val="00DB0D47"/>
    <w:rsid w:val="00DD58FF"/>
    <w:rsid w:val="00DE4A19"/>
    <w:rsid w:val="00E37B10"/>
    <w:rsid w:val="00E541D1"/>
    <w:rsid w:val="00E65090"/>
    <w:rsid w:val="00E67E63"/>
    <w:rsid w:val="00EB3556"/>
    <w:rsid w:val="00EB63D8"/>
    <w:rsid w:val="00EC6B76"/>
    <w:rsid w:val="00EE5A92"/>
    <w:rsid w:val="00F50D73"/>
    <w:rsid w:val="00F51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457919"/>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4">
    <w:name w:val="Верхний колонтитул Знак"/>
    <w:basedOn w:val="a0"/>
    <w:link w:val="a3"/>
    <w:semiHidden/>
    <w:rsid w:val="00457919"/>
    <w:rPr>
      <w:rFonts w:ascii="Times New Roman" w:eastAsia="Times New Roman" w:hAnsi="Times New Roman" w:cs="Times New Roman"/>
      <w:sz w:val="28"/>
      <w:szCs w:val="28"/>
      <w:lang w:eastAsia="ar-SA"/>
    </w:rPr>
  </w:style>
  <w:style w:type="paragraph" w:styleId="a5">
    <w:name w:val="footer"/>
    <w:basedOn w:val="a"/>
    <w:link w:val="1"/>
    <w:uiPriority w:val="99"/>
    <w:rsid w:val="00457919"/>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6">
    <w:name w:val="Нижний колонтитул Знак"/>
    <w:basedOn w:val="a0"/>
    <w:uiPriority w:val="99"/>
    <w:semiHidden/>
    <w:rsid w:val="00457919"/>
  </w:style>
  <w:style w:type="character" w:customStyle="1" w:styleId="1">
    <w:name w:val="Нижний колонтитул Знак1"/>
    <w:link w:val="a5"/>
    <w:uiPriority w:val="99"/>
    <w:rsid w:val="00457919"/>
    <w:rPr>
      <w:rFonts w:ascii="Times New Roman" w:eastAsia="Times New Roman" w:hAnsi="Times New Roman" w:cs="Times New Roman"/>
      <w:sz w:val="28"/>
      <w:szCs w:val="28"/>
      <w:lang w:eastAsia="ar-SA"/>
    </w:rPr>
  </w:style>
  <w:style w:type="table" w:styleId="a7">
    <w:name w:val="Table Grid"/>
    <w:basedOn w:val="a1"/>
    <w:uiPriority w:val="59"/>
    <w:rsid w:val="00E67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164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662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62C9"/>
    <w:rPr>
      <w:rFonts w:ascii="Tahoma" w:hAnsi="Tahoma" w:cs="Tahoma"/>
      <w:sz w:val="16"/>
      <w:szCs w:val="16"/>
    </w:rPr>
  </w:style>
  <w:style w:type="paragraph" w:customStyle="1" w:styleId="western">
    <w:name w:val="western"/>
    <w:basedOn w:val="a"/>
    <w:rsid w:val="00EC6B76"/>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HTML">
    <w:name w:val="HTML Preformatted"/>
    <w:basedOn w:val="a"/>
    <w:link w:val="HTML0"/>
    <w:uiPriority w:val="99"/>
    <w:unhideWhenUsed/>
    <w:rsid w:val="00753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53245"/>
    <w:rPr>
      <w:rFonts w:ascii="Courier New" w:eastAsia="Times New Roman" w:hAnsi="Courier New" w:cs="Courier New"/>
      <w:sz w:val="20"/>
      <w:szCs w:val="20"/>
      <w:lang w:eastAsia="ru-RU"/>
    </w:rPr>
  </w:style>
  <w:style w:type="paragraph" w:customStyle="1" w:styleId="ConsPlusNormal">
    <w:name w:val="ConsPlusNormal"/>
    <w:rsid w:val="007B5E7A"/>
    <w:pPr>
      <w:widowControl w:val="0"/>
      <w:autoSpaceDE w:val="0"/>
      <w:autoSpaceDN w:val="0"/>
      <w:spacing w:after="0" w:line="240" w:lineRule="auto"/>
    </w:pPr>
    <w:rPr>
      <w:rFonts w:ascii="Calibri" w:eastAsia="Times New Roman" w:hAnsi="Calibri" w:cs="Calibri"/>
      <w:szCs w:val="20"/>
      <w:lang w:eastAsia="ru-RU"/>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c"/>
    <w:rsid w:val="003C3FD6"/>
    <w:pPr>
      <w:spacing w:after="60" w:line="240" w:lineRule="auto"/>
      <w:jc w:val="both"/>
    </w:pPr>
    <w:rPr>
      <w:rFonts w:ascii="Times New Roman" w:eastAsia="Times New Roman" w:hAnsi="Times New Roman" w:cs="Times New Roman"/>
      <w:sz w:val="20"/>
      <w:szCs w:val="20"/>
      <w:lang w:eastAsia="ru-RU"/>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b"/>
    <w:rsid w:val="003C3FD6"/>
    <w:rPr>
      <w:rFonts w:ascii="Times New Roman" w:eastAsia="Times New Roman" w:hAnsi="Times New Roman" w:cs="Times New Roman"/>
      <w:sz w:val="20"/>
      <w:szCs w:val="20"/>
      <w:lang w:eastAsia="ru-RU"/>
    </w:rPr>
  </w:style>
  <w:style w:type="character" w:styleId="ad">
    <w:name w:val="footnote reference"/>
    <w:rsid w:val="003C3FD6"/>
    <w:rPr>
      <w:vertAlign w:val="superscript"/>
    </w:rPr>
  </w:style>
  <w:style w:type="paragraph" w:styleId="ae">
    <w:name w:val="Body Text"/>
    <w:basedOn w:val="a"/>
    <w:link w:val="af"/>
    <w:rsid w:val="001D57AE"/>
    <w:pPr>
      <w:widowControl w:val="0"/>
      <w:spacing w:after="120" w:line="240" w:lineRule="auto"/>
    </w:pPr>
    <w:rPr>
      <w:rFonts w:ascii="Times New Roman" w:eastAsia="Andale Sans UI" w:hAnsi="Times New Roman" w:cs="Tahoma"/>
      <w:sz w:val="24"/>
      <w:szCs w:val="24"/>
      <w:lang w:val="de-DE" w:eastAsia="ja-JP" w:bidi="fa-IR"/>
    </w:rPr>
  </w:style>
  <w:style w:type="character" w:customStyle="1" w:styleId="af">
    <w:name w:val="Основной текст Знак"/>
    <w:basedOn w:val="a0"/>
    <w:link w:val="ae"/>
    <w:rsid w:val="001D57AE"/>
    <w:rPr>
      <w:rFonts w:ascii="Times New Roman" w:eastAsia="Andale Sans UI" w:hAnsi="Times New Roman" w:cs="Tahoma"/>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457919"/>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4">
    <w:name w:val="Верхний колонтитул Знак"/>
    <w:basedOn w:val="a0"/>
    <w:link w:val="a3"/>
    <w:semiHidden/>
    <w:rsid w:val="00457919"/>
    <w:rPr>
      <w:rFonts w:ascii="Times New Roman" w:eastAsia="Times New Roman" w:hAnsi="Times New Roman" w:cs="Times New Roman"/>
      <w:sz w:val="28"/>
      <w:szCs w:val="28"/>
      <w:lang w:eastAsia="ar-SA"/>
    </w:rPr>
  </w:style>
  <w:style w:type="paragraph" w:styleId="a5">
    <w:name w:val="footer"/>
    <w:basedOn w:val="a"/>
    <w:link w:val="1"/>
    <w:uiPriority w:val="99"/>
    <w:rsid w:val="00457919"/>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6">
    <w:name w:val="Нижний колонтитул Знак"/>
    <w:basedOn w:val="a0"/>
    <w:uiPriority w:val="99"/>
    <w:semiHidden/>
    <w:rsid w:val="00457919"/>
  </w:style>
  <w:style w:type="character" w:customStyle="1" w:styleId="1">
    <w:name w:val="Нижний колонтитул Знак1"/>
    <w:link w:val="a5"/>
    <w:uiPriority w:val="99"/>
    <w:rsid w:val="00457919"/>
    <w:rPr>
      <w:rFonts w:ascii="Times New Roman" w:eastAsia="Times New Roman" w:hAnsi="Times New Roman" w:cs="Times New Roman"/>
      <w:sz w:val="28"/>
      <w:szCs w:val="28"/>
      <w:lang w:eastAsia="ar-SA"/>
    </w:rPr>
  </w:style>
  <w:style w:type="table" w:styleId="a7">
    <w:name w:val="Table Grid"/>
    <w:basedOn w:val="a1"/>
    <w:uiPriority w:val="59"/>
    <w:rsid w:val="00E67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164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662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62C9"/>
    <w:rPr>
      <w:rFonts w:ascii="Tahoma" w:hAnsi="Tahoma" w:cs="Tahoma"/>
      <w:sz w:val="16"/>
      <w:szCs w:val="16"/>
    </w:rPr>
  </w:style>
  <w:style w:type="paragraph" w:customStyle="1" w:styleId="western">
    <w:name w:val="western"/>
    <w:basedOn w:val="a"/>
    <w:rsid w:val="00EC6B76"/>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HTML">
    <w:name w:val="HTML Preformatted"/>
    <w:basedOn w:val="a"/>
    <w:link w:val="HTML0"/>
    <w:uiPriority w:val="99"/>
    <w:unhideWhenUsed/>
    <w:rsid w:val="00753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53245"/>
    <w:rPr>
      <w:rFonts w:ascii="Courier New" w:eastAsia="Times New Roman" w:hAnsi="Courier New" w:cs="Courier New"/>
      <w:sz w:val="20"/>
      <w:szCs w:val="20"/>
      <w:lang w:eastAsia="ru-RU"/>
    </w:rPr>
  </w:style>
  <w:style w:type="paragraph" w:customStyle="1" w:styleId="ConsPlusNormal">
    <w:name w:val="ConsPlusNormal"/>
    <w:rsid w:val="007B5E7A"/>
    <w:pPr>
      <w:widowControl w:val="0"/>
      <w:autoSpaceDE w:val="0"/>
      <w:autoSpaceDN w:val="0"/>
      <w:spacing w:after="0" w:line="240" w:lineRule="auto"/>
    </w:pPr>
    <w:rPr>
      <w:rFonts w:ascii="Calibri" w:eastAsia="Times New Roman" w:hAnsi="Calibri" w:cs="Calibri"/>
      <w:szCs w:val="20"/>
      <w:lang w:eastAsia="ru-RU"/>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c"/>
    <w:rsid w:val="003C3FD6"/>
    <w:pPr>
      <w:spacing w:after="60" w:line="240" w:lineRule="auto"/>
      <w:jc w:val="both"/>
    </w:pPr>
    <w:rPr>
      <w:rFonts w:ascii="Times New Roman" w:eastAsia="Times New Roman" w:hAnsi="Times New Roman" w:cs="Times New Roman"/>
      <w:sz w:val="20"/>
      <w:szCs w:val="20"/>
      <w:lang w:eastAsia="ru-RU"/>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b"/>
    <w:rsid w:val="003C3FD6"/>
    <w:rPr>
      <w:rFonts w:ascii="Times New Roman" w:eastAsia="Times New Roman" w:hAnsi="Times New Roman" w:cs="Times New Roman"/>
      <w:sz w:val="20"/>
      <w:szCs w:val="20"/>
      <w:lang w:eastAsia="ru-RU"/>
    </w:rPr>
  </w:style>
  <w:style w:type="character" w:styleId="ad">
    <w:name w:val="footnote reference"/>
    <w:rsid w:val="003C3FD6"/>
    <w:rPr>
      <w:vertAlign w:val="superscript"/>
    </w:rPr>
  </w:style>
  <w:style w:type="paragraph" w:styleId="ae">
    <w:name w:val="Body Text"/>
    <w:basedOn w:val="a"/>
    <w:link w:val="af"/>
    <w:rsid w:val="001D57AE"/>
    <w:pPr>
      <w:widowControl w:val="0"/>
      <w:spacing w:after="120" w:line="240" w:lineRule="auto"/>
    </w:pPr>
    <w:rPr>
      <w:rFonts w:ascii="Times New Roman" w:eastAsia="Andale Sans UI" w:hAnsi="Times New Roman" w:cs="Tahoma"/>
      <w:sz w:val="24"/>
      <w:szCs w:val="24"/>
      <w:lang w:val="de-DE" w:eastAsia="ja-JP" w:bidi="fa-IR"/>
    </w:rPr>
  </w:style>
  <w:style w:type="character" w:customStyle="1" w:styleId="af">
    <w:name w:val="Основной текст Знак"/>
    <w:basedOn w:val="a0"/>
    <w:link w:val="ae"/>
    <w:rsid w:val="001D57AE"/>
    <w:rPr>
      <w:rFonts w:ascii="Times New Roman" w:eastAsia="Andale Sans UI" w:hAnsi="Times New Roman" w:cs="Tahoma"/>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8683">
      <w:bodyDiv w:val="1"/>
      <w:marLeft w:val="0"/>
      <w:marRight w:val="0"/>
      <w:marTop w:val="0"/>
      <w:marBottom w:val="0"/>
      <w:divBdr>
        <w:top w:val="none" w:sz="0" w:space="0" w:color="auto"/>
        <w:left w:val="none" w:sz="0" w:space="0" w:color="auto"/>
        <w:bottom w:val="none" w:sz="0" w:space="0" w:color="auto"/>
        <w:right w:val="none" w:sz="0" w:space="0" w:color="auto"/>
      </w:divBdr>
    </w:div>
    <w:div w:id="89590011">
      <w:bodyDiv w:val="1"/>
      <w:marLeft w:val="0"/>
      <w:marRight w:val="0"/>
      <w:marTop w:val="0"/>
      <w:marBottom w:val="0"/>
      <w:divBdr>
        <w:top w:val="none" w:sz="0" w:space="0" w:color="auto"/>
        <w:left w:val="none" w:sz="0" w:space="0" w:color="auto"/>
        <w:bottom w:val="none" w:sz="0" w:space="0" w:color="auto"/>
        <w:right w:val="none" w:sz="0" w:space="0" w:color="auto"/>
      </w:divBdr>
    </w:div>
    <w:div w:id="162283725">
      <w:bodyDiv w:val="1"/>
      <w:marLeft w:val="0"/>
      <w:marRight w:val="0"/>
      <w:marTop w:val="0"/>
      <w:marBottom w:val="0"/>
      <w:divBdr>
        <w:top w:val="none" w:sz="0" w:space="0" w:color="auto"/>
        <w:left w:val="none" w:sz="0" w:space="0" w:color="auto"/>
        <w:bottom w:val="none" w:sz="0" w:space="0" w:color="auto"/>
        <w:right w:val="none" w:sz="0" w:space="0" w:color="auto"/>
      </w:divBdr>
    </w:div>
    <w:div w:id="186792073">
      <w:bodyDiv w:val="1"/>
      <w:marLeft w:val="0"/>
      <w:marRight w:val="0"/>
      <w:marTop w:val="0"/>
      <w:marBottom w:val="0"/>
      <w:divBdr>
        <w:top w:val="none" w:sz="0" w:space="0" w:color="auto"/>
        <w:left w:val="none" w:sz="0" w:space="0" w:color="auto"/>
        <w:bottom w:val="none" w:sz="0" w:space="0" w:color="auto"/>
        <w:right w:val="none" w:sz="0" w:space="0" w:color="auto"/>
      </w:divBdr>
    </w:div>
    <w:div w:id="224612072">
      <w:bodyDiv w:val="1"/>
      <w:marLeft w:val="0"/>
      <w:marRight w:val="0"/>
      <w:marTop w:val="0"/>
      <w:marBottom w:val="0"/>
      <w:divBdr>
        <w:top w:val="none" w:sz="0" w:space="0" w:color="auto"/>
        <w:left w:val="none" w:sz="0" w:space="0" w:color="auto"/>
        <w:bottom w:val="none" w:sz="0" w:space="0" w:color="auto"/>
        <w:right w:val="none" w:sz="0" w:space="0" w:color="auto"/>
      </w:divBdr>
    </w:div>
    <w:div w:id="252515728">
      <w:bodyDiv w:val="1"/>
      <w:marLeft w:val="0"/>
      <w:marRight w:val="0"/>
      <w:marTop w:val="0"/>
      <w:marBottom w:val="0"/>
      <w:divBdr>
        <w:top w:val="none" w:sz="0" w:space="0" w:color="auto"/>
        <w:left w:val="none" w:sz="0" w:space="0" w:color="auto"/>
        <w:bottom w:val="none" w:sz="0" w:space="0" w:color="auto"/>
        <w:right w:val="none" w:sz="0" w:space="0" w:color="auto"/>
      </w:divBdr>
    </w:div>
    <w:div w:id="473183284">
      <w:bodyDiv w:val="1"/>
      <w:marLeft w:val="0"/>
      <w:marRight w:val="0"/>
      <w:marTop w:val="0"/>
      <w:marBottom w:val="0"/>
      <w:divBdr>
        <w:top w:val="none" w:sz="0" w:space="0" w:color="auto"/>
        <w:left w:val="none" w:sz="0" w:space="0" w:color="auto"/>
        <w:bottom w:val="none" w:sz="0" w:space="0" w:color="auto"/>
        <w:right w:val="none" w:sz="0" w:space="0" w:color="auto"/>
      </w:divBdr>
    </w:div>
    <w:div w:id="486485061">
      <w:bodyDiv w:val="1"/>
      <w:marLeft w:val="0"/>
      <w:marRight w:val="0"/>
      <w:marTop w:val="0"/>
      <w:marBottom w:val="0"/>
      <w:divBdr>
        <w:top w:val="none" w:sz="0" w:space="0" w:color="auto"/>
        <w:left w:val="none" w:sz="0" w:space="0" w:color="auto"/>
        <w:bottom w:val="none" w:sz="0" w:space="0" w:color="auto"/>
        <w:right w:val="none" w:sz="0" w:space="0" w:color="auto"/>
      </w:divBdr>
    </w:div>
    <w:div w:id="501312263">
      <w:bodyDiv w:val="1"/>
      <w:marLeft w:val="0"/>
      <w:marRight w:val="0"/>
      <w:marTop w:val="0"/>
      <w:marBottom w:val="0"/>
      <w:divBdr>
        <w:top w:val="none" w:sz="0" w:space="0" w:color="auto"/>
        <w:left w:val="none" w:sz="0" w:space="0" w:color="auto"/>
        <w:bottom w:val="none" w:sz="0" w:space="0" w:color="auto"/>
        <w:right w:val="none" w:sz="0" w:space="0" w:color="auto"/>
      </w:divBdr>
    </w:div>
    <w:div w:id="591665837">
      <w:bodyDiv w:val="1"/>
      <w:marLeft w:val="0"/>
      <w:marRight w:val="0"/>
      <w:marTop w:val="0"/>
      <w:marBottom w:val="0"/>
      <w:divBdr>
        <w:top w:val="none" w:sz="0" w:space="0" w:color="auto"/>
        <w:left w:val="none" w:sz="0" w:space="0" w:color="auto"/>
        <w:bottom w:val="none" w:sz="0" w:space="0" w:color="auto"/>
        <w:right w:val="none" w:sz="0" w:space="0" w:color="auto"/>
      </w:divBdr>
    </w:div>
    <w:div w:id="626593651">
      <w:bodyDiv w:val="1"/>
      <w:marLeft w:val="0"/>
      <w:marRight w:val="0"/>
      <w:marTop w:val="0"/>
      <w:marBottom w:val="0"/>
      <w:divBdr>
        <w:top w:val="none" w:sz="0" w:space="0" w:color="auto"/>
        <w:left w:val="none" w:sz="0" w:space="0" w:color="auto"/>
        <w:bottom w:val="none" w:sz="0" w:space="0" w:color="auto"/>
        <w:right w:val="none" w:sz="0" w:space="0" w:color="auto"/>
      </w:divBdr>
    </w:div>
    <w:div w:id="658654051">
      <w:bodyDiv w:val="1"/>
      <w:marLeft w:val="0"/>
      <w:marRight w:val="0"/>
      <w:marTop w:val="0"/>
      <w:marBottom w:val="0"/>
      <w:divBdr>
        <w:top w:val="none" w:sz="0" w:space="0" w:color="auto"/>
        <w:left w:val="none" w:sz="0" w:space="0" w:color="auto"/>
        <w:bottom w:val="none" w:sz="0" w:space="0" w:color="auto"/>
        <w:right w:val="none" w:sz="0" w:space="0" w:color="auto"/>
      </w:divBdr>
    </w:div>
    <w:div w:id="695885254">
      <w:bodyDiv w:val="1"/>
      <w:marLeft w:val="0"/>
      <w:marRight w:val="0"/>
      <w:marTop w:val="0"/>
      <w:marBottom w:val="0"/>
      <w:divBdr>
        <w:top w:val="none" w:sz="0" w:space="0" w:color="auto"/>
        <w:left w:val="none" w:sz="0" w:space="0" w:color="auto"/>
        <w:bottom w:val="none" w:sz="0" w:space="0" w:color="auto"/>
        <w:right w:val="none" w:sz="0" w:space="0" w:color="auto"/>
      </w:divBdr>
    </w:div>
    <w:div w:id="772938195">
      <w:bodyDiv w:val="1"/>
      <w:marLeft w:val="0"/>
      <w:marRight w:val="0"/>
      <w:marTop w:val="0"/>
      <w:marBottom w:val="0"/>
      <w:divBdr>
        <w:top w:val="none" w:sz="0" w:space="0" w:color="auto"/>
        <w:left w:val="none" w:sz="0" w:space="0" w:color="auto"/>
        <w:bottom w:val="none" w:sz="0" w:space="0" w:color="auto"/>
        <w:right w:val="none" w:sz="0" w:space="0" w:color="auto"/>
      </w:divBdr>
    </w:div>
    <w:div w:id="816185709">
      <w:bodyDiv w:val="1"/>
      <w:marLeft w:val="0"/>
      <w:marRight w:val="0"/>
      <w:marTop w:val="0"/>
      <w:marBottom w:val="0"/>
      <w:divBdr>
        <w:top w:val="none" w:sz="0" w:space="0" w:color="auto"/>
        <w:left w:val="none" w:sz="0" w:space="0" w:color="auto"/>
        <w:bottom w:val="none" w:sz="0" w:space="0" w:color="auto"/>
        <w:right w:val="none" w:sz="0" w:space="0" w:color="auto"/>
      </w:divBdr>
    </w:div>
    <w:div w:id="830295928">
      <w:bodyDiv w:val="1"/>
      <w:marLeft w:val="0"/>
      <w:marRight w:val="0"/>
      <w:marTop w:val="0"/>
      <w:marBottom w:val="0"/>
      <w:divBdr>
        <w:top w:val="none" w:sz="0" w:space="0" w:color="auto"/>
        <w:left w:val="none" w:sz="0" w:space="0" w:color="auto"/>
        <w:bottom w:val="none" w:sz="0" w:space="0" w:color="auto"/>
        <w:right w:val="none" w:sz="0" w:space="0" w:color="auto"/>
      </w:divBdr>
    </w:div>
    <w:div w:id="840969080">
      <w:bodyDiv w:val="1"/>
      <w:marLeft w:val="0"/>
      <w:marRight w:val="0"/>
      <w:marTop w:val="0"/>
      <w:marBottom w:val="0"/>
      <w:divBdr>
        <w:top w:val="none" w:sz="0" w:space="0" w:color="auto"/>
        <w:left w:val="none" w:sz="0" w:space="0" w:color="auto"/>
        <w:bottom w:val="none" w:sz="0" w:space="0" w:color="auto"/>
        <w:right w:val="none" w:sz="0" w:space="0" w:color="auto"/>
      </w:divBdr>
    </w:div>
    <w:div w:id="856967754">
      <w:bodyDiv w:val="1"/>
      <w:marLeft w:val="0"/>
      <w:marRight w:val="0"/>
      <w:marTop w:val="0"/>
      <w:marBottom w:val="0"/>
      <w:divBdr>
        <w:top w:val="none" w:sz="0" w:space="0" w:color="auto"/>
        <w:left w:val="none" w:sz="0" w:space="0" w:color="auto"/>
        <w:bottom w:val="none" w:sz="0" w:space="0" w:color="auto"/>
        <w:right w:val="none" w:sz="0" w:space="0" w:color="auto"/>
      </w:divBdr>
    </w:div>
    <w:div w:id="891844538">
      <w:bodyDiv w:val="1"/>
      <w:marLeft w:val="0"/>
      <w:marRight w:val="0"/>
      <w:marTop w:val="0"/>
      <w:marBottom w:val="0"/>
      <w:divBdr>
        <w:top w:val="none" w:sz="0" w:space="0" w:color="auto"/>
        <w:left w:val="none" w:sz="0" w:space="0" w:color="auto"/>
        <w:bottom w:val="none" w:sz="0" w:space="0" w:color="auto"/>
        <w:right w:val="none" w:sz="0" w:space="0" w:color="auto"/>
      </w:divBdr>
    </w:div>
    <w:div w:id="898248140">
      <w:bodyDiv w:val="1"/>
      <w:marLeft w:val="0"/>
      <w:marRight w:val="0"/>
      <w:marTop w:val="0"/>
      <w:marBottom w:val="0"/>
      <w:divBdr>
        <w:top w:val="none" w:sz="0" w:space="0" w:color="auto"/>
        <w:left w:val="none" w:sz="0" w:space="0" w:color="auto"/>
        <w:bottom w:val="none" w:sz="0" w:space="0" w:color="auto"/>
        <w:right w:val="none" w:sz="0" w:space="0" w:color="auto"/>
      </w:divBdr>
    </w:div>
    <w:div w:id="1049036101">
      <w:bodyDiv w:val="1"/>
      <w:marLeft w:val="0"/>
      <w:marRight w:val="0"/>
      <w:marTop w:val="0"/>
      <w:marBottom w:val="0"/>
      <w:divBdr>
        <w:top w:val="none" w:sz="0" w:space="0" w:color="auto"/>
        <w:left w:val="none" w:sz="0" w:space="0" w:color="auto"/>
        <w:bottom w:val="none" w:sz="0" w:space="0" w:color="auto"/>
        <w:right w:val="none" w:sz="0" w:space="0" w:color="auto"/>
      </w:divBdr>
    </w:div>
    <w:div w:id="1137526999">
      <w:bodyDiv w:val="1"/>
      <w:marLeft w:val="0"/>
      <w:marRight w:val="0"/>
      <w:marTop w:val="0"/>
      <w:marBottom w:val="0"/>
      <w:divBdr>
        <w:top w:val="none" w:sz="0" w:space="0" w:color="auto"/>
        <w:left w:val="none" w:sz="0" w:space="0" w:color="auto"/>
        <w:bottom w:val="none" w:sz="0" w:space="0" w:color="auto"/>
        <w:right w:val="none" w:sz="0" w:space="0" w:color="auto"/>
      </w:divBdr>
    </w:div>
    <w:div w:id="1233932256">
      <w:bodyDiv w:val="1"/>
      <w:marLeft w:val="0"/>
      <w:marRight w:val="0"/>
      <w:marTop w:val="0"/>
      <w:marBottom w:val="0"/>
      <w:divBdr>
        <w:top w:val="none" w:sz="0" w:space="0" w:color="auto"/>
        <w:left w:val="none" w:sz="0" w:space="0" w:color="auto"/>
        <w:bottom w:val="none" w:sz="0" w:space="0" w:color="auto"/>
        <w:right w:val="none" w:sz="0" w:space="0" w:color="auto"/>
      </w:divBdr>
    </w:div>
    <w:div w:id="1305309649">
      <w:bodyDiv w:val="1"/>
      <w:marLeft w:val="0"/>
      <w:marRight w:val="0"/>
      <w:marTop w:val="0"/>
      <w:marBottom w:val="0"/>
      <w:divBdr>
        <w:top w:val="none" w:sz="0" w:space="0" w:color="auto"/>
        <w:left w:val="none" w:sz="0" w:space="0" w:color="auto"/>
        <w:bottom w:val="none" w:sz="0" w:space="0" w:color="auto"/>
        <w:right w:val="none" w:sz="0" w:space="0" w:color="auto"/>
      </w:divBdr>
    </w:div>
    <w:div w:id="1431316402">
      <w:bodyDiv w:val="1"/>
      <w:marLeft w:val="0"/>
      <w:marRight w:val="0"/>
      <w:marTop w:val="0"/>
      <w:marBottom w:val="0"/>
      <w:divBdr>
        <w:top w:val="none" w:sz="0" w:space="0" w:color="auto"/>
        <w:left w:val="none" w:sz="0" w:space="0" w:color="auto"/>
        <w:bottom w:val="none" w:sz="0" w:space="0" w:color="auto"/>
        <w:right w:val="none" w:sz="0" w:space="0" w:color="auto"/>
      </w:divBdr>
    </w:div>
    <w:div w:id="1637486177">
      <w:bodyDiv w:val="1"/>
      <w:marLeft w:val="0"/>
      <w:marRight w:val="0"/>
      <w:marTop w:val="0"/>
      <w:marBottom w:val="0"/>
      <w:divBdr>
        <w:top w:val="none" w:sz="0" w:space="0" w:color="auto"/>
        <w:left w:val="none" w:sz="0" w:space="0" w:color="auto"/>
        <w:bottom w:val="none" w:sz="0" w:space="0" w:color="auto"/>
        <w:right w:val="none" w:sz="0" w:space="0" w:color="auto"/>
      </w:divBdr>
    </w:div>
    <w:div w:id="1659117243">
      <w:bodyDiv w:val="1"/>
      <w:marLeft w:val="0"/>
      <w:marRight w:val="0"/>
      <w:marTop w:val="0"/>
      <w:marBottom w:val="0"/>
      <w:divBdr>
        <w:top w:val="none" w:sz="0" w:space="0" w:color="auto"/>
        <w:left w:val="none" w:sz="0" w:space="0" w:color="auto"/>
        <w:bottom w:val="none" w:sz="0" w:space="0" w:color="auto"/>
        <w:right w:val="none" w:sz="0" w:space="0" w:color="auto"/>
      </w:divBdr>
    </w:div>
    <w:div w:id="1663193635">
      <w:bodyDiv w:val="1"/>
      <w:marLeft w:val="0"/>
      <w:marRight w:val="0"/>
      <w:marTop w:val="0"/>
      <w:marBottom w:val="0"/>
      <w:divBdr>
        <w:top w:val="none" w:sz="0" w:space="0" w:color="auto"/>
        <w:left w:val="none" w:sz="0" w:space="0" w:color="auto"/>
        <w:bottom w:val="none" w:sz="0" w:space="0" w:color="auto"/>
        <w:right w:val="none" w:sz="0" w:space="0" w:color="auto"/>
      </w:divBdr>
    </w:div>
    <w:div w:id="1715733460">
      <w:bodyDiv w:val="1"/>
      <w:marLeft w:val="0"/>
      <w:marRight w:val="0"/>
      <w:marTop w:val="0"/>
      <w:marBottom w:val="0"/>
      <w:divBdr>
        <w:top w:val="none" w:sz="0" w:space="0" w:color="auto"/>
        <w:left w:val="none" w:sz="0" w:space="0" w:color="auto"/>
        <w:bottom w:val="none" w:sz="0" w:space="0" w:color="auto"/>
        <w:right w:val="none" w:sz="0" w:space="0" w:color="auto"/>
      </w:divBdr>
    </w:div>
    <w:div w:id="1726177829">
      <w:bodyDiv w:val="1"/>
      <w:marLeft w:val="0"/>
      <w:marRight w:val="0"/>
      <w:marTop w:val="0"/>
      <w:marBottom w:val="0"/>
      <w:divBdr>
        <w:top w:val="none" w:sz="0" w:space="0" w:color="auto"/>
        <w:left w:val="none" w:sz="0" w:space="0" w:color="auto"/>
        <w:bottom w:val="none" w:sz="0" w:space="0" w:color="auto"/>
        <w:right w:val="none" w:sz="0" w:space="0" w:color="auto"/>
      </w:divBdr>
    </w:div>
    <w:div w:id="1745058788">
      <w:bodyDiv w:val="1"/>
      <w:marLeft w:val="0"/>
      <w:marRight w:val="0"/>
      <w:marTop w:val="0"/>
      <w:marBottom w:val="0"/>
      <w:divBdr>
        <w:top w:val="none" w:sz="0" w:space="0" w:color="auto"/>
        <w:left w:val="none" w:sz="0" w:space="0" w:color="auto"/>
        <w:bottom w:val="none" w:sz="0" w:space="0" w:color="auto"/>
        <w:right w:val="none" w:sz="0" w:space="0" w:color="auto"/>
      </w:divBdr>
    </w:div>
    <w:div w:id="1918855916">
      <w:bodyDiv w:val="1"/>
      <w:marLeft w:val="0"/>
      <w:marRight w:val="0"/>
      <w:marTop w:val="0"/>
      <w:marBottom w:val="0"/>
      <w:divBdr>
        <w:top w:val="none" w:sz="0" w:space="0" w:color="auto"/>
        <w:left w:val="none" w:sz="0" w:space="0" w:color="auto"/>
        <w:bottom w:val="none" w:sz="0" w:space="0" w:color="auto"/>
        <w:right w:val="none" w:sz="0" w:space="0" w:color="auto"/>
      </w:divBdr>
    </w:div>
    <w:div w:id="1996101097">
      <w:bodyDiv w:val="1"/>
      <w:marLeft w:val="0"/>
      <w:marRight w:val="0"/>
      <w:marTop w:val="0"/>
      <w:marBottom w:val="0"/>
      <w:divBdr>
        <w:top w:val="none" w:sz="0" w:space="0" w:color="auto"/>
        <w:left w:val="none" w:sz="0" w:space="0" w:color="auto"/>
        <w:bottom w:val="none" w:sz="0" w:space="0" w:color="auto"/>
        <w:right w:val="none" w:sz="0" w:space="0" w:color="auto"/>
      </w:divBdr>
    </w:div>
    <w:div w:id="2026126166">
      <w:bodyDiv w:val="1"/>
      <w:marLeft w:val="0"/>
      <w:marRight w:val="0"/>
      <w:marTop w:val="0"/>
      <w:marBottom w:val="0"/>
      <w:divBdr>
        <w:top w:val="none" w:sz="0" w:space="0" w:color="auto"/>
        <w:left w:val="none" w:sz="0" w:space="0" w:color="auto"/>
        <w:bottom w:val="none" w:sz="0" w:space="0" w:color="auto"/>
        <w:right w:val="none" w:sz="0" w:space="0" w:color="auto"/>
      </w:divBdr>
    </w:div>
    <w:div w:id="2054693957">
      <w:bodyDiv w:val="1"/>
      <w:marLeft w:val="0"/>
      <w:marRight w:val="0"/>
      <w:marTop w:val="0"/>
      <w:marBottom w:val="0"/>
      <w:divBdr>
        <w:top w:val="none" w:sz="0" w:space="0" w:color="auto"/>
        <w:left w:val="none" w:sz="0" w:space="0" w:color="auto"/>
        <w:bottom w:val="none" w:sz="0" w:space="0" w:color="auto"/>
        <w:right w:val="none" w:sz="0" w:space="0" w:color="auto"/>
      </w:divBdr>
    </w:div>
    <w:div w:id="2130464581">
      <w:bodyDiv w:val="1"/>
      <w:marLeft w:val="0"/>
      <w:marRight w:val="0"/>
      <w:marTop w:val="0"/>
      <w:marBottom w:val="0"/>
      <w:divBdr>
        <w:top w:val="none" w:sz="0" w:space="0" w:color="auto"/>
        <w:left w:val="none" w:sz="0" w:space="0" w:color="auto"/>
        <w:bottom w:val="none" w:sz="0" w:space="0" w:color="auto"/>
        <w:right w:val="none" w:sz="0" w:space="0" w:color="auto"/>
      </w:divBdr>
    </w:div>
    <w:div w:id="214650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A9238-48D2-4692-A5F1-3B7065F7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1600</Words>
  <Characters>9120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Н.. Шилова</dc:creator>
  <cp:lastModifiedBy>Андреева Кристина Николаевна</cp:lastModifiedBy>
  <cp:revision>57</cp:revision>
  <cp:lastPrinted>2019-08-01T12:15:00Z</cp:lastPrinted>
  <dcterms:created xsi:type="dcterms:W3CDTF">2015-12-25T08:04:00Z</dcterms:created>
  <dcterms:modified xsi:type="dcterms:W3CDTF">2019-08-05T08:49:00Z</dcterms:modified>
</cp:coreProperties>
</file>