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F8" w:rsidRDefault="00FD18F8" w:rsidP="00FD18F8">
      <w:pPr>
        <w:widowControl/>
        <w:tabs>
          <w:tab w:val="left" w:pos="3330"/>
        </w:tabs>
        <w:suppressAutoHyphens w:val="0"/>
        <w:ind w:firstLine="0"/>
        <w:jc w:val="center"/>
        <w:rPr>
          <w:rFonts w:eastAsia="Times New Roman"/>
          <w:b/>
          <w:bCs/>
          <w:sz w:val="22"/>
          <w:szCs w:val="22"/>
          <w:lang w:eastAsia="ru-RU" w:bidi="ar-SA"/>
        </w:rPr>
      </w:pPr>
      <w:r w:rsidRPr="00FD18F8">
        <w:rPr>
          <w:rFonts w:eastAsia="Times New Roman"/>
          <w:b/>
          <w:bCs/>
          <w:sz w:val="22"/>
          <w:szCs w:val="22"/>
          <w:lang w:eastAsia="ru-RU" w:bidi="ar-SA"/>
        </w:rPr>
        <w:t>Техническое задание</w:t>
      </w:r>
    </w:p>
    <w:p w:rsidR="00FD18F8" w:rsidRPr="00D46D14" w:rsidRDefault="00FD18F8" w:rsidP="00FD18F8">
      <w:pPr>
        <w:widowControl/>
        <w:tabs>
          <w:tab w:val="center" w:pos="4844"/>
          <w:tab w:val="right" w:pos="9689"/>
        </w:tabs>
        <w:suppressAutoHyphens w:val="0"/>
        <w:ind w:firstLine="0"/>
        <w:jc w:val="both"/>
        <w:rPr>
          <w:sz w:val="22"/>
          <w:szCs w:val="22"/>
        </w:rPr>
      </w:pPr>
      <w:r w:rsidRPr="00FD18F8">
        <w:rPr>
          <w:rFonts w:eastAsia="Times New Roman"/>
          <w:b/>
          <w:bCs/>
          <w:sz w:val="22"/>
          <w:szCs w:val="22"/>
          <w:lang w:eastAsia="ru-RU" w:bidi="ar-SA"/>
        </w:rPr>
        <w:t>1.</w:t>
      </w:r>
      <w:r w:rsidRPr="00FD18F8">
        <w:rPr>
          <w:rFonts w:eastAsia="Times New Roman"/>
          <w:sz w:val="22"/>
          <w:szCs w:val="22"/>
          <w:lang w:eastAsia="ru-RU" w:bidi="ar-SA"/>
        </w:rPr>
        <w:t xml:space="preserve"> </w:t>
      </w:r>
      <w:r w:rsidRPr="00FD18F8">
        <w:rPr>
          <w:rFonts w:eastAsia="Times New Roman"/>
          <w:b/>
          <w:bCs/>
          <w:sz w:val="22"/>
          <w:szCs w:val="22"/>
          <w:lang w:eastAsia="ru-RU" w:bidi="ar-SA"/>
        </w:rPr>
        <w:t>Наименование объекта закупки:</w:t>
      </w:r>
      <w:r w:rsidRPr="00FD18F8">
        <w:rPr>
          <w:rFonts w:eastAsia="Times New Roman"/>
          <w:bCs/>
          <w:color w:val="000000"/>
          <w:sz w:val="22"/>
          <w:szCs w:val="22"/>
          <w:lang w:eastAsia="ru-RU" w:bidi="ar-SA"/>
        </w:rPr>
        <w:t xml:space="preserve"> </w:t>
      </w:r>
      <w:r w:rsidR="0072780E" w:rsidRPr="0072780E">
        <w:rPr>
          <w:sz w:val="22"/>
          <w:szCs w:val="22"/>
        </w:rPr>
        <w:t>Выполнение работ по изготовлению и обеспечению инвалидов и отдельных категорий граждан из числа ветеранов техническими средствами реабилитации - сложной ортопедической обувью.</w:t>
      </w:r>
    </w:p>
    <w:p w:rsidR="00FD18F8" w:rsidRPr="00FD18F8" w:rsidRDefault="00FD18F8" w:rsidP="00FD18F8">
      <w:pPr>
        <w:widowControl/>
        <w:suppressAutoHyphens w:val="0"/>
        <w:ind w:firstLine="0"/>
        <w:jc w:val="both"/>
        <w:rPr>
          <w:rFonts w:eastAsia="Times New Roman"/>
          <w:bCs/>
          <w:i/>
          <w:color w:val="000000"/>
          <w:sz w:val="22"/>
          <w:szCs w:val="22"/>
          <w:lang w:eastAsia="ru-RU" w:bidi="ar-SA"/>
        </w:rPr>
      </w:pPr>
      <w:r w:rsidRPr="00FD18F8">
        <w:rPr>
          <w:rFonts w:eastAsia="Times New Roman"/>
          <w:b/>
          <w:sz w:val="22"/>
          <w:szCs w:val="22"/>
          <w:lang w:eastAsia="ru-RU" w:bidi="ar-SA"/>
        </w:rPr>
        <w:t xml:space="preserve">2. </w:t>
      </w:r>
      <w:r w:rsidRPr="00FD18F8">
        <w:rPr>
          <w:rFonts w:eastAsia="Times New Roman"/>
          <w:b/>
          <w:color w:val="000000"/>
          <w:sz w:val="22"/>
          <w:szCs w:val="22"/>
          <w:lang w:eastAsia="ru-RU" w:bidi="ar-SA"/>
        </w:rPr>
        <w:t xml:space="preserve">Описание объекта закупки: </w:t>
      </w:r>
    </w:p>
    <w:p w:rsidR="00FD18F8" w:rsidRPr="00FD18F8" w:rsidRDefault="00FD18F8" w:rsidP="00FD18F8">
      <w:pPr>
        <w:widowControl/>
        <w:autoSpaceDE w:val="0"/>
        <w:spacing w:line="200" w:lineRule="atLeast"/>
        <w:ind w:firstLine="0"/>
        <w:jc w:val="both"/>
        <w:rPr>
          <w:rFonts w:eastAsia="Times New Roman"/>
          <w:sz w:val="22"/>
          <w:szCs w:val="22"/>
          <w:lang w:eastAsia="ar-SA" w:bidi="ar-SA"/>
        </w:rPr>
      </w:pPr>
      <w:r w:rsidRPr="00FD18F8">
        <w:rPr>
          <w:rFonts w:eastAsia="Times New Roman"/>
          <w:b/>
          <w:bCs/>
          <w:color w:val="000000"/>
          <w:sz w:val="22"/>
          <w:szCs w:val="22"/>
          <w:lang w:eastAsia="ar-SA" w:bidi="ar-SA"/>
        </w:rPr>
        <w:t>- функциональные, технические, качественные характеристики:</w:t>
      </w:r>
      <w:r w:rsidRPr="00FD18F8">
        <w:rPr>
          <w:rFonts w:eastAsia="Times New Roman"/>
          <w:sz w:val="22"/>
          <w:szCs w:val="22"/>
          <w:lang w:eastAsia="ar-SA" w:bidi="ar-SA"/>
        </w:rPr>
        <w:t xml:space="preserve"> </w:t>
      </w:r>
    </w:p>
    <w:p w:rsidR="00D46D14" w:rsidRPr="00FD18F8" w:rsidRDefault="00FD18F8" w:rsidP="00D46D14">
      <w:pPr>
        <w:spacing w:line="200" w:lineRule="atLeast"/>
        <w:ind w:firstLine="0"/>
        <w:jc w:val="right"/>
        <w:rPr>
          <w:rFonts w:eastAsia="Times New Roman"/>
          <w:i/>
          <w:iCs/>
          <w:sz w:val="22"/>
          <w:szCs w:val="22"/>
          <w:lang w:eastAsia="ar-SA" w:bidi="ar-SA"/>
        </w:rPr>
      </w:pPr>
      <w:r w:rsidRPr="00FD18F8">
        <w:rPr>
          <w:rFonts w:eastAsia="Times New Roman"/>
          <w:i/>
          <w:iCs/>
          <w:sz w:val="22"/>
          <w:szCs w:val="22"/>
          <w:lang w:eastAsia="ar-SA" w:bidi="ar-SA"/>
        </w:rPr>
        <w:t xml:space="preserve">                         </w:t>
      </w:r>
      <w:r w:rsidR="00D46D14">
        <w:rPr>
          <w:rFonts w:eastAsia="Times New Roman"/>
          <w:i/>
          <w:iCs/>
          <w:sz w:val="22"/>
          <w:szCs w:val="22"/>
          <w:lang w:eastAsia="ar-SA" w:bidi="ar-SA"/>
        </w:rPr>
        <w:t>Таблица № 1</w:t>
      </w:r>
      <w:r w:rsidR="00DF38B3">
        <w:rPr>
          <w:rFonts w:eastAsia="Times New Roman"/>
          <w:i/>
          <w:iCs/>
          <w:sz w:val="22"/>
          <w:szCs w:val="22"/>
          <w:lang w:eastAsia="ar-SA" w:bidi="ar-SA"/>
        </w:rPr>
        <w:t xml:space="preserve">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559"/>
        <w:gridCol w:w="4253"/>
        <w:gridCol w:w="1135"/>
        <w:gridCol w:w="1274"/>
      </w:tblGrid>
      <w:tr w:rsidR="00A2259D" w:rsidRPr="000B7ACB" w:rsidTr="00A2259D">
        <w:trPr>
          <w:trHeight w:val="1771"/>
        </w:trPr>
        <w:tc>
          <w:tcPr>
            <w:tcW w:w="426" w:type="dxa"/>
          </w:tcPr>
          <w:p w:rsidR="00A2259D" w:rsidRPr="000B7ACB" w:rsidRDefault="00A2259D" w:rsidP="00005A5B">
            <w:pPr>
              <w:ind w:left="-57" w:right="-57" w:firstLine="0"/>
              <w:jc w:val="center"/>
              <w:rPr>
                <w:rFonts w:eastAsia="Calibri"/>
                <w:sz w:val="18"/>
                <w:szCs w:val="18"/>
                <w:lang w:eastAsia="ar-SA" w:bidi="ar-SA"/>
              </w:rPr>
            </w:pPr>
            <w:r w:rsidRPr="000B7ACB">
              <w:rPr>
                <w:rFonts w:eastAsia="Times New Roman"/>
                <w:i/>
                <w:iCs/>
                <w:sz w:val="18"/>
                <w:szCs w:val="18"/>
                <w:lang w:eastAsia="ar-SA" w:bidi="ar-SA"/>
              </w:rPr>
              <w:t xml:space="preserve">       </w:t>
            </w:r>
            <w:r w:rsidRPr="000B7ACB">
              <w:rPr>
                <w:rFonts w:eastAsia="Calibri"/>
                <w:sz w:val="18"/>
                <w:szCs w:val="18"/>
                <w:lang w:eastAsia="ar-SA" w:bidi="ar-SA"/>
              </w:rPr>
              <w:t xml:space="preserve">№ </w:t>
            </w:r>
            <w:proofErr w:type="gramStart"/>
            <w:r w:rsidRPr="000B7ACB">
              <w:rPr>
                <w:rFonts w:eastAsia="Calibri"/>
                <w:sz w:val="18"/>
                <w:szCs w:val="18"/>
                <w:lang w:eastAsia="ar-SA" w:bidi="ar-SA"/>
              </w:rPr>
              <w:t>п</w:t>
            </w:r>
            <w:proofErr w:type="gramEnd"/>
            <w:r w:rsidRPr="000B7ACB">
              <w:rPr>
                <w:rFonts w:eastAsia="Calibri"/>
                <w:sz w:val="18"/>
                <w:szCs w:val="18"/>
                <w:lang w:eastAsia="ar-SA" w:bidi="ar-SA"/>
              </w:rPr>
              <w:t>/п</w:t>
            </w:r>
          </w:p>
        </w:tc>
        <w:tc>
          <w:tcPr>
            <w:tcW w:w="1701" w:type="dxa"/>
          </w:tcPr>
          <w:p w:rsidR="00A2259D" w:rsidRPr="000B7ACB" w:rsidRDefault="00A2259D" w:rsidP="00005A5B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  <w:lang w:eastAsia="ar-SA"/>
              </w:rPr>
            </w:pPr>
          </w:p>
          <w:p w:rsidR="00A2259D" w:rsidRPr="000B7ACB" w:rsidRDefault="00A2259D" w:rsidP="00005A5B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0B7ACB">
              <w:rPr>
                <w:sz w:val="18"/>
                <w:szCs w:val="18"/>
                <w:lang w:eastAsia="ar-SA"/>
              </w:rPr>
              <w:t>Наименование объекта закупки (Приказ Минтруда России от 13.02.2018 г. № 86н)</w:t>
            </w:r>
          </w:p>
        </w:tc>
        <w:tc>
          <w:tcPr>
            <w:tcW w:w="1559" w:type="dxa"/>
          </w:tcPr>
          <w:p w:rsidR="00A2259D" w:rsidRPr="000B7ACB" w:rsidRDefault="00A2259D" w:rsidP="00005A5B">
            <w:pPr>
              <w:ind w:firstLine="0"/>
              <w:jc w:val="center"/>
              <w:rPr>
                <w:sz w:val="18"/>
                <w:szCs w:val="18"/>
                <w:lang w:eastAsia="ar-SA"/>
              </w:rPr>
            </w:pPr>
            <w:r w:rsidRPr="000B7ACB">
              <w:rPr>
                <w:sz w:val="18"/>
                <w:szCs w:val="18"/>
                <w:lang w:eastAsia="ar-SA"/>
              </w:rPr>
              <w:t>Позиция по КТРУ,</w:t>
            </w:r>
          </w:p>
          <w:p w:rsidR="00A2259D" w:rsidRPr="000B7ACB" w:rsidRDefault="00A2259D" w:rsidP="00005A5B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0B7ACB">
              <w:rPr>
                <w:sz w:val="18"/>
                <w:szCs w:val="18"/>
                <w:lang w:eastAsia="ar-SA"/>
              </w:rPr>
              <w:t>Код по ОКПД</w:t>
            </w:r>
            <w:proofErr w:type="gramStart"/>
            <w:r w:rsidRPr="000B7ACB">
              <w:rPr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4253" w:type="dxa"/>
          </w:tcPr>
          <w:p w:rsidR="00A2259D" w:rsidRPr="000B7ACB" w:rsidRDefault="00A2259D" w:rsidP="00005A5B">
            <w:pPr>
              <w:spacing w:line="276" w:lineRule="auto"/>
              <w:ind w:left="-57" w:right="-57" w:firstLine="0"/>
              <w:jc w:val="center"/>
              <w:rPr>
                <w:rFonts w:eastAsia="Calibri"/>
                <w:sz w:val="18"/>
                <w:szCs w:val="18"/>
                <w:lang w:eastAsia="ar-SA" w:bidi="ar-SA"/>
              </w:rPr>
            </w:pPr>
            <w:r w:rsidRPr="000B7ACB">
              <w:rPr>
                <w:sz w:val="18"/>
                <w:szCs w:val="18"/>
              </w:rPr>
              <w:t>Описание объекта закупки (неизменяемые характеристики)</w:t>
            </w:r>
          </w:p>
        </w:tc>
        <w:tc>
          <w:tcPr>
            <w:tcW w:w="1135" w:type="dxa"/>
          </w:tcPr>
          <w:p w:rsidR="00A2259D" w:rsidRPr="000B7ACB" w:rsidRDefault="00A2259D" w:rsidP="00005A5B">
            <w:pPr>
              <w:ind w:left="-57" w:right="-57" w:firstLine="0"/>
              <w:jc w:val="center"/>
              <w:rPr>
                <w:rFonts w:eastAsia="Calibri"/>
                <w:sz w:val="18"/>
                <w:szCs w:val="18"/>
                <w:lang w:eastAsia="ar-SA" w:bidi="ar-SA"/>
              </w:rPr>
            </w:pPr>
            <w:r w:rsidRPr="000B7ACB">
              <w:rPr>
                <w:rFonts w:eastAsia="Times New Roman"/>
                <w:sz w:val="18"/>
                <w:szCs w:val="18"/>
                <w:lang w:eastAsia="ar-SA"/>
              </w:rPr>
              <w:t>Единица измерения</w:t>
            </w:r>
          </w:p>
        </w:tc>
        <w:tc>
          <w:tcPr>
            <w:tcW w:w="1274" w:type="dxa"/>
          </w:tcPr>
          <w:p w:rsidR="00A2259D" w:rsidRPr="000B7ACB" w:rsidRDefault="00A2259D" w:rsidP="00BD1CEA">
            <w:pPr>
              <w:ind w:left="-57" w:right="-57" w:firstLine="0"/>
              <w:jc w:val="center"/>
              <w:rPr>
                <w:rFonts w:eastAsia="Calibri"/>
                <w:sz w:val="18"/>
                <w:szCs w:val="18"/>
                <w:lang w:eastAsia="ar-SA" w:bidi="ar-SA"/>
              </w:rPr>
            </w:pPr>
            <w:r w:rsidRPr="000B7ACB">
              <w:rPr>
                <w:rFonts w:eastAsia="Calibri"/>
                <w:sz w:val="18"/>
                <w:szCs w:val="18"/>
                <w:lang w:eastAsia="ar-SA" w:bidi="ar-SA"/>
              </w:rPr>
              <w:t xml:space="preserve">Гарантийный срок, </w:t>
            </w:r>
            <w:proofErr w:type="spellStart"/>
            <w:r>
              <w:rPr>
                <w:rFonts w:eastAsia="Calibri"/>
                <w:sz w:val="18"/>
                <w:szCs w:val="18"/>
                <w:lang w:eastAsia="ar-SA" w:bidi="ar-SA"/>
              </w:rPr>
              <w:t>дн</w:t>
            </w:r>
            <w:proofErr w:type="spellEnd"/>
            <w:r w:rsidRPr="000B7ACB">
              <w:rPr>
                <w:rFonts w:eastAsia="Calibri"/>
                <w:sz w:val="18"/>
                <w:szCs w:val="18"/>
                <w:lang w:eastAsia="ar-SA" w:bidi="ar-SA"/>
              </w:rPr>
              <w:t>.</w:t>
            </w:r>
          </w:p>
        </w:tc>
      </w:tr>
      <w:tr w:rsidR="00A2259D" w:rsidRPr="000B7ACB" w:rsidTr="00A2259D">
        <w:trPr>
          <w:trHeight w:val="1825"/>
        </w:trPr>
        <w:tc>
          <w:tcPr>
            <w:tcW w:w="426" w:type="dxa"/>
          </w:tcPr>
          <w:p w:rsidR="00A2259D" w:rsidRPr="000B7ACB" w:rsidRDefault="00A2259D" w:rsidP="00005A5B">
            <w:pPr>
              <w:autoSpaceDE w:val="0"/>
              <w:snapToGrid w:val="0"/>
              <w:ind w:left="-57" w:right="-57" w:firstLine="0"/>
              <w:rPr>
                <w:rFonts w:eastAsia="Calibri"/>
                <w:sz w:val="18"/>
                <w:szCs w:val="18"/>
                <w:lang w:eastAsia="ar-SA" w:bidi="ar-SA"/>
              </w:rPr>
            </w:pPr>
            <w:r w:rsidRPr="000B7ACB">
              <w:rPr>
                <w:rFonts w:eastAsia="Calibri"/>
                <w:sz w:val="18"/>
                <w:szCs w:val="18"/>
                <w:lang w:eastAsia="ar-SA" w:bidi="ar-SA"/>
              </w:rPr>
              <w:t>1</w:t>
            </w:r>
          </w:p>
        </w:tc>
        <w:tc>
          <w:tcPr>
            <w:tcW w:w="1701" w:type="dxa"/>
          </w:tcPr>
          <w:p w:rsidR="00A2259D" w:rsidRPr="000962D4" w:rsidRDefault="00A2259D" w:rsidP="00D42E4C">
            <w:pPr>
              <w:ind w:left="-57" w:right="-57" w:firstLine="0"/>
              <w:rPr>
                <w:rFonts w:eastAsia="Calibri"/>
                <w:kern w:val="1"/>
                <w:sz w:val="18"/>
                <w:szCs w:val="18"/>
                <w:lang w:eastAsia="ar-SA" w:bidi="ar-SA"/>
              </w:rPr>
            </w:pPr>
            <w:r w:rsidRPr="00E15EF4">
              <w:rPr>
                <w:sz w:val="18"/>
                <w:szCs w:val="18"/>
              </w:rPr>
              <w:t>Ортопедическая обувь сложная без утепленной подкладки инвалидам (без учета детей-инвалидов) (пара)</w:t>
            </w:r>
          </w:p>
        </w:tc>
        <w:tc>
          <w:tcPr>
            <w:tcW w:w="1559" w:type="dxa"/>
          </w:tcPr>
          <w:p w:rsidR="00A2259D" w:rsidRPr="000962D4" w:rsidRDefault="00A2259D" w:rsidP="00D42E4C">
            <w:pPr>
              <w:ind w:firstLine="0"/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  <w:r w:rsidRPr="000962D4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КТРУ: не применяется </w:t>
            </w:r>
          </w:p>
          <w:p w:rsidR="00A2259D" w:rsidRPr="000962D4" w:rsidRDefault="00A2259D" w:rsidP="00D42E4C">
            <w:pPr>
              <w:ind w:firstLine="0"/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</w:p>
          <w:p w:rsidR="00A2259D" w:rsidRDefault="00A2259D" w:rsidP="00D42E4C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0962D4">
              <w:rPr>
                <w:rFonts w:eastAsia="Times New Roman"/>
                <w:sz w:val="18"/>
                <w:szCs w:val="18"/>
                <w:lang w:eastAsia="ru-RU"/>
              </w:rPr>
              <w:t>ОКПД</w:t>
            </w:r>
            <w:proofErr w:type="gramStart"/>
            <w:r w:rsidRPr="000962D4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0962D4">
              <w:rPr>
                <w:rFonts w:eastAsia="Times New Roman"/>
                <w:sz w:val="18"/>
                <w:szCs w:val="18"/>
                <w:lang w:eastAsia="ru-RU"/>
              </w:rPr>
              <w:t>: 32.50.22.15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:rsidR="00A2259D" w:rsidRDefault="00A2259D" w:rsidP="00D42E4C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2259D" w:rsidRPr="000962D4" w:rsidRDefault="00A2259D" w:rsidP="00A2259D">
            <w:pPr>
              <w:ind w:firstLine="0"/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</w:tcPr>
          <w:p w:rsidR="00A2259D" w:rsidRPr="00E15EF4" w:rsidRDefault="00A2259D" w:rsidP="00D42E4C">
            <w:pPr>
              <w:ind w:firstLine="0"/>
              <w:rPr>
                <w:rFonts w:eastAsia="Times New Roman"/>
                <w:sz w:val="18"/>
                <w:szCs w:val="18"/>
                <w:lang w:eastAsia="ar-SA"/>
              </w:rPr>
            </w:pPr>
            <w:proofErr w:type="gramStart"/>
            <w:r w:rsidRPr="00E15EF4">
              <w:rPr>
                <w:rFonts w:eastAsia="Times New Roman"/>
                <w:sz w:val="18"/>
                <w:szCs w:val="18"/>
                <w:lang w:eastAsia="ar-SA"/>
              </w:rPr>
              <w:t xml:space="preserve">Изготавливается с учетом половозрастных групп, предназначена для лиц с деформациями стоп, с выраженными анатомо-функциональными дефектами такими как: выраженные деформации пальцев, вальгусные, </w:t>
            </w:r>
            <w:proofErr w:type="spellStart"/>
            <w:r w:rsidRPr="00E15EF4">
              <w:rPr>
                <w:rFonts w:eastAsia="Times New Roman"/>
                <w:sz w:val="18"/>
                <w:szCs w:val="18"/>
                <w:lang w:eastAsia="ar-SA"/>
              </w:rPr>
              <w:t>варусные</w:t>
            </w:r>
            <w:proofErr w:type="spellEnd"/>
            <w:r w:rsidRPr="00E15EF4">
              <w:rPr>
                <w:rFonts w:eastAsia="Times New Roman"/>
                <w:sz w:val="18"/>
                <w:szCs w:val="18"/>
                <w:lang w:eastAsia="ar-SA"/>
              </w:rPr>
              <w:t xml:space="preserve"> деформации стоп, ампутационные дефекты стоп, укорочение нижней конечности, контрактуры или анкилозы голеностопного сустава, парезы и параличи нижних конечностей, слоновость; изготавливается по индивидуальным обмерам по слепкам или по индивидуальным колодкам;</w:t>
            </w:r>
            <w:proofErr w:type="gramEnd"/>
            <w:r w:rsidRPr="00E15EF4">
              <w:rPr>
                <w:rFonts w:eastAsia="Times New Roman"/>
                <w:sz w:val="18"/>
                <w:szCs w:val="18"/>
                <w:lang w:eastAsia="ar-SA"/>
              </w:rPr>
              <w:t xml:space="preserve"> различных видов и конструкций (по медицинским показаниям).</w:t>
            </w:r>
          </w:p>
          <w:p w:rsidR="00A2259D" w:rsidRPr="00E15EF4" w:rsidRDefault="00A2259D" w:rsidP="00D42E4C">
            <w:pPr>
              <w:ind w:firstLine="0"/>
              <w:rPr>
                <w:rFonts w:eastAsia="Times New Roman"/>
                <w:sz w:val="18"/>
                <w:szCs w:val="18"/>
                <w:lang w:eastAsia="ar-SA"/>
              </w:rPr>
            </w:pPr>
            <w:r w:rsidRPr="00E15EF4">
              <w:rPr>
                <w:rFonts w:eastAsia="Times New Roman"/>
                <w:sz w:val="18"/>
                <w:szCs w:val="18"/>
                <w:lang w:eastAsia="ar-SA"/>
              </w:rPr>
              <w:t xml:space="preserve">Методы крепления: клеевой, или </w:t>
            </w:r>
            <w:proofErr w:type="spellStart"/>
            <w:r w:rsidRPr="00E15EF4">
              <w:rPr>
                <w:rFonts w:eastAsia="Times New Roman"/>
                <w:sz w:val="18"/>
                <w:szCs w:val="18"/>
                <w:lang w:eastAsia="ar-SA"/>
              </w:rPr>
              <w:t>рантовый</w:t>
            </w:r>
            <w:proofErr w:type="spellEnd"/>
            <w:r w:rsidRPr="00E15EF4">
              <w:rPr>
                <w:rFonts w:eastAsia="Times New Roman"/>
                <w:sz w:val="18"/>
                <w:szCs w:val="18"/>
                <w:lang w:eastAsia="ar-SA"/>
              </w:rPr>
              <w:t xml:space="preserve">, или </w:t>
            </w:r>
            <w:proofErr w:type="spellStart"/>
            <w:r w:rsidRPr="00E15EF4">
              <w:rPr>
                <w:rFonts w:eastAsia="Times New Roman"/>
                <w:sz w:val="18"/>
                <w:szCs w:val="18"/>
                <w:lang w:eastAsia="ar-SA"/>
              </w:rPr>
              <w:t>доппельный</w:t>
            </w:r>
            <w:proofErr w:type="spellEnd"/>
            <w:r w:rsidRPr="00E15EF4">
              <w:rPr>
                <w:rFonts w:eastAsia="Times New Roman"/>
                <w:sz w:val="18"/>
                <w:szCs w:val="18"/>
                <w:lang w:eastAsia="ar-SA"/>
              </w:rPr>
              <w:t xml:space="preserve"> (по медицинским показаниям). </w:t>
            </w:r>
          </w:p>
          <w:p w:rsidR="00A2259D" w:rsidRPr="00E15EF4" w:rsidRDefault="00A2259D" w:rsidP="00D42E4C">
            <w:pPr>
              <w:ind w:firstLine="0"/>
              <w:rPr>
                <w:rFonts w:eastAsia="Times New Roman"/>
                <w:sz w:val="18"/>
                <w:szCs w:val="18"/>
                <w:lang w:eastAsia="ar-SA"/>
              </w:rPr>
            </w:pPr>
            <w:r w:rsidRPr="00E15EF4">
              <w:rPr>
                <w:rFonts w:eastAsia="Times New Roman"/>
                <w:sz w:val="18"/>
                <w:szCs w:val="18"/>
                <w:lang w:eastAsia="ar-SA"/>
              </w:rPr>
              <w:t xml:space="preserve">В соответствии с функциональным назначением в обуви должно применяться не менее двух специальных деталей, таких как: специальные жесткие детали, специальные мягкие детали, специальные металлические детали, </w:t>
            </w:r>
            <w:proofErr w:type="spellStart"/>
            <w:r w:rsidRPr="00E15EF4">
              <w:rPr>
                <w:rFonts w:eastAsia="Times New Roman"/>
                <w:sz w:val="18"/>
                <w:szCs w:val="18"/>
                <w:lang w:eastAsia="ar-SA"/>
              </w:rPr>
              <w:t>межстелечные</w:t>
            </w:r>
            <w:proofErr w:type="spellEnd"/>
            <w:r w:rsidRPr="00E15EF4">
              <w:rPr>
                <w:rFonts w:eastAsia="Times New Roman"/>
                <w:sz w:val="18"/>
                <w:szCs w:val="18"/>
                <w:lang w:eastAsia="ar-SA"/>
              </w:rPr>
              <w:t xml:space="preserve"> слои, специальные детали низа.</w:t>
            </w:r>
          </w:p>
          <w:p w:rsidR="00A2259D" w:rsidRPr="00E15EF4" w:rsidRDefault="00A2259D" w:rsidP="00D42E4C">
            <w:pPr>
              <w:ind w:firstLine="0"/>
              <w:rPr>
                <w:rFonts w:eastAsia="Times New Roman"/>
                <w:sz w:val="18"/>
                <w:szCs w:val="18"/>
                <w:lang w:eastAsia="ar-SA"/>
              </w:rPr>
            </w:pPr>
            <w:r w:rsidRPr="00E15EF4">
              <w:rPr>
                <w:rFonts w:eastAsia="Times New Roman"/>
                <w:sz w:val="18"/>
                <w:szCs w:val="18"/>
                <w:lang w:eastAsia="ar-SA"/>
              </w:rPr>
              <w:t xml:space="preserve">Застежка – шнурки, или лента </w:t>
            </w:r>
            <w:proofErr w:type="spellStart"/>
            <w:r w:rsidRPr="00E15EF4">
              <w:rPr>
                <w:rFonts w:eastAsia="Times New Roman"/>
                <w:sz w:val="18"/>
                <w:szCs w:val="18"/>
                <w:lang w:eastAsia="ar-SA"/>
              </w:rPr>
              <w:t>Велкро</w:t>
            </w:r>
            <w:proofErr w:type="spellEnd"/>
            <w:r w:rsidRPr="00E15EF4">
              <w:rPr>
                <w:rFonts w:eastAsia="Times New Roman"/>
                <w:sz w:val="18"/>
                <w:szCs w:val="18"/>
                <w:lang w:eastAsia="ar-SA"/>
              </w:rPr>
              <w:t xml:space="preserve"> (липучка), или пряжки (по медицинским показаниям). </w:t>
            </w:r>
          </w:p>
          <w:p w:rsidR="00A2259D" w:rsidRPr="00E15EF4" w:rsidRDefault="00A2259D" w:rsidP="00D42E4C">
            <w:pPr>
              <w:ind w:firstLine="0"/>
              <w:rPr>
                <w:rFonts w:eastAsia="Times New Roman"/>
                <w:sz w:val="18"/>
                <w:szCs w:val="18"/>
                <w:lang w:eastAsia="ar-SA"/>
              </w:rPr>
            </w:pPr>
            <w:r w:rsidRPr="00E15EF4">
              <w:rPr>
                <w:rFonts w:eastAsia="Times New Roman"/>
                <w:sz w:val="18"/>
                <w:szCs w:val="18"/>
                <w:lang w:eastAsia="ar-SA"/>
              </w:rPr>
              <w:t>Материал верха обуви -  кожа натуральная.</w:t>
            </w:r>
          </w:p>
          <w:p w:rsidR="00A2259D" w:rsidRPr="00E15EF4" w:rsidRDefault="00A2259D" w:rsidP="00D42E4C">
            <w:pPr>
              <w:ind w:firstLine="0"/>
              <w:rPr>
                <w:rFonts w:eastAsia="Times New Roman"/>
                <w:sz w:val="18"/>
                <w:szCs w:val="18"/>
                <w:lang w:eastAsia="ar-SA"/>
              </w:rPr>
            </w:pPr>
            <w:r w:rsidRPr="00E15EF4">
              <w:rPr>
                <w:rFonts w:eastAsia="Times New Roman"/>
                <w:sz w:val="18"/>
                <w:szCs w:val="18"/>
                <w:lang w:eastAsia="ar-SA"/>
              </w:rPr>
              <w:t xml:space="preserve">Материал подкладки -  </w:t>
            </w:r>
            <w:proofErr w:type="spellStart"/>
            <w:r w:rsidRPr="00E15EF4">
              <w:rPr>
                <w:rFonts w:eastAsia="Times New Roman"/>
                <w:sz w:val="18"/>
                <w:szCs w:val="18"/>
                <w:lang w:eastAsia="ar-SA"/>
              </w:rPr>
              <w:t>кожподкладка</w:t>
            </w:r>
            <w:proofErr w:type="spellEnd"/>
            <w:r w:rsidRPr="00E15EF4">
              <w:rPr>
                <w:rFonts w:eastAsia="Times New Roman"/>
                <w:sz w:val="18"/>
                <w:szCs w:val="18"/>
                <w:lang w:eastAsia="ar-SA"/>
              </w:rPr>
              <w:t xml:space="preserve"> или обувные  текстильные материалы (по медицинским показаниям).</w:t>
            </w:r>
          </w:p>
          <w:p w:rsidR="00A2259D" w:rsidRPr="00E15EF4" w:rsidRDefault="00A2259D" w:rsidP="00D42E4C">
            <w:pPr>
              <w:ind w:firstLine="0"/>
              <w:rPr>
                <w:rFonts w:eastAsia="Times New Roman"/>
                <w:sz w:val="18"/>
                <w:szCs w:val="18"/>
                <w:lang w:eastAsia="ar-SA"/>
              </w:rPr>
            </w:pPr>
            <w:r w:rsidRPr="00E15EF4">
              <w:rPr>
                <w:rFonts w:eastAsia="Times New Roman"/>
                <w:sz w:val="18"/>
                <w:szCs w:val="18"/>
                <w:lang w:eastAsia="ar-SA"/>
              </w:rPr>
              <w:t>Материал подошвы -  микропористая резина или формованная подошва (по медицинским показаниям).</w:t>
            </w:r>
          </w:p>
          <w:p w:rsidR="00A2259D" w:rsidRPr="000962D4" w:rsidRDefault="00A2259D" w:rsidP="00D42E4C">
            <w:pPr>
              <w:snapToGrid w:val="0"/>
              <w:ind w:firstLine="0"/>
              <w:rPr>
                <w:rFonts w:eastAsia="Times New Roman"/>
                <w:sz w:val="18"/>
                <w:szCs w:val="18"/>
                <w:lang w:eastAsia="ar-SA"/>
              </w:rPr>
            </w:pPr>
            <w:r w:rsidRPr="00E15EF4">
              <w:rPr>
                <w:rFonts w:eastAsia="Times New Roman"/>
                <w:sz w:val="18"/>
                <w:szCs w:val="18"/>
                <w:lang w:eastAsia="ar-SA"/>
              </w:rPr>
              <w:t xml:space="preserve">Материал </w:t>
            </w:r>
            <w:proofErr w:type="spellStart"/>
            <w:r w:rsidRPr="00E15EF4">
              <w:rPr>
                <w:rFonts w:eastAsia="Times New Roman"/>
                <w:sz w:val="18"/>
                <w:szCs w:val="18"/>
                <w:lang w:eastAsia="ar-SA"/>
              </w:rPr>
              <w:t>межстелечного</w:t>
            </w:r>
            <w:proofErr w:type="spellEnd"/>
            <w:r w:rsidRPr="00E15EF4">
              <w:rPr>
                <w:rFonts w:eastAsia="Times New Roman"/>
                <w:sz w:val="18"/>
                <w:szCs w:val="18"/>
                <w:lang w:eastAsia="ar-SA"/>
              </w:rPr>
              <w:t xml:space="preserve"> слоя - натуральная кожа, пробковый агломерат, пористые материалы (по медицинским показаниям).</w:t>
            </w:r>
          </w:p>
        </w:tc>
        <w:tc>
          <w:tcPr>
            <w:tcW w:w="1135" w:type="dxa"/>
          </w:tcPr>
          <w:p w:rsidR="00A2259D" w:rsidRPr="000B7ACB" w:rsidRDefault="00A2259D" w:rsidP="00005A5B">
            <w:pPr>
              <w:autoSpaceDE w:val="0"/>
              <w:snapToGrid w:val="0"/>
              <w:ind w:left="-57" w:right="-57" w:firstLine="0"/>
              <w:jc w:val="center"/>
              <w:rPr>
                <w:rFonts w:eastAsia="Calibri"/>
                <w:sz w:val="18"/>
                <w:szCs w:val="18"/>
                <w:highlight w:val="yellow"/>
                <w:lang w:eastAsia="ar-SA" w:bidi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пара (2 шт.)</w:t>
            </w:r>
          </w:p>
        </w:tc>
        <w:tc>
          <w:tcPr>
            <w:tcW w:w="1274" w:type="dxa"/>
          </w:tcPr>
          <w:p w:rsidR="00A2259D" w:rsidRPr="000B7ACB" w:rsidRDefault="00A2259D" w:rsidP="00005A5B">
            <w:pPr>
              <w:autoSpaceDE w:val="0"/>
              <w:snapToGrid w:val="0"/>
              <w:ind w:left="-57" w:right="-57" w:firstLine="0"/>
              <w:jc w:val="center"/>
              <w:rPr>
                <w:rFonts w:eastAsia="Calibri"/>
                <w:sz w:val="18"/>
                <w:szCs w:val="18"/>
                <w:lang w:eastAsia="ar-SA" w:bidi="ar-SA"/>
              </w:rPr>
            </w:pPr>
            <w:r>
              <w:rPr>
                <w:rFonts w:eastAsia="Calibri"/>
                <w:sz w:val="18"/>
                <w:szCs w:val="18"/>
                <w:lang w:eastAsia="ar-SA" w:bidi="ar-SA"/>
              </w:rPr>
              <w:t>70</w:t>
            </w:r>
          </w:p>
        </w:tc>
      </w:tr>
      <w:tr w:rsidR="00A2259D" w:rsidRPr="000B7ACB" w:rsidTr="00A2259D">
        <w:trPr>
          <w:trHeight w:val="1651"/>
        </w:trPr>
        <w:tc>
          <w:tcPr>
            <w:tcW w:w="426" w:type="dxa"/>
          </w:tcPr>
          <w:p w:rsidR="00A2259D" w:rsidRPr="000B7ACB" w:rsidRDefault="00A2259D" w:rsidP="00005A5B">
            <w:pPr>
              <w:autoSpaceDE w:val="0"/>
              <w:snapToGrid w:val="0"/>
              <w:ind w:left="-57" w:right="-57" w:firstLine="0"/>
              <w:rPr>
                <w:rFonts w:eastAsia="Calibri"/>
                <w:sz w:val="18"/>
                <w:szCs w:val="18"/>
                <w:lang w:eastAsia="ar-SA" w:bidi="ar-SA"/>
              </w:rPr>
            </w:pPr>
            <w:r w:rsidRPr="000B7ACB">
              <w:rPr>
                <w:rFonts w:eastAsia="Calibri"/>
                <w:sz w:val="18"/>
                <w:szCs w:val="18"/>
                <w:lang w:eastAsia="ar-SA" w:bidi="ar-SA"/>
              </w:rPr>
              <w:t>2</w:t>
            </w:r>
          </w:p>
        </w:tc>
        <w:tc>
          <w:tcPr>
            <w:tcW w:w="1701" w:type="dxa"/>
          </w:tcPr>
          <w:p w:rsidR="00A2259D" w:rsidRPr="000962D4" w:rsidRDefault="00A2259D" w:rsidP="00D42E4C">
            <w:pPr>
              <w:ind w:left="-57" w:right="-57" w:firstLine="0"/>
              <w:rPr>
                <w:rFonts w:eastAsia="Calibri"/>
                <w:bCs/>
                <w:sz w:val="18"/>
                <w:szCs w:val="18"/>
              </w:rPr>
            </w:pPr>
            <w:r w:rsidRPr="00E15EF4">
              <w:rPr>
                <w:sz w:val="18"/>
                <w:szCs w:val="18"/>
              </w:rPr>
              <w:t>Ортопедическая обувь сложная на утепленной подкладке инвалидам (без учета детей-инвалидов) (пара)</w:t>
            </w:r>
          </w:p>
        </w:tc>
        <w:tc>
          <w:tcPr>
            <w:tcW w:w="1559" w:type="dxa"/>
          </w:tcPr>
          <w:p w:rsidR="00A2259D" w:rsidRPr="000962D4" w:rsidRDefault="00A2259D" w:rsidP="00D42E4C">
            <w:pPr>
              <w:ind w:firstLine="0"/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  <w:r w:rsidRPr="000962D4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КТРУ: не применяется </w:t>
            </w:r>
          </w:p>
          <w:p w:rsidR="00A2259D" w:rsidRPr="000962D4" w:rsidRDefault="00A2259D" w:rsidP="00D42E4C">
            <w:pPr>
              <w:ind w:firstLine="0"/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</w:p>
          <w:p w:rsidR="00A2259D" w:rsidRDefault="00A2259D" w:rsidP="00D42E4C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0962D4">
              <w:rPr>
                <w:rFonts w:eastAsia="Times New Roman"/>
                <w:sz w:val="18"/>
                <w:szCs w:val="18"/>
                <w:lang w:eastAsia="ru-RU"/>
              </w:rPr>
              <w:t>ОКПД</w:t>
            </w:r>
            <w:proofErr w:type="gramStart"/>
            <w:r w:rsidRPr="000962D4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0962D4">
              <w:rPr>
                <w:rFonts w:eastAsia="Times New Roman"/>
                <w:sz w:val="18"/>
                <w:szCs w:val="18"/>
                <w:lang w:eastAsia="ru-RU"/>
              </w:rPr>
              <w:t>: 32.50.22.15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:rsidR="00A2259D" w:rsidRDefault="00A2259D" w:rsidP="00D42E4C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2259D" w:rsidRPr="000962D4" w:rsidRDefault="00A2259D" w:rsidP="00D42E4C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2259D" w:rsidRPr="000962D4" w:rsidRDefault="00A2259D" w:rsidP="00D42E4C">
            <w:pPr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</w:tcPr>
          <w:p w:rsidR="00A2259D" w:rsidRPr="00E15EF4" w:rsidRDefault="00A2259D" w:rsidP="00D42E4C">
            <w:pPr>
              <w:ind w:firstLine="0"/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  <w:proofErr w:type="gramStart"/>
            <w:r w:rsidRPr="00E15EF4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Изготавливается с учетом половозрастных групп, предназначена для лиц с деформациями стоп, с выраженными анатомо-функциональными дефектами такими как: выраженные деформации пальцев, вальгусные, </w:t>
            </w:r>
            <w:proofErr w:type="spellStart"/>
            <w:r w:rsidRPr="00E15EF4">
              <w:rPr>
                <w:rFonts w:eastAsia="Times New Roman"/>
                <w:kern w:val="1"/>
                <w:sz w:val="18"/>
                <w:szCs w:val="18"/>
                <w:lang w:eastAsia="ar-SA"/>
              </w:rPr>
              <w:t>варусные</w:t>
            </w:r>
            <w:proofErr w:type="spellEnd"/>
            <w:r w:rsidRPr="00E15EF4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 деформации стоп, ампутационные дефекты стоп, укорочение нижней конечности, контрактуры или анкилозы голеностопного сустава, парезы и параличи нижних конечностей, слоновость; изготавливается по индивидуальным обмерам по слепкам или по индивидуальным колодкам;</w:t>
            </w:r>
            <w:proofErr w:type="gramEnd"/>
            <w:r w:rsidRPr="00E15EF4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 различных видов и конструкций (по медицинским показаниям).</w:t>
            </w:r>
          </w:p>
          <w:p w:rsidR="00A2259D" w:rsidRPr="00E15EF4" w:rsidRDefault="00A2259D" w:rsidP="00D42E4C">
            <w:pPr>
              <w:ind w:firstLine="0"/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  <w:r w:rsidRPr="00E15EF4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Методы крепления: клеевой, </w:t>
            </w:r>
            <w:proofErr w:type="spellStart"/>
            <w:r w:rsidRPr="00E15EF4">
              <w:rPr>
                <w:rFonts w:eastAsia="Times New Roman"/>
                <w:kern w:val="1"/>
                <w:sz w:val="18"/>
                <w:szCs w:val="18"/>
                <w:lang w:eastAsia="ar-SA"/>
              </w:rPr>
              <w:t>рантовый</w:t>
            </w:r>
            <w:proofErr w:type="spellEnd"/>
            <w:r w:rsidRPr="00E15EF4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, или </w:t>
            </w:r>
            <w:proofErr w:type="spellStart"/>
            <w:r w:rsidRPr="00E15EF4">
              <w:rPr>
                <w:rFonts w:eastAsia="Times New Roman"/>
                <w:kern w:val="1"/>
                <w:sz w:val="18"/>
                <w:szCs w:val="18"/>
                <w:lang w:eastAsia="ar-SA"/>
              </w:rPr>
              <w:t>доппельный</w:t>
            </w:r>
            <w:proofErr w:type="spellEnd"/>
            <w:r w:rsidRPr="00E15EF4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 (по медицинским показаниям); </w:t>
            </w:r>
          </w:p>
          <w:p w:rsidR="00A2259D" w:rsidRPr="00E15EF4" w:rsidRDefault="00A2259D" w:rsidP="00D42E4C">
            <w:pPr>
              <w:ind w:firstLine="0"/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  <w:r w:rsidRPr="00E15EF4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В соответствии с функциональным назначением в обуви должно применяться не менее двух специальных деталей, таких как: специальные жесткие детали, специальные мягкие детали, </w:t>
            </w:r>
            <w:r w:rsidRPr="00E15EF4">
              <w:rPr>
                <w:rFonts w:eastAsia="Times New Roman"/>
                <w:kern w:val="1"/>
                <w:sz w:val="18"/>
                <w:szCs w:val="18"/>
                <w:lang w:eastAsia="ar-SA"/>
              </w:rPr>
              <w:lastRenderedPageBreak/>
              <w:t xml:space="preserve">специальные металлические детали, </w:t>
            </w:r>
            <w:proofErr w:type="spellStart"/>
            <w:r w:rsidRPr="00E15EF4">
              <w:rPr>
                <w:rFonts w:eastAsia="Times New Roman"/>
                <w:kern w:val="1"/>
                <w:sz w:val="18"/>
                <w:szCs w:val="18"/>
                <w:lang w:eastAsia="ar-SA"/>
              </w:rPr>
              <w:t>межстелечные</w:t>
            </w:r>
            <w:proofErr w:type="spellEnd"/>
            <w:r w:rsidRPr="00E15EF4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 слои, специальные детали низа. </w:t>
            </w:r>
          </w:p>
          <w:p w:rsidR="00A2259D" w:rsidRPr="00E15EF4" w:rsidRDefault="00A2259D" w:rsidP="00D42E4C">
            <w:pPr>
              <w:ind w:firstLine="0"/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  <w:r w:rsidRPr="00E15EF4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Застежка – шнурки, лента </w:t>
            </w:r>
            <w:proofErr w:type="spellStart"/>
            <w:r w:rsidRPr="00E15EF4">
              <w:rPr>
                <w:rFonts w:eastAsia="Times New Roman"/>
                <w:kern w:val="1"/>
                <w:sz w:val="18"/>
                <w:szCs w:val="18"/>
                <w:lang w:eastAsia="ar-SA"/>
              </w:rPr>
              <w:t>велкро</w:t>
            </w:r>
            <w:proofErr w:type="spellEnd"/>
            <w:r w:rsidRPr="00E15EF4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 (липучка), молния или пряжки (по медицинским показаниям).</w:t>
            </w:r>
          </w:p>
          <w:p w:rsidR="00A2259D" w:rsidRPr="00E15EF4" w:rsidRDefault="00A2259D" w:rsidP="00D42E4C">
            <w:pPr>
              <w:ind w:firstLine="0"/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  <w:r w:rsidRPr="00E15EF4">
              <w:rPr>
                <w:rFonts w:eastAsia="Times New Roman"/>
                <w:kern w:val="1"/>
                <w:sz w:val="18"/>
                <w:szCs w:val="18"/>
                <w:lang w:eastAsia="ar-SA"/>
              </w:rPr>
              <w:t>Материал верха обуви -  кожа натуральная.</w:t>
            </w:r>
          </w:p>
          <w:p w:rsidR="00A2259D" w:rsidRPr="00E15EF4" w:rsidRDefault="00A2259D" w:rsidP="00D42E4C">
            <w:pPr>
              <w:ind w:firstLine="0"/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  <w:r w:rsidRPr="00E15EF4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Материал подкладки -  мех искусственный или натуральный или байка </w:t>
            </w:r>
            <w:proofErr w:type="gramStart"/>
            <w:r w:rsidRPr="00E15EF4">
              <w:rPr>
                <w:rFonts w:eastAsia="Times New Roman"/>
                <w:kern w:val="1"/>
                <w:sz w:val="18"/>
                <w:szCs w:val="18"/>
                <w:lang w:eastAsia="ar-SA"/>
              </w:rPr>
              <w:t>чисто-шерстяная</w:t>
            </w:r>
            <w:proofErr w:type="gramEnd"/>
            <w:r w:rsidRPr="00E15EF4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 или байка полушерстяная (по медицинским показаниям).</w:t>
            </w:r>
          </w:p>
          <w:p w:rsidR="00A2259D" w:rsidRPr="00E15EF4" w:rsidRDefault="00A2259D" w:rsidP="00D42E4C">
            <w:pPr>
              <w:ind w:firstLine="0"/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  <w:r w:rsidRPr="00E15EF4">
              <w:rPr>
                <w:rFonts w:eastAsia="Times New Roman"/>
                <w:kern w:val="1"/>
                <w:sz w:val="18"/>
                <w:szCs w:val="18"/>
                <w:lang w:eastAsia="ar-SA"/>
              </w:rPr>
              <w:t>Материал подошвы -  микропористая резина или формованная подошва (по медицинским показаниям).</w:t>
            </w:r>
          </w:p>
          <w:p w:rsidR="00A2259D" w:rsidRPr="000962D4" w:rsidRDefault="00A2259D" w:rsidP="00D42E4C">
            <w:pPr>
              <w:snapToGrid w:val="0"/>
              <w:ind w:firstLine="0"/>
              <w:rPr>
                <w:rFonts w:eastAsia="Times New Roman"/>
                <w:sz w:val="18"/>
                <w:szCs w:val="18"/>
                <w:lang w:eastAsia="ar-SA"/>
              </w:rPr>
            </w:pPr>
            <w:r w:rsidRPr="00E15EF4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Материал </w:t>
            </w:r>
            <w:proofErr w:type="spellStart"/>
            <w:r w:rsidRPr="00E15EF4">
              <w:rPr>
                <w:rFonts w:eastAsia="Times New Roman"/>
                <w:kern w:val="1"/>
                <w:sz w:val="18"/>
                <w:szCs w:val="18"/>
                <w:lang w:eastAsia="ar-SA"/>
              </w:rPr>
              <w:t>межстелечного</w:t>
            </w:r>
            <w:proofErr w:type="spellEnd"/>
            <w:r w:rsidRPr="00E15EF4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 слоя -  натуральная кожа, пробковый агломерат или пористые материалы (по медицинским показаниям).</w:t>
            </w:r>
          </w:p>
        </w:tc>
        <w:tc>
          <w:tcPr>
            <w:tcW w:w="1135" w:type="dxa"/>
          </w:tcPr>
          <w:p w:rsidR="00A2259D" w:rsidRPr="000B7ACB" w:rsidRDefault="00A2259D" w:rsidP="00005A5B">
            <w:pPr>
              <w:autoSpaceDE w:val="0"/>
              <w:snapToGrid w:val="0"/>
              <w:ind w:left="-57" w:right="-57" w:firstLine="0"/>
              <w:jc w:val="center"/>
              <w:rPr>
                <w:rFonts w:eastAsia="Calibri"/>
                <w:sz w:val="18"/>
                <w:szCs w:val="18"/>
                <w:highlight w:val="yellow"/>
                <w:lang w:eastAsia="ar-SA" w:bidi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lastRenderedPageBreak/>
              <w:t>пара (2 шт.)</w:t>
            </w:r>
          </w:p>
        </w:tc>
        <w:tc>
          <w:tcPr>
            <w:tcW w:w="1274" w:type="dxa"/>
          </w:tcPr>
          <w:p w:rsidR="00A2259D" w:rsidRPr="000B7ACB" w:rsidRDefault="00A2259D" w:rsidP="00005A5B">
            <w:pPr>
              <w:autoSpaceDE w:val="0"/>
              <w:snapToGrid w:val="0"/>
              <w:ind w:left="-57" w:right="-57" w:firstLine="0"/>
              <w:jc w:val="center"/>
              <w:rPr>
                <w:rFonts w:eastAsia="Calibri"/>
                <w:sz w:val="18"/>
                <w:szCs w:val="18"/>
                <w:lang w:eastAsia="ar-SA" w:bidi="ar-SA"/>
              </w:rPr>
            </w:pPr>
            <w:r>
              <w:rPr>
                <w:rFonts w:eastAsia="Calibri"/>
                <w:sz w:val="18"/>
                <w:szCs w:val="18"/>
                <w:lang w:eastAsia="ar-SA" w:bidi="ar-SA"/>
              </w:rPr>
              <w:t>70</w:t>
            </w:r>
          </w:p>
        </w:tc>
      </w:tr>
      <w:tr w:rsidR="00A2259D" w:rsidRPr="000B7ACB" w:rsidTr="00A2259D">
        <w:tc>
          <w:tcPr>
            <w:tcW w:w="426" w:type="dxa"/>
          </w:tcPr>
          <w:p w:rsidR="00A2259D" w:rsidRPr="000B7ACB" w:rsidRDefault="00A2259D" w:rsidP="00005A5B">
            <w:pPr>
              <w:autoSpaceDE w:val="0"/>
              <w:snapToGrid w:val="0"/>
              <w:ind w:left="-57" w:right="-57" w:firstLine="0"/>
              <w:rPr>
                <w:rFonts w:eastAsia="Calibri"/>
                <w:sz w:val="18"/>
                <w:szCs w:val="18"/>
                <w:lang w:eastAsia="ar-SA" w:bidi="ar-SA"/>
              </w:rPr>
            </w:pPr>
            <w:r w:rsidRPr="000B7ACB">
              <w:rPr>
                <w:rFonts w:eastAsia="Calibri"/>
                <w:sz w:val="18"/>
                <w:szCs w:val="18"/>
                <w:lang w:eastAsia="ar-SA" w:bidi="ar-SA"/>
              </w:rPr>
              <w:lastRenderedPageBreak/>
              <w:t>3</w:t>
            </w:r>
          </w:p>
        </w:tc>
        <w:tc>
          <w:tcPr>
            <w:tcW w:w="1701" w:type="dxa"/>
          </w:tcPr>
          <w:p w:rsidR="00A2259D" w:rsidRPr="00B85149" w:rsidRDefault="00A2259D" w:rsidP="00D42E4C">
            <w:pPr>
              <w:ind w:left="-57" w:right="-57" w:firstLine="0"/>
              <w:rPr>
                <w:rStyle w:val="ng-binding"/>
                <w:sz w:val="18"/>
                <w:szCs w:val="18"/>
              </w:rPr>
            </w:pPr>
            <w:r w:rsidRPr="00E15EF4">
              <w:rPr>
                <w:sz w:val="18"/>
                <w:szCs w:val="18"/>
              </w:rPr>
              <w:t>Ортопедическая обувь сложная на сохраненную конечность и обувь на протез без утепленной подкладки инвалидам (без учета детей-инвалидов) (пара)</w:t>
            </w:r>
          </w:p>
        </w:tc>
        <w:tc>
          <w:tcPr>
            <w:tcW w:w="1559" w:type="dxa"/>
          </w:tcPr>
          <w:p w:rsidR="00A2259D" w:rsidRPr="000962D4" w:rsidRDefault="00A2259D" w:rsidP="00D42E4C">
            <w:pPr>
              <w:ind w:firstLine="0"/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  <w:r w:rsidRPr="000962D4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КТРУ: не применяется </w:t>
            </w:r>
          </w:p>
          <w:p w:rsidR="00A2259D" w:rsidRPr="000962D4" w:rsidRDefault="00A2259D" w:rsidP="00D42E4C">
            <w:pPr>
              <w:ind w:firstLine="0"/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</w:p>
          <w:p w:rsidR="00A2259D" w:rsidRDefault="00A2259D" w:rsidP="00D42E4C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0962D4">
              <w:rPr>
                <w:rFonts w:eastAsia="Times New Roman"/>
                <w:sz w:val="18"/>
                <w:szCs w:val="18"/>
                <w:lang w:eastAsia="ru-RU"/>
              </w:rPr>
              <w:t>ОКПД</w:t>
            </w:r>
            <w:proofErr w:type="gramStart"/>
            <w:r w:rsidRPr="000962D4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0962D4">
              <w:rPr>
                <w:rFonts w:eastAsia="Times New Roman"/>
                <w:sz w:val="18"/>
                <w:szCs w:val="18"/>
                <w:lang w:eastAsia="ru-RU"/>
              </w:rPr>
              <w:t>: 32.50.22.15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:rsidR="00A2259D" w:rsidRDefault="00A2259D" w:rsidP="00D42E4C">
            <w:pPr>
              <w:ind w:firstLine="0"/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</w:p>
          <w:p w:rsidR="00A2259D" w:rsidRPr="000962D4" w:rsidRDefault="00A2259D" w:rsidP="00D42E4C">
            <w:pPr>
              <w:ind w:firstLine="0"/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</w:tcPr>
          <w:p w:rsidR="00A2259D" w:rsidRPr="00E15EF4" w:rsidRDefault="00A2259D" w:rsidP="00D42E4C">
            <w:pPr>
              <w:ind w:firstLine="0"/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  <w:r w:rsidRPr="00E15EF4">
              <w:rPr>
                <w:rFonts w:eastAsia="Times New Roman"/>
                <w:kern w:val="1"/>
                <w:sz w:val="18"/>
                <w:szCs w:val="18"/>
                <w:lang w:eastAsia="ar-SA"/>
              </w:rPr>
              <w:t>Обувь ортопедическая сложная на сохраненную конечность без утепленной подкладки, изготавливается с учетом половозрастных групп, предназначена для лиц с сохранившейся нижней конечностью, изготавливается по индивидуальным обмерам, по индивидуальным колодкам; различных видов и конструкций (по медицинским показаниям).</w:t>
            </w:r>
          </w:p>
          <w:p w:rsidR="00A2259D" w:rsidRPr="00E15EF4" w:rsidRDefault="00A2259D" w:rsidP="00D42E4C">
            <w:pPr>
              <w:ind w:firstLine="0"/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  <w:r w:rsidRPr="00E15EF4">
              <w:rPr>
                <w:rFonts w:eastAsia="Times New Roman"/>
                <w:kern w:val="1"/>
                <w:sz w:val="18"/>
                <w:szCs w:val="18"/>
                <w:lang w:eastAsia="ar-SA"/>
              </w:rPr>
              <w:t>Обувь на протез, изготавливается с учетом половозрастных групп, предназначена для протеза нижней конечности, внешний вид должен быть приближен к внешнему виду обуви ортопедической сложной на сохраненную конечность.</w:t>
            </w:r>
          </w:p>
          <w:p w:rsidR="00A2259D" w:rsidRPr="00E15EF4" w:rsidRDefault="00A2259D" w:rsidP="00D42E4C">
            <w:pPr>
              <w:ind w:firstLine="0"/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  <w:r w:rsidRPr="00E15EF4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Методы крепления: клеевой, </w:t>
            </w:r>
            <w:proofErr w:type="spellStart"/>
            <w:r w:rsidRPr="00E15EF4">
              <w:rPr>
                <w:rFonts w:eastAsia="Times New Roman"/>
                <w:kern w:val="1"/>
                <w:sz w:val="18"/>
                <w:szCs w:val="18"/>
                <w:lang w:eastAsia="ar-SA"/>
              </w:rPr>
              <w:t>рантовый</w:t>
            </w:r>
            <w:proofErr w:type="spellEnd"/>
            <w:r w:rsidRPr="00E15EF4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, или </w:t>
            </w:r>
            <w:proofErr w:type="spellStart"/>
            <w:r w:rsidRPr="00E15EF4">
              <w:rPr>
                <w:rFonts w:eastAsia="Times New Roman"/>
                <w:kern w:val="1"/>
                <w:sz w:val="18"/>
                <w:szCs w:val="18"/>
                <w:lang w:eastAsia="ar-SA"/>
              </w:rPr>
              <w:t>доппельный</w:t>
            </w:r>
            <w:proofErr w:type="spellEnd"/>
            <w:r w:rsidRPr="00E15EF4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 (по медицинским показаниям). </w:t>
            </w:r>
          </w:p>
          <w:p w:rsidR="00A2259D" w:rsidRPr="00E15EF4" w:rsidRDefault="00A2259D" w:rsidP="00D42E4C">
            <w:pPr>
              <w:ind w:firstLine="0"/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  <w:r w:rsidRPr="00E15EF4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Застежка – шнурки, лента </w:t>
            </w:r>
            <w:proofErr w:type="spellStart"/>
            <w:r w:rsidRPr="00E15EF4">
              <w:rPr>
                <w:rFonts w:eastAsia="Times New Roman"/>
                <w:kern w:val="1"/>
                <w:sz w:val="18"/>
                <w:szCs w:val="18"/>
                <w:lang w:eastAsia="ar-SA"/>
              </w:rPr>
              <w:t>Велкро</w:t>
            </w:r>
            <w:proofErr w:type="spellEnd"/>
            <w:r w:rsidRPr="00E15EF4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 (липучка), или пряжки (по медицинским показаниям)</w:t>
            </w:r>
          </w:p>
          <w:p w:rsidR="00A2259D" w:rsidRPr="00E15EF4" w:rsidRDefault="00A2259D" w:rsidP="00D42E4C">
            <w:pPr>
              <w:ind w:firstLine="0"/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  <w:r w:rsidRPr="00E15EF4">
              <w:rPr>
                <w:rFonts w:eastAsia="Times New Roman"/>
                <w:kern w:val="1"/>
                <w:sz w:val="18"/>
                <w:szCs w:val="18"/>
                <w:lang w:eastAsia="ar-SA"/>
              </w:rPr>
              <w:t>Материал верха обуви -  кожа натуральная.</w:t>
            </w:r>
          </w:p>
          <w:p w:rsidR="00A2259D" w:rsidRPr="00E15EF4" w:rsidRDefault="00A2259D" w:rsidP="00D42E4C">
            <w:pPr>
              <w:ind w:firstLine="0"/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  <w:r w:rsidRPr="00E15EF4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Материал подкладки -  </w:t>
            </w:r>
            <w:proofErr w:type="spellStart"/>
            <w:r w:rsidRPr="00E15EF4">
              <w:rPr>
                <w:rFonts w:eastAsia="Times New Roman"/>
                <w:kern w:val="1"/>
                <w:sz w:val="18"/>
                <w:szCs w:val="18"/>
                <w:lang w:eastAsia="ar-SA"/>
              </w:rPr>
              <w:t>кожподкладка</w:t>
            </w:r>
            <w:proofErr w:type="spellEnd"/>
            <w:r w:rsidRPr="00E15EF4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 или обувные текстильные материалы (по медицинским показаниям).</w:t>
            </w:r>
          </w:p>
          <w:p w:rsidR="00A2259D" w:rsidRPr="00E15EF4" w:rsidRDefault="00A2259D" w:rsidP="00D42E4C">
            <w:pPr>
              <w:ind w:firstLine="0"/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  <w:r w:rsidRPr="00E15EF4">
              <w:rPr>
                <w:rFonts w:eastAsia="Times New Roman"/>
                <w:kern w:val="1"/>
                <w:sz w:val="18"/>
                <w:szCs w:val="18"/>
                <w:lang w:eastAsia="ar-SA"/>
              </w:rPr>
              <w:t>Материал подошвы -  микропористая резина или формованная подошва (по медицинским показаниям).</w:t>
            </w:r>
          </w:p>
          <w:p w:rsidR="00A2259D" w:rsidRPr="000962D4" w:rsidRDefault="00A2259D" w:rsidP="00D42E4C">
            <w:pPr>
              <w:ind w:firstLine="0"/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  <w:r w:rsidRPr="00E15EF4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Материал </w:t>
            </w:r>
            <w:proofErr w:type="spellStart"/>
            <w:r w:rsidRPr="00E15EF4">
              <w:rPr>
                <w:rFonts w:eastAsia="Times New Roman"/>
                <w:kern w:val="1"/>
                <w:sz w:val="18"/>
                <w:szCs w:val="18"/>
                <w:lang w:eastAsia="ar-SA"/>
              </w:rPr>
              <w:t>межстелечного</w:t>
            </w:r>
            <w:proofErr w:type="spellEnd"/>
            <w:r w:rsidRPr="00E15EF4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 слоя -  натуральная кожа, пробковый агломерат, пористые материалы (по медицинским показаниям)</w:t>
            </w:r>
          </w:p>
        </w:tc>
        <w:tc>
          <w:tcPr>
            <w:tcW w:w="1135" w:type="dxa"/>
          </w:tcPr>
          <w:p w:rsidR="00A2259D" w:rsidRPr="000B7ACB" w:rsidRDefault="00A2259D" w:rsidP="00005A5B">
            <w:pPr>
              <w:autoSpaceDE w:val="0"/>
              <w:snapToGrid w:val="0"/>
              <w:ind w:left="-57" w:right="-57" w:firstLine="0"/>
              <w:jc w:val="center"/>
              <w:rPr>
                <w:rFonts w:eastAsia="Calibri"/>
                <w:sz w:val="18"/>
                <w:szCs w:val="18"/>
                <w:highlight w:val="yellow"/>
                <w:lang w:eastAsia="ar-SA" w:bidi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пара (2 шт.)</w:t>
            </w:r>
          </w:p>
        </w:tc>
        <w:tc>
          <w:tcPr>
            <w:tcW w:w="1274" w:type="dxa"/>
          </w:tcPr>
          <w:p w:rsidR="00A2259D" w:rsidRPr="000B7ACB" w:rsidRDefault="00A2259D" w:rsidP="00005A5B">
            <w:pPr>
              <w:autoSpaceDE w:val="0"/>
              <w:snapToGrid w:val="0"/>
              <w:ind w:left="-57" w:right="-57" w:firstLine="0"/>
              <w:jc w:val="center"/>
              <w:rPr>
                <w:rFonts w:eastAsia="Calibri"/>
                <w:sz w:val="18"/>
                <w:szCs w:val="18"/>
                <w:lang w:eastAsia="ar-SA" w:bidi="ar-SA"/>
              </w:rPr>
            </w:pPr>
            <w:r>
              <w:rPr>
                <w:rFonts w:eastAsia="Calibri"/>
                <w:sz w:val="18"/>
                <w:szCs w:val="18"/>
                <w:lang w:eastAsia="ar-SA" w:bidi="ar-SA"/>
              </w:rPr>
              <w:t>70</w:t>
            </w:r>
          </w:p>
        </w:tc>
      </w:tr>
      <w:tr w:rsidR="00A2259D" w:rsidRPr="000B7ACB" w:rsidTr="00A2259D">
        <w:trPr>
          <w:trHeight w:val="995"/>
        </w:trPr>
        <w:tc>
          <w:tcPr>
            <w:tcW w:w="426" w:type="dxa"/>
          </w:tcPr>
          <w:p w:rsidR="00A2259D" w:rsidRPr="000B7ACB" w:rsidRDefault="00A2259D" w:rsidP="00005A5B">
            <w:pPr>
              <w:autoSpaceDE w:val="0"/>
              <w:snapToGrid w:val="0"/>
              <w:ind w:left="-57" w:right="-57" w:firstLine="0"/>
              <w:rPr>
                <w:rFonts w:eastAsia="Calibri"/>
                <w:sz w:val="18"/>
                <w:szCs w:val="18"/>
                <w:lang w:eastAsia="ar-SA" w:bidi="ar-SA"/>
              </w:rPr>
            </w:pPr>
            <w:r>
              <w:rPr>
                <w:rFonts w:eastAsia="Calibri"/>
                <w:sz w:val="18"/>
                <w:szCs w:val="18"/>
                <w:lang w:eastAsia="ar-SA" w:bidi="ar-SA"/>
              </w:rPr>
              <w:t>4</w:t>
            </w:r>
          </w:p>
        </w:tc>
        <w:tc>
          <w:tcPr>
            <w:tcW w:w="1701" w:type="dxa"/>
          </w:tcPr>
          <w:p w:rsidR="00A2259D" w:rsidRPr="00B85149" w:rsidRDefault="00A2259D" w:rsidP="00D42E4C">
            <w:pPr>
              <w:ind w:left="-57" w:right="-57" w:firstLine="0"/>
              <w:rPr>
                <w:rStyle w:val="ng-binding"/>
                <w:sz w:val="18"/>
                <w:szCs w:val="18"/>
              </w:rPr>
            </w:pPr>
            <w:r w:rsidRPr="00E15EF4">
              <w:rPr>
                <w:sz w:val="18"/>
                <w:szCs w:val="18"/>
              </w:rPr>
              <w:t>Ортопедическая обувь сложная на сохраненную конечность и обувь на протез на утепленной подкладке инвалидам (без учета детей-инвалидов) (пара)</w:t>
            </w:r>
          </w:p>
        </w:tc>
        <w:tc>
          <w:tcPr>
            <w:tcW w:w="1559" w:type="dxa"/>
          </w:tcPr>
          <w:p w:rsidR="00A2259D" w:rsidRPr="000962D4" w:rsidRDefault="00A2259D" w:rsidP="00D42E4C">
            <w:pPr>
              <w:ind w:firstLine="0"/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  <w:r w:rsidRPr="000962D4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КТРУ: не применяется </w:t>
            </w:r>
          </w:p>
          <w:p w:rsidR="00A2259D" w:rsidRPr="000962D4" w:rsidRDefault="00A2259D" w:rsidP="00D42E4C">
            <w:pPr>
              <w:ind w:firstLine="0"/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</w:p>
          <w:p w:rsidR="00A2259D" w:rsidRDefault="00A2259D" w:rsidP="00D42E4C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0962D4">
              <w:rPr>
                <w:rFonts w:eastAsia="Times New Roman"/>
                <w:sz w:val="18"/>
                <w:szCs w:val="18"/>
                <w:lang w:eastAsia="ru-RU"/>
              </w:rPr>
              <w:t>ОКПД</w:t>
            </w:r>
            <w:proofErr w:type="gramStart"/>
            <w:r w:rsidRPr="000962D4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0962D4">
              <w:rPr>
                <w:rFonts w:eastAsia="Times New Roman"/>
                <w:sz w:val="18"/>
                <w:szCs w:val="18"/>
                <w:lang w:eastAsia="ru-RU"/>
              </w:rPr>
              <w:t>: 32.50.22.15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:rsidR="00A2259D" w:rsidRDefault="00A2259D" w:rsidP="00D42E4C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2259D" w:rsidRDefault="00A2259D" w:rsidP="00D42E4C">
            <w:pPr>
              <w:ind w:firstLine="0"/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</w:tcPr>
          <w:p w:rsidR="00A2259D" w:rsidRPr="00E15EF4" w:rsidRDefault="00A2259D" w:rsidP="00D42E4C">
            <w:pPr>
              <w:ind w:firstLine="0"/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  <w:r w:rsidRPr="00E15EF4">
              <w:rPr>
                <w:rFonts w:eastAsia="Times New Roman"/>
                <w:kern w:val="1"/>
                <w:sz w:val="18"/>
                <w:szCs w:val="18"/>
                <w:lang w:eastAsia="ar-SA"/>
              </w:rPr>
              <w:t>Обувь ортопедическая сложная на сохраненную конечность на утепленной подкладке, изготавливается с учетом половозрастных групп, предназначена для лиц с сохранившейся нижней конечностью, изготавливается по индивидуальным обмерам, по индивидуальным колодкам; различных видов и конструкций (по медицинским показаниям).</w:t>
            </w:r>
          </w:p>
          <w:p w:rsidR="00A2259D" w:rsidRPr="00E15EF4" w:rsidRDefault="00A2259D" w:rsidP="00D42E4C">
            <w:pPr>
              <w:ind w:firstLine="0"/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  <w:r w:rsidRPr="00E15EF4">
              <w:rPr>
                <w:rFonts w:eastAsia="Times New Roman"/>
                <w:kern w:val="1"/>
                <w:sz w:val="18"/>
                <w:szCs w:val="18"/>
                <w:lang w:eastAsia="ar-SA"/>
              </w:rPr>
              <w:t>Обувь на протез, изготавливается с учетом половозрастных групп, предназначена для протеза нижней конечности, внешний вид должен быть приближен к внешнему виду обуви ортопедической сложной на сохраненную конечность.</w:t>
            </w:r>
          </w:p>
          <w:p w:rsidR="00A2259D" w:rsidRPr="00E15EF4" w:rsidRDefault="00A2259D" w:rsidP="00D42E4C">
            <w:pPr>
              <w:ind w:firstLine="0"/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  <w:r w:rsidRPr="00E15EF4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Методы крепления: клеевой, </w:t>
            </w:r>
            <w:proofErr w:type="spellStart"/>
            <w:r w:rsidRPr="00E15EF4">
              <w:rPr>
                <w:rFonts w:eastAsia="Times New Roman"/>
                <w:kern w:val="1"/>
                <w:sz w:val="18"/>
                <w:szCs w:val="18"/>
                <w:lang w:eastAsia="ar-SA"/>
              </w:rPr>
              <w:t>рантовый</w:t>
            </w:r>
            <w:proofErr w:type="spellEnd"/>
            <w:r w:rsidRPr="00E15EF4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, или </w:t>
            </w:r>
            <w:proofErr w:type="spellStart"/>
            <w:r w:rsidRPr="00E15EF4">
              <w:rPr>
                <w:rFonts w:eastAsia="Times New Roman"/>
                <w:kern w:val="1"/>
                <w:sz w:val="18"/>
                <w:szCs w:val="18"/>
                <w:lang w:eastAsia="ar-SA"/>
              </w:rPr>
              <w:t>доппельный</w:t>
            </w:r>
            <w:proofErr w:type="spellEnd"/>
            <w:r w:rsidRPr="00E15EF4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 (по медицинским показаниям).</w:t>
            </w:r>
          </w:p>
          <w:p w:rsidR="00A2259D" w:rsidRPr="00E15EF4" w:rsidRDefault="00A2259D" w:rsidP="00D42E4C">
            <w:pPr>
              <w:ind w:firstLine="0"/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  <w:r w:rsidRPr="00E15EF4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Застежка – шнурки, лента </w:t>
            </w:r>
            <w:proofErr w:type="spellStart"/>
            <w:r w:rsidRPr="00E15EF4">
              <w:rPr>
                <w:rFonts w:eastAsia="Times New Roman"/>
                <w:kern w:val="1"/>
                <w:sz w:val="18"/>
                <w:szCs w:val="18"/>
                <w:lang w:eastAsia="ar-SA"/>
              </w:rPr>
              <w:t>велкро</w:t>
            </w:r>
            <w:proofErr w:type="spellEnd"/>
            <w:r w:rsidRPr="00E15EF4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 (липучка), молния, или пряжки (по медицинским показаниям)</w:t>
            </w:r>
          </w:p>
          <w:p w:rsidR="00A2259D" w:rsidRPr="00E15EF4" w:rsidRDefault="00A2259D" w:rsidP="00D42E4C">
            <w:pPr>
              <w:ind w:firstLine="0"/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  <w:r w:rsidRPr="00E15EF4">
              <w:rPr>
                <w:rFonts w:eastAsia="Times New Roman"/>
                <w:kern w:val="1"/>
                <w:sz w:val="18"/>
                <w:szCs w:val="18"/>
                <w:lang w:eastAsia="ar-SA"/>
              </w:rPr>
              <w:t>Материал верха обуви -  кожа натуральная.</w:t>
            </w:r>
          </w:p>
          <w:p w:rsidR="00A2259D" w:rsidRPr="00E15EF4" w:rsidRDefault="00A2259D" w:rsidP="00D42E4C">
            <w:pPr>
              <w:ind w:firstLine="0"/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  <w:r w:rsidRPr="00E15EF4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Материал подкладки -  мех искусственный или натуральный или байка </w:t>
            </w:r>
            <w:proofErr w:type="gramStart"/>
            <w:r w:rsidRPr="00E15EF4">
              <w:rPr>
                <w:rFonts w:eastAsia="Times New Roman"/>
                <w:kern w:val="1"/>
                <w:sz w:val="18"/>
                <w:szCs w:val="18"/>
                <w:lang w:eastAsia="ar-SA"/>
              </w:rPr>
              <w:t>чисто-шерстяная</w:t>
            </w:r>
            <w:proofErr w:type="gramEnd"/>
            <w:r w:rsidRPr="00E15EF4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 или байка полушерстяная (по медицинским показаниям).</w:t>
            </w:r>
          </w:p>
          <w:p w:rsidR="00A2259D" w:rsidRPr="00E15EF4" w:rsidRDefault="00A2259D" w:rsidP="00D42E4C">
            <w:pPr>
              <w:ind w:firstLine="0"/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  <w:r w:rsidRPr="00E15EF4">
              <w:rPr>
                <w:rFonts w:eastAsia="Times New Roman"/>
                <w:kern w:val="1"/>
                <w:sz w:val="18"/>
                <w:szCs w:val="18"/>
                <w:lang w:eastAsia="ar-SA"/>
              </w:rPr>
              <w:t>Материал подошвы -  микропористая резина или формованная подошва (по медицинским показаниям).</w:t>
            </w:r>
          </w:p>
          <w:p w:rsidR="00A2259D" w:rsidRPr="00B85149" w:rsidRDefault="00A2259D" w:rsidP="00D42E4C">
            <w:pPr>
              <w:ind w:firstLine="0"/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  <w:r w:rsidRPr="00E15EF4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Материал </w:t>
            </w:r>
            <w:proofErr w:type="spellStart"/>
            <w:r w:rsidRPr="00E15EF4">
              <w:rPr>
                <w:rFonts w:eastAsia="Times New Roman"/>
                <w:kern w:val="1"/>
                <w:sz w:val="18"/>
                <w:szCs w:val="18"/>
                <w:lang w:eastAsia="ar-SA"/>
              </w:rPr>
              <w:t>межстелечного</w:t>
            </w:r>
            <w:proofErr w:type="spellEnd"/>
            <w:r w:rsidRPr="00E15EF4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 слоя -  Натуральная кожа, пробковый агломерат, пористые материалы (по </w:t>
            </w:r>
            <w:r w:rsidRPr="00E15EF4">
              <w:rPr>
                <w:rFonts w:eastAsia="Times New Roman"/>
                <w:kern w:val="1"/>
                <w:sz w:val="18"/>
                <w:szCs w:val="18"/>
                <w:lang w:eastAsia="ar-SA"/>
              </w:rPr>
              <w:lastRenderedPageBreak/>
              <w:t>медицинским показаниям).</w:t>
            </w:r>
          </w:p>
        </w:tc>
        <w:tc>
          <w:tcPr>
            <w:tcW w:w="1135" w:type="dxa"/>
          </w:tcPr>
          <w:p w:rsidR="00A2259D" w:rsidRPr="000B7ACB" w:rsidRDefault="00A2259D" w:rsidP="00005A5B">
            <w:pPr>
              <w:autoSpaceDE w:val="0"/>
              <w:snapToGrid w:val="0"/>
              <w:ind w:left="-57" w:right="-57" w:firstLine="0"/>
              <w:jc w:val="center"/>
              <w:rPr>
                <w:rFonts w:eastAsia="Calibri"/>
                <w:sz w:val="18"/>
                <w:szCs w:val="18"/>
                <w:highlight w:val="yellow"/>
                <w:lang w:eastAsia="ar-SA" w:bidi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lastRenderedPageBreak/>
              <w:t>пара (2 шт.)</w:t>
            </w:r>
          </w:p>
        </w:tc>
        <w:tc>
          <w:tcPr>
            <w:tcW w:w="1274" w:type="dxa"/>
          </w:tcPr>
          <w:p w:rsidR="00A2259D" w:rsidRPr="000B7ACB" w:rsidRDefault="00A2259D" w:rsidP="00005A5B">
            <w:pPr>
              <w:autoSpaceDE w:val="0"/>
              <w:snapToGrid w:val="0"/>
              <w:ind w:left="-57" w:right="-57" w:firstLine="0"/>
              <w:jc w:val="center"/>
              <w:rPr>
                <w:rFonts w:eastAsia="Calibri"/>
                <w:sz w:val="18"/>
                <w:szCs w:val="18"/>
                <w:lang w:eastAsia="ar-SA" w:bidi="ar-SA"/>
              </w:rPr>
            </w:pPr>
            <w:r>
              <w:rPr>
                <w:rFonts w:eastAsia="Calibri"/>
                <w:sz w:val="18"/>
                <w:szCs w:val="18"/>
                <w:lang w:eastAsia="ar-SA" w:bidi="ar-SA"/>
              </w:rPr>
              <w:t>70</w:t>
            </w:r>
          </w:p>
        </w:tc>
      </w:tr>
      <w:tr w:rsidR="00A2259D" w:rsidRPr="000B7ACB" w:rsidTr="00A2259D">
        <w:trPr>
          <w:trHeight w:val="995"/>
        </w:trPr>
        <w:tc>
          <w:tcPr>
            <w:tcW w:w="426" w:type="dxa"/>
          </w:tcPr>
          <w:p w:rsidR="00A2259D" w:rsidRPr="000B7ACB" w:rsidRDefault="00A2259D" w:rsidP="00005A5B">
            <w:pPr>
              <w:autoSpaceDE w:val="0"/>
              <w:snapToGrid w:val="0"/>
              <w:ind w:left="-57" w:right="-57" w:firstLine="0"/>
              <w:rPr>
                <w:rFonts w:eastAsia="Calibri"/>
                <w:sz w:val="18"/>
                <w:szCs w:val="18"/>
                <w:lang w:eastAsia="ar-SA" w:bidi="ar-SA"/>
              </w:rPr>
            </w:pPr>
            <w:r>
              <w:rPr>
                <w:rFonts w:eastAsia="Calibri"/>
                <w:sz w:val="18"/>
                <w:szCs w:val="18"/>
                <w:lang w:eastAsia="ar-SA" w:bidi="ar-SA"/>
              </w:rPr>
              <w:lastRenderedPageBreak/>
              <w:t>5</w:t>
            </w:r>
          </w:p>
        </w:tc>
        <w:tc>
          <w:tcPr>
            <w:tcW w:w="1701" w:type="dxa"/>
          </w:tcPr>
          <w:p w:rsidR="00A2259D" w:rsidRPr="00B85149" w:rsidRDefault="00A2259D" w:rsidP="00D42E4C">
            <w:pPr>
              <w:ind w:left="-57" w:right="-57" w:firstLine="0"/>
              <w:rPr>
                <w:sz w:val="18"/>
                <w:szCs w:val="18"/>
              </w:rPr>
            </w:pPr>
            <w:r>
              <w:rPr>
                <w:rStyle w:val="ng-binding"/>
              </w:rPr>
              <w:t>Вкладной башмачок для взрослых</w:t>
            </w:r>
          </w:p>
        </w:tc>
        <w:tc>
          <w:tcPr>
            <w:tcW w:w="1559" w:type="dxa"/>
          </w:tcPr>
          <w:p w:rsidR="00A2259D" w:rsidRPr="000962D4" w:rsidRDefault="00A2259D" w:rsidP="00D42E4C">
            <w:pPr>
              <w:ind w:firstLine="0"/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  <w:r w:rsidRPr="000962D4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КТРУ: не применяется </w:t>
            </w:r>
          </w:p>
          <w:p w:rsidR="00A2259D" w:rsidRPr="000962D4" w:rsidRDefault="00A2259D" w:rsidP="00D42E4C">
            <w:pPr>
              <w:ind w:firstLine="0"/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</w:p>
          <w:p w:rsidR="00A2259D" w:rsidRDefault="00A2259D" w:rsidP="00D42E4C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0962D4">
              <w:rPr>
                <w:rFonts w:eastAsia="Times New Roman"/>
                <w:sz w:val="18"/>
                <w:szCs w:val="18"/>
                <w:lang w:eastAsia="ru-RU"/>
              </w:rPr>
              <w:t>ОКПД</w:t>
            </w:r>
            <w:proofErr w:type="gramStart"/>
            <w:r w:rsidRPr="000962D4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0962D4">
              <w:rPr>
                <w:rFonts w:eastAsia="Times New Roman"/>
                <w:sz w:val="18"/>
                <w:szCs w:val="18"/>
                <w:lang w:eastAsia="ru-RU"/>
              </w:rPr>
              <w:t>: 32.50.22.15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:rsidR="00A2259D" w:rsidRDefault="00A2259D" w:rsidP="00D42E4C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2259D" w:rsidRPr="000962D4" w:rsidRDefault="00A2259D" w:rsidP="00D42E4C">
            <w:pPr>
              <w:ind w:firstLine="0"/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</w:tcPr>
          <w:p w:rsidR="00A2259D" w:rsidRPr="00E15EF4" w:rsidRDefault="00A2259D" w:rsidP="00D42E4C">
            <w:pPr>
              <w:ind w:firstLine="0"/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  <w:r w:rsidRPr="00E15EF4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Вкладной башмачок, будет изготавливаться с учетом половозрастных групп, будет предназначен для лиц с ампутационными дефектами стоп: изготавливается по индивидуальным обмерам по слепкам; различных видов и конструкций (по медицинским показаниям). Метод крепления: клеевой. В соответствии с функциональным назначением включает: специальные жесткие детали, специальные мягкие детали, специальные металлические детали, </w:t>
            </w:r>
            <w:proofErr w:type="spellStart"/>
            <w:r w:rsidRPr="00E15EF4">
              <w:rPr>
                <w:rFonts w:eastAsia="Times New Roman"/>
                <w:kern w:val="1"/>
                <w:sz w:val="18"/>
                <w:szCs w:val="18"/>
                <w:lang w:eastAsia="ar-SA"/>
              </w:rPr>
              <w:t>межстелечные</w:t>
            </w:r>
            <w:proofErr w:type="spellEnd"/>
            <w:r w:rsidRPr="00E15EF4">
              <w:rPr>
                <w:rFonts w:eastAsia="Times New Roman"/>
                <w:kern w:val="1"/>
                <w:sz w:val="18"/>
                <w:szCs w:val="18"/>
                <w:lang w:eastAsia="ar-SA"/>
              </w:rPr>
              <w:t xml:space="preserve"> слои.</w:t>
            </w:r>
          </w:p>
          <w:p w:rsidR="00A2259D" w:rsidRPr="00E15EF4" w:rsidRDefault="00A2259D" w:rsidP="00D42E4C">
            <w:pPr>
              <w:ind w:firstLine="0"/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  <w:r w:rsidRPr="00E15EF4">
              <w:rPr>
                <w:rFonts w:eastAsia="Times New Roman"/>
                <w:kern w:val="1"/>
                <w:sz w:val="18"/>
                <w:szCs w:val="18"/>
                <w:lang w:eastAsia="ar-SA"/>
              </w:rPr>
              <w:t>Материал верха -  кожа натуральная.</w:t>
            </w:r>
          </w:p>
          <w:p w:rsidR="00A2259D" w:rsidRPr="00E15EF4" w:rsidRDefault="00A2259D" w:rsidP="00D42E4C">
            <w:pPr>
              <w:ind w:firstLine="0"/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  <w:r w:rsidRPr="00E15EF4">
              <w:rPr>
                <w:rFonts w:eastAsia="Times New Roman"/>
                <w:kern w:val="1"/>
                <w:sz w:val="18"/>
                <w:szCs w:val="18"/>
                <w:lang w:eastAsia="ar-SA"/>
              </w:rPr>
              <w:t>Материал подкладки -  кожа натуральная.</w:t>
            </w:r>
          </w:p>
          <w:p w:rsidR="00A2259D" w:rsidRPr="00E15EF4" w:rsidRDefault="00A2259D" w:rsidP="00D42E4C">
            <w:pPr>
              <w:ind w:firstLine="0"/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  <w:r w:rsidRPr="00E15EF4">
              <w:rPr>
                <w:rFonts w:eastAsia="Times New Roman"/>
                <w:kern w:val="1"/>
                <w:sz w:val="18"/>
                <w:szCs w:val="18"/>
                <w:lang w:eastAsia="ar-SA"/>
              </w:rPr>
              <w:t>Материал низа -  кожа натуральная.</w:t>
            </w:r>
          </w:p>
          <w:p w:rsidR="00A2259D" w:rsidRPr="00B85149" w:rsidRDefault="00A2259D" w:rsidP="00D42E4C">
            <w:pPr>
              <w:ind w:firstLine="0"/>
              <w:rPr>
                <w:rFonts w:eastAsia="Times New Roman"/>
                <w:kern w:val="1"/>
                <w:sz w:val="18"/>
                <w:szCs w:val="18"/>
                <w:lang w:eastAsia="ar-SA"/>
              </w:rPr>
            </w:pPr>
            <w:r w:rsidRPr="00E15EF4">
              <w:rPr>
                <w:rFonts w:eastAsia="Times New Roman"/>
                <w:kern w:val="1"/>
                <w:sz w:val="18"/>
                <w:szCs w:val="18"/>
                <w:lang w:eastAsia="ar-SA"/>
              </w:rPr>
              <w:t>Материал верха обуви -  кожа натуральная</w:t>
            </w:r>
          </w:p>
        </w:tc>
        <w:tc>
          <w:tcPr>
            <w:tcW w:w="1135" w:type="dxa"/>
          </w:tcPr>
          <w:p w:rsidR="00A2259D" w:rsidRDefault="00A2259D" w:rsidP="00005A5B">
            <w:pPr>
              <w:autoSpaceDE w:val="0"/>
              <w:snapToGrid w:val="0"/>
              <w:ind w:left="-57" w:right="-57" w:firstLine="0"/>
              <w:jc w:val="center"/>
              <w:rPr>
                <w:rFonts w:eastAsia="Calibri"/>
                <w:sz w:val="18"/>
                <w:szCs w:val="18"/>
                <w:lang w:eastAsia="ar-SA" w:bidi="ar-SA"/>
              </w:rPr>
            </w:pPr>
            <w:r>
              <w:rPr>
                <w:rFonts w:eastAsia="Calibri"/>
                <w:sz w:val="18"/>
                <w:szCs w:val="18"/>
                <w:lang w:eastAsia="ar-SA" w:bidi="ar-SA"/>
              </w:rPr>
              <w:t>Штука</w:t>
            </w:r>
          </w:p>
        </w:tc>
        <w:tc>
          <w:tcPr>
            <w:tcW w:w="1274" w:type="dxa"/>
          </w:tcPr>
          <w:p w:rsidR="00A2259D" w:rsidRDefault="00A2259D" w:rsidP="00005A5B">
            <w:pPr>
              <w:autoSpaceDE w:val="0"/>
              <w:snapToGrid w:val="0"/>
              <w:ind w:left="-57" w:right="-57" w:firstLine="0"/>
              <w:jc w:val="center"/>
              <w:rPr>
                <w:rFonts w:eastAsia="Calibri"/>
                <w:sz w:val="18"/>
                <w:szCs w:val="18"/>
                <w:lang w:eastAsia="ar-SA" w:bidi="ar-SA"/>
              </w:rPr>
            </w:pPr>
            <w:r>
              <w:rPr>
                <w:rFonts w:eastAsia="Calibri"/>
                <w:sz w:val="18"/>
                <w:szCs w:val="18"/>
                <w:lang w:eastAsia="ar-SA" w:bidi="ar-SA"/>
              </w:rPr>
              <w:t>30</w:t>
            </w:r>
          </w:p>
        </w:tc>
      </w:tr>
    </w:tbl>
    <w:p w:rsidR="000100FF" w:rsidRDefault="000100FF" w:rsidP="000100FF">
      <w:pPr>
        <w:spacing w:line="200" w:lineRule="atLeast"/>
        <w:ind w:firstLine="0"/>
        <w:jc w:val="both"/>
        <w:rPr>
          <w:rFonts w:eastAsia="Times New Roman"/>
          <w:i/>
          <w:iCs/>
          <w:sz w:val="22"/>
          <w:szCs w:val="22"/>
          <w:lang w:eastAsia="ar-SA" w:bidi="ar-SA"/>
        </w:rPr>
      </w:pPr>
      <w:r>
        <w:rPr>
          <w:rFonts w:eastAsia="Times New Roman"/>
          <w:i/>
          <w:iCs/>
          <w:sz w:val="22"/>
          <w:szCs w:val="22"/>
          <w:lang w:eastAsia="ar-SA" w:bidi="ar-SA"/>
        </w:rPr>
        <w:t xml:space="preserve">       </w:t>
      </w:r>
    </w:p>
    <w:p w:rsidR="0072780E" w:rsidRPr="0084096B" w:rsidRDefault="0072780E" w:rsidP="0072780E">
      <w:pPr>
        <w:spacing w:line="200" w:lineRule="atLeast"/>
        <w:ind w:firstLine="567"/>
        <w:jc w:val="both"/>
        <w:rPr>
          <w:bCs/>
          <w:color w:val="000000"/>
          <w:sz w:val="21"/>
          <w:szCs w:val="21"/>
        </w:rPr>
      </w:pPr>
      <w:r w:rsidRPr="0084096B">
        <w:rPr>
          <w:bCs/>
          <w:color w:val="000000"/>
          <w:sz w:val="21"/>
          <w:szCs w:val="21"/>
        </w:rPr>
        <w:t xml:space="preserve">Изготовленная ортопедическая обувь должна соответствовать требованиям ГОСТ Р 54407-2011 «Обувь ортопедическая. Общие технические условия", ГОСТ Р 51632-2014 «Технические средства реабилитации людей с ограничениями жизнедеятельности. Общие технические требования и методы испытаний», ГОСТ Р 52770-2016 «Изделия медицинские. Требования безопасности. Методы санитарно-химических </w:t>
      </w:r>
      <w:r>
        <w:rPr>
          <w:bCs/>
          <w:color w:val="000000"/>
          <w:sz w:val="21"/>
          <w:szCs w:val="21"/>
        </w:rPr>
        <w:t xml:space="preserve">и токсикологических испытаний» </w:t>
      </w:r>
      <w:r w:rsidRPr="0084096B">
        <w:rPr>
          <w:bCs/>
          <w:color w:val="000000"/>
          <w:sz w:val="21"/>
          <w:szCs w:val="21"/>
        </w:rPr>
        <w:t xml:space="preserve">или иным ГОСТ и </w:t>
      </w:r>
      <w:proofErr w:type="gramStart"/>
      <w:r w:rsidRPr="0084096B">
        <w:rPr>
          <w:bCs/>
          <w:color w:val="000000"/>
          <w:sz w:val="21"/>
          <w:szCs w:val="21"/>
        </w:rPr>
        <w:t>ТУ</w:t>
      </w:r>
      <w:proofErr w:type="gramEnd"/>
      <w:r w:rsidRPr="0084096B">
        <w:rPr>
          <w:bCs/>
          <w:color w:val="000000"/>
          <w:sz w:val="21"/>
          <w:szCs w:val="21"/>
        </w:rPr>
        <w:t xml:space="preserve"> к которым присоединился участник закупки.</w:t>
      </w:r>
    </w:p>
    <w:p w:rsidR="0072780E" w:rsidRPr="00E15EF4" w:rsidRDefault="0072780E" w:rsidP="0072780E">
      <w:pPr>
        <w:spacing w:line="200" w:lineRule="atLeast"/>
        <w:ind w:firstLine="567"/>
        <w:jc w:val="both"/>
        <w:rPr>
          <w:bCs/>
          <w:color w:val="000000"/>
          <w:sz w:val="21"/>
          <w:szCs w:val="21"/>
        </w:rPr>
      </w:pPr>
      <w:r w:rsidRPr="00E15EF4">
        <w:rPr>
          <w:bCs/>
          <w:color w:val="000000"/>
          <w:sz w:val="21"/>
          <w:szCs w:val="21"/>
        </w:rPr>
        <w:t xml:space="preserve">Используемые при изготовлении ортопедической обуви колодки должны соответствовать ГОСТ Р 53800-2010 «Колодки обувные ортопедические. Общие технические условия» или иным ГОСТ и </w:t>
      </w:r>
      <w:proofErr w:type="gramStart"/>
      <w:r w:rsidRPr="00E15EF4">
        <w:rPr>
          <w:bCs/>
          <w:color w:val="000000"/>
          <w:sz w:val="21"/>
          <w:szCs w:val="21"/>
        </w:rPr>
        <w:t>ТУ</w:t>
      </w:r>
      <w:proofErr w:type="gramEnd"/>
      <w:r w:rsidRPr="00E15EF4">
        <w:rPr>
          <w:bCs/>
          <w:color w:val="000000"/>
          <w:sz w:val="21"/>
          <w:szCs w:val="21"/>
        </w:rPr>
        <w:t xml:space="preserve"> к которым присоединился участник закупки.</w:t>
      </w:r>
    </w:p>
    <w:p w:rsidR="0072780E" w:rsidRPr="00E15EF4" w:rsidRDefault="0072780E" w:rsidP="0072780E">
      <w:pPr>
        <w:spacing w:line="200" w:lineRule="atLeast"/>
        <w:ind w:firstLine="567"/>
        <w:jc w:val="both"/>
        <w:rPr>
          <w:bCs/>
          <w:color w:val="000000"/>
          <w:sz w:val="21"/>
          <w:szCs w:val="21"/>
        </w:rPr>
      </w:pPr>
      <w:r w:rsidRPr="00E15EF4">
        <w:rPr>
          <w:bCs/>
          <w:color w:val="000000"/>
          <w:sz w:val="21"/>
          <w:szCs w:val="21"/>
        </w:rPr>
        <w:t>В состав работ по изготовлению  и  обеспечению  инвалидов и отдельных категорий граждан из числа ветеранов (далее - Получатель) техническими средствами реабилитации - ортопедической обувью должны входить:</w:t>
      </w:r>
    </w:p>
    <w:p w:rsidR="0072780E" w:rsidRPr="00E15EF4" w:rsidRDefault="0072780E" w:rsidP="0072780E">
      <w:pPr>
        <w:spacing w:line="200" w:lineRule="atLeast"/>
        <w:ind w:firstLine="567"/>
        <w:jc w:val="both"/>
        <w:rPr>
          <w:bCs/>
          <w:color w:val="000000"/>
          <w:sz w:val="21"/>
          <w:szCs w:val="21"/>
        </w:rPr>
      </w:pPr>
      <w:r w:rsidRPr="00E15EF4">
        <w:rPr>
          <w:bCs/>
          <w:color w:val="000000"/>
          <w:sz w:val="21"/>
          <w:szCs w:val="21"/>
        </w:rPr>
        <w:t>- изготовление ортопедической обуви по индивидуальным обмерам;</w:t>
      </w:r>
    </w:p>
    <w:p w:rsidR="0072780E" w:rsidRPr="00E15EF4" w:rsidRDefault="0072780E" w:rsidP="0072780E">
      <w:pPr>
        <w:spacing w:line="200" w:lineRule="atLeast"/>
        <w:ind w:firstLine="567"/>
        <w:jc w:val="both"/>
        <w:rPr>
          <w:bCs/>
          <w:color w:val="000000"/>
          <w:sz w:val="21"/>
          <w:szCs w:val="21"/>
        </w:rPr>
      </w:pPr>
      <w:r w:rsidRPr="00E15EF4">
        <w:rPr>
          <w:bCs/>
          <w:color w:val="000000"/>
          <w:sz w:val="21"/>
          <w:szCs w:val="21"/>
        </w:rPr>
        <w:t>- примерка и подгонка ортопедической обуви (при необходимости);</w:t>
      </w:r>
    </w:p>
    <w:p w:rsidR="0072780E" w:rsidRPr="00E15EF4" w:rsidRDefault="0072780E" w:rsidP="0072780E">
      <w:pPr>
        <w:spacing w:line="200" w:lineRule="atLeast"/>
        <w:ind w:firstLine="567"/>
        <w:jc w:val="both"/>
        <w:rPr>
          <w:bCs/>
          <w:color w:val="000000"/>
          <w:sz w:val="21"/>
          <w:szCs w:val="21"/>
        </w:rPr>
      </w:pPr>
      <w:r w:rsidRPr="00E15EF4">
        <w:rPr>
          <w:bCs/>
          <w:color w:val="000000"/>
          <w:sz w:val="21"/>
          <w:szCs w:val="21"/>
        </w:rPr>
        <w:t>- обучение Получателя правилам пользованию ортопедической обувью, уходу за ней и ее хранения;</w:t>
      </w:r>
    </w:p>
    <w:p w:rsidR="0072780E" w:rsidRPr="00E15EF4" w:rsidRDefault="0072780E" w:rsidP="0072780E">
      <w:pPr>
        <w:spacing w:line="200" w:lineRule="atLeast"/>
        <w:ind w:firstLine="567"/>
        <w:jc w:val="both"/>
        <w:rPr>
          <w:bCs/>
          <w:color w:val="000000"/>
          <w:sz w:val="21"/>
          <w:szCs w:val="21"/>
        </w:rPr>
      </w:pPr>
      <w:r w:rsidRPr="00E15EF4">
        <w:rPr>
          <w:bCs/>
          <w:color w:val="000000"/>
          <w:sz w:val="21"/>
          <w:szCs w:val="21"/>
        </w:rPr>
        <w:t>- выдача ортопедической обуви Получателю;</w:t>
      </w:r>
    </w:p>
    <w:p w:rsidR="0072780E" w:rsidRPr="00E15EF4" w:rsidRDefault="0072780E" w:rsidP="0072780E">
      <w:pPr>
        <w:spacing w:line="200" w:lineRule="atLeast"/>
        <w:ind w:firstLine="567"/>
        <w:jc w:val="both"/>
        <w:rPr>
          <w:bCs/>
          <w:color w:val="000000"/>
          <w:sz w:val="21"/>
          <w:szCs w:val="21"/>
        </w:rPr>
      </w:pPr>
      <w:r w:rsidRPr="00E15EF4">
        <w:rPr>
          <w:bCs/>
          <w:color w:val="000000"/>
          <w:sz w:val="21"/>
          <w:szCs w:val="21"/>
        </w:rPr>
        <w:t>-обеспечение Получателя гарантийным талоном на выданную ортопедическую обувь и информирование об условиях проведения гарантийного обслуживания;</w:t>
      </w:r>
    </w:p>
    <w:p w:rsidR="0072780E" w:rsidRPr="00E15EF4" w:rsidRDefault="0072780E" w:rsidP="0072780E">
      <w:pPr>
        <w:spacing w:line="200" w:lineRule="atLeast"/>
        <w:ind w:firstLine="567"/>
        <w:jc w:val="both"/>
        <w:rPr>
          <w:bCs/>
          <w:color w:val="000000"/>
          <w:sz w:val="21"/>
          <w:szCs w:val="21"/>
        </w:rPr>
      </w:pPr>
      <w:r w:rsidRPr="00E15EF4">
        <w:rPr>
          <w:bCs/>
          <w:color w:val="000000"/>
          <w:sz w:val="21"/>
          <w:szCs w:val="21"/>
        </w:rPr>
        <w:t>Проведение комплекса технических и организационных мероприятий, должно быть направлено на полное или частичное восстановление опорно-двигательных функций инвалидов с помощью ортопедической обуви, имеющую специальную форму и конструкцию и изготавливаемую для инвалидов с деформациями, дефектами или функциональной недостаточностью стоп с целью компенсации утраченных функций нижних конечностей.</w:t>
      </w:r>
    </w:p>
    <w:p w:rsidR="0072780E" w:rsidRPr="00E15EF4" w:rsidRDefault="0072780E" w:rsidP="0072780E">
      <w:pPr>
        <w:spacing w:line="200" w:lineRule="atLeast"/>
        <w:ind w:firstLine="567"/>
        <w:jc w:val="both"/>
        <w:rPr>
          <w:bCs/>
          <w:color w:val="000000"/>
          <w:sz w:val="21"/>
          <w:szCs w:val="21"/>
        </w:rPr>
      </w:pPr>
      <w:r w:rsidRPr="00E15EF4">
        <w:rPr>
          <w:bCs/>
          <w:color w:val="000000"/>
          <w:sz w:val="21"/>
          <w:szCs w:val="21"/>
        </w:rPr>
        <w:t>Выполнение работ по изготовлению и обеспечению инвалидов ортопедической обувью считается  эффективно исполненным, если у инвалида частично или полностью восстановлена опорная и двигательная функции стопы, созданы условия для предупреждения развития деформации или благоприятного течения болезни.</w:t>
      </w:r>
    </w:p>
    <w:p w:rsidR="0072780E" w:rsidRPr="00E15EF4" w:rsidRDefault="0072780E" w:rsidP="0072780E">
      <w:pPr>
        <w:spacing w:line="200" w:lineRule="atLeast"/>
        <w:ind w:firstLine="567"/>
        <w:jc w:val="both"/>
        <w:rPr>
          <w:bCs/>
          <w:color w:val="000000"/>
          <w:sz w:val="21"/>
          <w:szCs w:val="21"/>
        </w:rPr>
      </w:pPr>
      <w:r w:rsidRPr="00E15EF4">
        <w:rPr>
          <w:b/>
          <w:bCs/>
          <w:color w:val="000000"/>
          <w:sz w:val="21"/>
          <w:szCs w:val="21"/>
        </w:rPr>
        <w:t>Требования к упаковке:</w:t>
      </w:r>
    </w:p>
    <w:p w:rsidR="0072780E" w:rsidRPr="00E15EF4" w:rsidRDefault="0072780E" w:rsidP="0072780E">
      <w:pPr>
        <w:spacing w:line="200" w:lineRule="atLeast"/>
        <w:ind w:firstLine="567"/>
        <w:jc w:val="both"/>
        <w:rPr>
          <w:bCs/>
          <w:color w:val="000000"/>
          <w:sz w:val="21"/>
          <w:szCs w:val="21"/>
        </w:rPr>
      </w:pPr>
      <w:r w:rsidRPr="00E15EF4">
        <w:rPr>
          <w:bCs/>
          <w:color w:val="000000"/>
          <w:sz w:val="21"/>
          <w:szCs w:val="21"/>
        </w:rPr>
        <w:t>Упаковка ортопедической обуви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</w:t>
      </w:r>
    </w:p>
    <w:p w:rsidR="0072780E" w:rsidRPr="004D1F93" w:rsidRDefault="0072780E" w:rsidP="0072780E">
      <w:pPr>
        <w:spacing w:line="200" w:lineRule="atLeast"/>
        <w:ind w:firstLine="567"/>
        <w:jc w:val="both"/>
        <w:rPr>
          <w:b/>
          <w:bCs/>
          <w:sz w:val="21"/>
          <w:szCs w:val="21"/>
        </w:rPr>
      </w:pPr>
      <w:r w:rsidRPr="004D1F93">
        <w:rPr>
          <w:b/>
          <w:bCs/>
          <w:sz w:val="21"/>
          <w:szCs w:val="21"/>
        </w:rPr>
        <w:t>Требования к гарантийным обязательствам:</w:t>
      </w:r>
    </w:p>
    <w:p w:rsidR="0072780E" w:rsidRPr="004D1F93" w:rsidRDefault="0072780E" w:rsidP="0072780E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bCs/>
          <w:sz w:val="21"/>
          <w:szCs w:val="21"/>
        </w:rPr>
      </w:pPr>
      <w:r w:rsidRPr="004D1F93">
        <w:rPr>
          <w:b/>
          <w:bCs/>
          <w:sz w:val="21"/>
          <w:szCs w:val="21"/>
        </w:rPr>
        <w:t xml:space="preserve">- к гарантии качества товара, работы, услуги: </w:t>
      </w:r>
      <w:r w:rsidRPr="004D1F93">
        <w:rPr>
          <w:bCs/>
          <w:sz w:val="21"/>
          <w:szCs w:val="21"/>
        </w:rPr>
        <w:t>установлены</w:t>
      </w:r>
    </w:p>
    <w:p w:rsidR="0072780E" w:rsidRPr="0084096B" w:rsidRDefault="0072780E" w:rsidP="0072780E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bCs/>
          <w:color w:val="000000"/>
          <w:sz w:val="21"/>
          <w:szCs w:val="21"/>
        </w:rPr>
      </w:pPr>
      <w:proofErr w:type="gramStart"/>
      <w:r w:rsidRPr="0084096B">
        <w:rPr>
          <w:bCs/>
          <w:color w:val="000000"/>
          <w:sz w:val="21"/>
          <w:szCs w:val="21"/>
        </w:rPr>
        <w:t>Обувь ортопедическая должна быть новой (не бывшей в употреблении, в ремонте, в том числе не быть восстановленной, у которой не была осуществлена замена составных частей, не были восстановлены потребительские свойства).</w:t>
      </w:r>
      <w:proofErr w:type="gramEnd"/>
    </w:p>
    <w:p w:rsidR="0072780E" w:rsidRPr="0084096B" w:rsidRDefault="0072780E" w:rsidP="0072780E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bCs/>
          <w:color w:val="000000"/>
          <w:sz w:val="21"/>
          <w:szCs w:val="21"/>
        </w:rPr>
      </w:pPr>
      <w:r w:rsidRPr="0084096B">
        <w:rPr>
          <w:bCs/>
          <w:color w:val="000000"/>
          <w:sz w:val="21"/>
          <w:szCs w:val="21"/>
        </w:rPr>
        <w:t>Обувь ортопедическая должна быть устойчива к климатическим воздействиям (колебания температур, атмосферные осадки, вода, пыль).</w:t>
      </w:r>
    </w:p>
    <w:p w:rsidR="0072780E" w:rsidRPr="0084096B" w:rsidRDefault="0072780E" w:rsidP="0072780E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bCs/>
          <w:color w:val="000000"/>
          <w:sz w:val="21"/>
          <w:szCs w:val="21"/>
        </w:rPr>
      </w:pPr>
      <w:r w:rsidRPr="0084096B">
        <w:rPr>
          <w:bCs/>
          <w:color w:val="000000"/>
          <w:sz w:val="21"/>
          <w:szCs w:val="21"/>
        </w:rPr>
        <w:t xml:space="preserve">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</w:t>
      </w:r>
      <w:r w:rsidRPr="0084096B">
        <w:rPr>
          <w:bCs/>
          <w:color w:val="000000"/>
          <w:sz w:val="21"/>
          <w:szCs w:val="21"/>
        </w:rPr>
        <w:lastRenderedPageBreak/>
        <w:t>материалы.</w:t>
      </w:r>
    </w:p>
    <w:p w:rsidR="0072780E" w:rsidRPr="0084096B" w:rsidRDefault="0072780E" w:rsidP="0072780E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bCs/>
          <w:color w:val="000000"/>
          <w:sz w:val="21"/>
          <w:szCs w:val="21"/>
        </w:rPr>
      </w:pPr>
      <w:r w:rsidRPr="0084096B">
        <w:rPr>
          <w:bCs/>
          <w:color w:val="000000"/>
          <w:sz w:val="21"/>
          <w:szCs w:val="21"/>
        </w:rPr>
        <w:t>Ортопедическая обувь должна соответствовать требованиям санитарно-эпидемиологической безопасности. Материалы, применяемые в ортопедической обуви не должны содержать ядовитых (токсичных) компонентов и должны быть разрешены к применению органами здравоохранения Российской Федерации, а также не воздействовать на цвет поверхности (пола, одежды, кожи пользователя), с которым контактируют изделия при его нормальной эксплуатации.</w:t>
      </w:r>
    </w:p>
    <w:p w:rsidR="0072780E" w:rsidRPr="0084096B" w:rsidRDefault="0072780E" w:rsidP="0072780E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bCs/>
          <w:color w:val="000000"/>
          <w:sz w:val="21"/>
          <w:szCs w:val="21"/>
        </w:rPr>
      </w:pPr>
      <w:r w:rsidRPr="0084096B">
        <w:rPr>
          <w:bCs/>
          <w:color w:val="000000"/>
          <w:sz w:val="21"/>
          <w:szCs w:val="21"/>
        </w:rPr>
        <w:t>Участник закупки должен нести гарантийные обязательства на передаваемые Изделия. Участник закупки должен гарантировать, что результат работ, выполненный в соответствие с условиями Контракта, надлежащего качества, не имеет дефектов, связанных с разработкой, материалами или качеством изготовления, либо проявляющихся в результате действия или упущения Участника закупки при нормальном использовании в обычных условиях эксплуатации.</w:t>
      </w:r>
    </w:p>
    <w:p w:rsidR="0072780E" w:rsidRPr="004D1F93" w:rsidRDefault="0072780E" w:rsidP="0072780E">
      <w:pPr>
        <w:shd w:val="clear" w:color="auto" w:fill="FFFFFF"/>
        <w:tabs>
          <w:tab w:val="left" w:pos="-142"/>
        </w:tabs>
        <w:autoSpaceDE w:val="0"/>
        <w:ind w:firstLine="567"/>
        <w:jc w:val="both"/>
        <w:rPr>
          <w:b/>
          <w:bCs/>
          <w:sz w:val="21"/>
          <w:szCs w:val="21"/>
        </w:rPr>
      </w:pPr>
      <w:r w:rsidRPr="004D1F93">
        <w:rPr>
          <w:b/>
          <w:bCs/>
          <w:sz w:val="21"/>
          <w:szCs w:val="21"/>
        </w:rPr>
        <w:t xml:space="preserve">- требования к гарантийному сроку и (или) объему предоставления гарантий их качества: </w:t>
      </w:r>
    </w:p>
    <w:p w:rsidR="0072780E" w:rsidRPr="0084096B" w:rsidRDefault="0072780E" w:rsidP="0072780E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bCs/>
          <w:color w:val="000000"/>
          <w:sz w:val="21"/>
          <w:szCs w:val="21"/>
        </w:rPr>
      </w:pPr>
      <w:r w:rsidRPr="0084096B">
        <w:rPr>
          <w:bCs/>
          <w:color w:val="000000"/>
          <w:sz w:val="21"/>
          <w:szCs w:val="21"/>
        </w:rPr>
        <w:t xml:space="preserve">Ортопедическая обувь должна иметь гарантийный срок равный указанному в таблице №1 с момента передачи его Получателю. </w:t>
      </w:r>
      <w:r>
        <w:rPr>
          <w:color w:val="000000"/>
          <w:sz w:val="21"/>
          <w:szCs w:val="21"/>
          <w:lang w:eastAsia="ar-SA"/>
        </w:rPr>
        <w:t>Должен быть выдан</w:t>
      </w:r>
      <w:r w:rsidRPr="00626841">
        <w:rPr>
          <w:color w:val="000000"/>
          <w:sz w:val="21"/>
          <w:szCs w:val="21"/>
          <w:lang w:eastAsia="ar-SA"/>
        </w:rPr>
        <w:t xml:space="preserve"> гарантийн</w:t>
      </w:r>
      <w:r>
        <w:rPr>
          <w:color w:val="000000"/>
          <w:sz w:val="21"/>
          <w:szCs w:val="21"/>
          <w:lang w:eastAsia="ar-SA"/>
        </w:rPr>
        <w:t>ый</w:t>
      </w:r>
      <w:r w:rsidRPr="00626841">
        <w:rPr>
          <w:color w:val="000000"/>
          <w:sz w:val="21"/>
          <w:szCs w:val="21"/>
          <w:lang w:eastAsia="ar-SA"/>
        </w:rPr>
        <w:t xml:space="preserve"> талон, дающ</w:t>
      </w:r>
      <w:r>
        <w:rPr>
          <w:color w:val="000000"/>
          <w:sz w:val="21"/>
          <w:szCs w:val="21"/>
          <w:lang w:eastAsia="ar-SA"/>
        </w:rPr>
        <w:t>ий</w:t>
      </w:r>
      <w:r w:rsidRPr="00626841">
        <w:rPr>
          <w:color w:val="000000"/>
          <w:sz w:val="21"/>
          <w:szCs w:val="21"/>
          <w:lang w:eastAsia="ar-SA"/>
        </w:rPr>
        <w:t xml:space="preserve"> право на бесплатный ремонт во время гарантийного срока</w:t>
      </w:r>
      <w:r w:rsidRPr="0084096B">
        <w:rPr>
          <w:bCs/>
          <w:color w:val="000000"/>
          <w:sz w:val="21"/>
          <w:szCs w:val="21"/>
        </w:rPr>
        <w:t>.</w:t>
      </w:r>
    </w:p>
    <w:p w:rsidR="0072780E" w:rsidRPr="0084096B" w:rsidRDefault="0072780E" w:rsidP="0072780E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bCs/>
          <w:color w:val="000000"/>
          <w:sz w:val="21"/>
          <w:szCs w:val="21"/>
        </w:rPr>
      </w:pPr>
      <w:r w:rsidRPr="0084096B">
        <w:rPr>
          <w:bCs/>
          <w:color w:val="000000"/>
          <w:sz w:val="21"/>
          <w:szCs w:val="21"/>
        </w:rPr>
        <w:t>Гарантийный срок не распространяется на случаи нарушения Получателем условий и требований к его эксплуатации.</w:t>
      </w:r>
    </w:p>
    <w:p w:rsidR="0072780E" w:rsidRPr="0084096B" w:rsidRDefault="0072780E" w:rsidP="0072780E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bCs/>
          <w:color w:val="000000"/>
          <w:sz w:val="21"/>
          <w:szCs w:val="21"/>
        </w:rPr>
      </w:pPr>
      <w:r w:rsidRPr="0084096B">
        <w:rPr>
          <w:bCs/>
          <w:color w:val="000000"/>
          <w:sz w:val="21"/>
          <w:szCs w:val="21"/>
        </w:rPr>
        <w:t>В течение гарантийного срока в случае обнаружения Получателем недостатка в ортопедической обуви Исполнителем должна быть обеспечена замена изделия на ту же модель либо безвозмездное устранение недостатков (гарантийный ремонт).</w:t>
      </w:r>
    </w:p>
    <w:p w:rsidR="002537C0" w:rsidRPr="00A2259D" w:rsidRDefault="0072780E" w:rsidP="00A2259D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bCs/>
          <w:color w:val="000000"/>
          <w:sz w:val="21"/>
          <w:szCs w:val="21"/>
        </w:rPr>
      </w:pPr>
      <w:r w:rsidRPr="0084096B">
        <w:rPr>
          <w:bCs/>
          <w:color w:val="000000"/>
          <w:sz w:val="21"/>
          <w:szCs w:val="21"/>
        </w:rPr>
        <w:t>При этом срок безвозмездного устранения недостатков (гарантийного ремонта) со дня обращения Получателя не должен превышать 15 рабочих дней.</w:t>
      </w:r>
    </w:p>
    <w:p w:rsidR="002537C0" w:rsidRPr="004D1F93" w:rsidRDefault="002537C0" w:rsidP="002537C0">
      <w:pPr>
        <w:widowControl/>
        <w:suppressAutoHyphens w:val="0"/>
        <w:ind w:firstLine="567"/>
        <w:jc w:val="both"/>
        <w:rPr>
          <w:rFonts w:eastAsia="Times New Roman"/>
          <w:b/>
          <w:bCs/>
          <w:color w:val="000000"/>
          <w:sz w:val="21"/>
          <w:szCs w:val="21"/>
          <w:lang w:eastAsia="ru-RU" w:bidi="ar-SA"/>
        </w:rPr>
      </w:pPr>
      <w:r w:rsidRPr="004D1F93">
        <w:rPr>
          <w:rFonts w:eastAsia="Times New Roman"/>
          <w:b/>
          <w:bCs/>
          <w:color w:val="000000"/>
          <w:sz w:val="21"/>
          <w:szCs w:val="21"/>
          <w:lang w:eastAsia="ru-RU" w:bidi="ar-SA"/>
        </w:rPr>
        <w:t xml:space="preserve">3. Количество и место доставки товара, являющегося предметом контракта, место выполнения работы или оказания услуги, </w:t>
      </w:r>
      <w:proofErr w:type="gramStart"/>
      <w:r w:rsidRPr="004D1F93">
        <w:rPr>
          <w:rFonts w:eastAsia="Times New Roman"/>
          <w:b/>
          <w:bCs/>
          <w:color w:val="000000"/>
          <w:sz w:val="21"/>
          <w:szCs w:val="21"/>
          <w:lang w:eastAsia="ru-RU" w:bidi="ar-SA"/>
        </w:rPr>
        <w:t>являющихся</w:t>
      </w:r>
      <w:proofErr w:type="gramEnd"/>
      <w:r w:rsidRPr="004D1F93">
        <w:rPr>
          <w:rFonts w:eastAsia="Times New Roman"/>
          <w:b/>
          <w:bCs/>
          <w:color w:val="000000"/>
          <w:sz w:val="21"/>
          <w:szCs w:val="21"/>
          <w:lang w:eastAsia="ru-RU" w:bidi="ar-SA"/>
        </w:rPr>
        <w:t xml:space="preserve"> предметом контракта:</w:t>
      </w:r>
    </w:p>
    <w:p w:rsidR="000E2062" w:rsidRDefault="003F1FA1" w:rsidP="000E2062">
      <w:pPr>
        <w:widowControl/>
        <w:suppressAutoHyphens w:val="0"/>
        <w:ind w:firstLine="567"/>
        <w:jc w:val="both"/>
        <w:rPr>
          <w:rFonts w:eastAsia="Times New Roman"/>
          <w:sz w:val="21"/>
          <w:szCs w:val="21"/>
          <w:lang w:eastAsia="ru-RU" w:bidi="ar-SA"/>
        </w:rPr>
      </w:pPr>
      <w:r w:rsidRPr="004D1F93">
        <w:rPr>
          <w:rFonts w:eastAsia="Times New Roman"/>
          <w:sz w:val="21"/>
          <w:szCs w:val="21"/>
          <w:lang w:eastAsia="ru-RU" w:bidi="ar-SA"/>
        </w:rPr>
        <w:t xml:space="preserve">Количество — </w:t>
      </w:r>
      <w:r w:rsidR="00A73B65">
        <w:rPr>
          <w:rFonts w:eastAsia="Times New Roman"/>
          <w:sz w:val="21"/>
          <w:szCs w:val="21"/>
          <w:lang w:eastAsia="ar-SA" w:bidi="ar-SA"/>
        </w:rPr>
        <w:t xml:space="preserve"> не</w:t>
      </w:r>
      <w:r w:rsidR="001E4D49">
        <w:rPr>
          <w:rFonts w:eastAsia="Times New Roman"/>
          <w:sz w:val="21"/>
          <w:szCs w:val="21"/>
          <w:lang w:eastAsia="ar-SA" w:bidi="ar-SA"/>
        </w:rPr>
        <w:t>возможно определить объем выполняемых работ</w:t>
      </w:r>
      <w:r w:rsidR="007D61EB" w:rsidRPr="004D1F93">
        <w:rPr>
          <w:rFonts w:eastAsia="Times New Roman"/>
          <w:sz w:val="21"/>
          <w:szCs w:val="21"/>
          <w:lang w:eastAsia="ru-RU" w:bidi="ar-SA"/>
        </w:rPr>
        <w:t>.</w:t>
      </w:r>
    </w:p>
    <w:p w:rsidR="005E349D" w:rsidRPr="005E349D" w:rsidRDefault="005E349D" w:rsidP="005E349D">
      <w:pPr>
        <w:autoSpaceDE w:val="0"/>
        <w:autoSpaceDN w:val="0"/>
        <w:adjustRightInd w:val="0"/>
        <w:ind w:firstLine="543"/>
        <w:jc w:val="both"/>
        <w:rPr>
          <w:rFonts w:eastAsiaTheme="minorHAnsi"/>
          <w:sz w:val="21"/>
          <w:szCs w:val="21"/>
          <w:lang w:eastAsia="en-US" w:bidi="ar-SA"/>
        </w:rPr>
      </w:pPr>
      <w:r w:rsidRPr="005E349D">
        <w:rPr>
          <w:rFonts w:eastAsiaTheme="minorHAnsi"/>
          <w:sz w:val="21"/>
          <w:szCs w:val="21"/>
          <w:lang w:eastAsia="en-US" w:bidi="ar-SA"/>
        </w:rPr>
        <w:t xml:space="preserve">Осуществлять выполнение работ в части снятия мерок, примерки, подгонки, других сопутствующих работ, требующих присутствия Получателя, доставку (передачу) Изделия по месту жительства Получателя (г. Брянск и Брянская область), или по согласованию с Получателем в пункте (пунктах) приема в пределах г. Брянска и Брянской области. </w:t>
      </w:r>
    </w:p>
    <w:p w:rsidR="005E349D" w:rsidRPr="005E349D" w:rsidRDefault="005E349D" w:rsidP="005E349D">
      <w:pPr>
        <w:autoSpaceDE w:val="0"/>
        <w:autoSpaceDN w:val="0"/>
        <w:adjustRightInd w:val="0"/>
        <w:ind w:firstLine="543"/>
        <w:jc w:val="both"/>
        <w:rPr>
          <w:rFonts w:eastAsiaTheme="minorHAnsi"/>
          <w:sz w:val="21"/>
          <w:szCs w:val="21"/>
          <w:lang w:eastAsia="en-US" w:bidi="ar-SA"/>
        </w:rPr>
      </w:pPr>
      <w:r w:rsidRPr="005E349D">
        <w:rPr>
          <w:rFonts w:eastAsiaTheme="minorHAnsi"/>
          <w:sz w:val="21"/>
          <w:szCs w:val="21"/>
          <w:lang w:eastAsia="en-US" w:bidi="ar-SA"/>
        </w:rPr>
        <w:t>Место выполнения работ: Российская Федерация. Место выполнения работ по изготовлению Изделия определяется исполнителем самостоятельно.</w:t>
      </w:r>
    </w:p>
    <w:p w:rsidR="001C7720" w:rsidRPr="004D1F93" w:rsidRDefault="002537C0" w:rsidP="001C7720">
      <w:pPr>
        <w:autoSpaceDE w:val="0"/>
        <w:autoSpaceDN w:val="0"/>
        <w:adjustRightInd w:val="0"/>
        <w:ind w:firstLine="543"/>
        <w:jc w:val="both"/>
        <w:rPr>
          <w:rFonts w:eastAsia="Times New Roman"/>
          <w:bCs/>
          <w:color w:val="000000"/>
          <w:sz w:val="21"/>
          <w:szCs w:val="21"/>
          <w:lang w:eastAsia="ru-RU" w:bidi="ar-SA"/>
        </w:rPr>
      </w:pPr>
      <w:r w:rsidRPr="004D1F93">
        <w:rPr>
          <w:rFonts w:eastAsia="Times New Roman"/>
          <w:b/>
          <w:bCs/>
          <w:sz w:val="21"/>
          <w:szCs w:val="21"/>
          <w:lang w:eastAsia="ru-RU" w:bidi="ar-SA"/>
        </w:rPr>
        <w:t xml:space="preserve">4. </w:t>
      </w:r>
      <w:r w:rsidRPr="004D1F93">
        <w:rPr>
          <w:rFonts w:eastAsia="Times New Roman"/>
          <w:b/>
          <w:bCs/>
          <w:sz w:val="21"/>
          <w:szCs w:val="21"/>
          <w:lang w:val="en-US" w:eastAsia="ru-RU" w:bidi="ar-SA"/>
        </w:rPr>
        <w:t>C</w:t>
      </w:r>
      <w:r w:rsidRPr="004D1F93">
        <w:rPr>
          <w:rFonts w:eastAsia="Times New Roman"/>
          <w:b/>
          <w:bCs/>
          <w:sz w:val="21"/>
          <w:szCs w:val="21"/>
          <w:lang w:eastAsia="ru-RU" w:bidi="ar-SA"/>
        </w:rPr>
        <w:t>роки поставки товара или завершения работы либо график оказания услуг:</w:t>
      </w:r>
      <w:r w:rsidR="003F1FA1" w:rsidRPr="004D1F93">
        <w:rPr>
          <w:rFonts w:eastAsia="Times New Roman"/>
          <w:sz w:val="21"/>
          <w:szCs w:val="21"/>
          <w:lang w:eastAsia="ru-RU" w:bidi="ar-SA"/>
        </w:rPr>
        <w:t xml:space="preserve"> </w:t>
      </w:r>
    </w:p>
    <w:p w:rsidR="004D1F93" w:rsidRPr="004D1F93" w:rsidRDefault="004D1F93" w:rsidP="004D1F93">
      <w:pPr>
        <w:autoSpaceDE w:val="0"/>
        <w:autoSpaceDN w:val="0"/>
        <w:adjustRightInd w:val="0"/>
        <w:ind w:firstLine="543"/>
        <w:jc w:val="both"/>
        <w:rPr>
          <w:sz w:val="21"/>
          <w:szCs w:val="21"/>
        </w:rPr>
      </w:pPr>
      <w:r w:rsidRPr="004D1F93">
        <w:rPr>
          <w:sz w:val="21"/>
          <w:szCs w:val="21"/>
        </w:rPr>
        <w:t xml:space="preserve">Срок выполнения </w:t>
      </w:r>
      <w:proofErr w:type="gramStart"/>
      <w:r w:rsidRPr="004D1F93">
        <w:rPr>
          <w:sz w:val="21"/>
          <w:szCs w:val="21"/>
        </w:rPr>
        <w:t>работ</w:t>
      </w:r>
      <w:proofErr w:type="gramEnd"/>
      <w:r w:rsidRPr="004D1F93">
        <w:rPr>
          <w:sz w:val="21"/>
          <w:szCs w:val="21"/>
        </w:rPr>
        <w:t xml:space="preserve"> по Контракту включая обеспечение Получателя Изделием: не позднее 30 (тридцати) календарных дней с момента получения направления Исполнителем от Получателя. Направления принимаются Исполнителем не позднее 20.</w:t>
      </w:r>
      <w:r w:rsidR="000924B2">
        <w:rPr>
          <w:sz w:val="21"/>
          <w:szCs w:val="21"/>
        </w:rPr>
        <w:t>07</w:t>
      </w:r>
      <w:r w:rsidRPr="004D1F93">
        <w:rPr>
          <w:sz w:val="21"/>
          <w:szCs w:val="21"/>
        </w:rPr>
        <w:t>.202</w:t>
      </w:r>
      <w:r w:rsidR="000924B2">
        <w:rPr>
          <w:sz w:val="21"/>
          <w:szCs w:val="21"/>
        </w:rPr>
        <w:t>1</w:t>
      </w:r>
      <w:r w:rsidRPr="004D1F93">
        <w:rPr>
          <w:sz w:val="21"/>
          <w:szCs w:val="21"/>
        </w:rPr>
        <w:t>. В случае приема Направлений после указанного срока, Исполнитель принимает на себя обязательства по выполнению работ в срок до 20.</w:t>
      </w:r>
      <w:r w:rsidR="000924B2">
        <w:rPr>
          <w:sz w:val="21"/>
          <w:szCs w:val="21"/>
        </w:rPr>
        <w:t>08</w:t>
      </w:r>
      <w:r w:rsidRPr="004D1F93">
        <w:rPr>
          <w:sz w:val="21"/>
          <w:szCs w:val="21"/>
        </w:rPr>
        <w:t>.202</w:t>
      </w:r>
      <w:r w:rsidR="000924B2">
        <w:rPr>
          <w:sz w:val="21"/>
          <w:szCs w:val="21"/>
        </w:rPr>
        <w:t>1</w:t>
      </w:r>
      <w:r w:rsidRPr="004D1F93">
        <w:rPr>
          <w:sz w:val="21"/>
          <w:szCs w:val="21"/>
        </w:rPr>
        <w:t>.</w:t>
      </w:r>
      <w:bookmarkStart w:id="0" w:name="_GoBack"/>
      <w:bookmarkEnd w:id="0"/>
    </w:p>
    <w:sectPr w:rsidR="004D1F93" w:rsidRPr="004D1F93" w:rsidSect="00523BF3"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C5"/>
    <w:rsid w:val="00005A5B"/>
    <w:rsid w:val="000100FF"/>
    <w:rsid w:val="000134F4"/>
    <w:rsid w:val="0001378B"/>
    <w:rsid w:val="00022004"/>
    <w:rsid w:val="00022E02"/>
    <w:rsid w:val="00023D70"/>
    <w:rsid w:val="000439F0"/>
    <w:rsid w:val="00084151"/>
    <w:rsid w:val="000924B2"/>
    <w:rsid w:val="00093D1F"/>
    <w:rsid w:val="000B7ACB"/>
    <w:rsid w:val="000C07D6"/>
    <w:rsid w:val="000E2062"/>
    <w:rsid w:val="000F128A"/>
    <w:rsid w:val="000F528C"/>
    <w:rsid w:val="001050AF"/>
    <w:rsid w:val="00105300"/>
    <w:rsid w:val="00111E14"/>
    <w:rsid w:val="00112F38"/>
    <w:rsid w:val="00117D4F"/>
    <w:rsid w:val="00121D8F"/>
    <w:rsid w:val="001337E1"/>
    <w:rsid w:val="00136277"/>
    <w:rsid w:val="00140FDF"/>
    <w:rsid w:val="001412EF"/>
    <w:rsid w:val="00145714"/>
    <w:rsid w:val="00157F11"/>
    <w:rsid w:val="001811F2"/>
    <w:rsid w:val="0019481C"/>
    <w:rsid w:val="001A4D1A"/>
    <w:rsid w:val="001B728B"/>
    <w:rsid w:val="001C7720"/>
    <w:rsid w:val="001C78E6"/>
    <w:rsid w:val="001D7D13"/>
    <w:rsid w:val="001E4D49"/>
    <w:rsid w:val="00202AFF"/>
    <w:rsid w:val="00204B84"/>
    <w:rsid w:val="0021206A"/>
    <w:rsid w:val="0022270D"/>
    <w:rsid w:val="00227AC6"/>
    <w:rsid w:val="00247513"/>
    <w:rsid w:val="002537C0"/>
    <w:rsid w:val="00253B1E"/>
    <w:rsid w:val="00266D07"/>
    <w:rsid w:val="00266E78"/>
    <w:rsid w:val="0029488C"/>
    <w:rsid w:val="002A249C"/>
    <w:rsid w:val="002B4E2A"/>
    <w:rsid w:val="002C06F1"/>
    <w:rsid w:val="002C7706"/>
    <w:rsid w:val="002E2C2F"/>
    <w:rsid w:val="002F1D52"/>
    <w:rsid w:val="00330E5C"/>
    <w:rsid w:val="0035196B"/>
    <w:rsid w:val="0035316F"/>
    <w:rsid w:val="00365E44"/>
    <w:rsid w:val="00385786"/>
    <w:rsid w:val="003B04C6"/>
    <w:rsid w:val="003D36DC"/>
    <w:rsid w:val="003E5670"/>
    <w:rsid w:val="003E77DD"/>
    <w:rsid w:val="003F1FA1"/>
    <w:rsid w:val="003F2223"/>
    <w:rsid w:val="0041477A"/>
    <w:rsid w:val="0043103D"/>
    <w:rsid w:val="00436437"/>
    <w:rsid w:val="0044445D"/>
    <w:rsid w:val="00445FDC"/>
    <w:rsid w:val="00472817"/>
    <w:rsid w:val="00475015"/>
    <w:rsid w:val="0049410C"/>
    <w:rsid w:val="00494B9E"/>
    <w:rsid w:val="004D1F93"/>
    <w:rsid w:val="004D5448"/>
    <w:rsid w:val="0050121F"/>
    <w:rsid w:val="00514E67"/>
    <w:rsid w:val="00523BF3"/>
    <w:rsid w:val="005243BD"/>
    <w:rsid w:val="00543937"/>
    <w:rsid w:val="00556652"/>
    <w:rsid w:val="005666EF"/>
    <w:rsid w:val="00573E96"/>
    <w:rsid w:val="00576237"/>
    <w:rsid w:val="00587EE2"/>
    <w:rsid w:val="005911FF"/>
    <w:rsid w:val="005A08BB"/>
    <w:rsid w:val="005B1CFC"/>
    <w:rsid w:val="005C7C26"/>
    <w:rsid w:val="005D2C56"/>
    <w:rsid w:val="005E025A"/>
    <w:rsid w:val="005E349D"/>
    <w:rsid w:val="005F00F2"/>
    <w:rsid w:val="005F075F"/>
    <w:rsid w:val="005F5B66"/>
    <w:rsid w:val="006030CF"/>
    <w:rsid w:val="0061795E"/>
    <w:rsid w:val="00620925"/>
    <w:rsid w:val="0063769B"/>
    <w:rsid w:val="006534B2"/>
    <w:rsid w:val="00660D5D"/>
    <w:rsid w:val="00662299"/>
    <w:rsid w:val="00666FE8"/>
    <w:rsid w:val="0066772D"/>
    <w:rsid w:val="00680046"/>
    <w:rsid w:val="00682377"/>
    <w:rsid w:val="006879F4"/>
    <w:rsid w:val="00694645"/>
    <w:rsid w:val="006B0A3B"/>
    <w:rsid w:val="006C5ECB"/>
    <w:rsid w:val="006C6438"/>
    <w:rsid w:val="006D4CA5"/>
    <w:rsid w:val="006E0665"/>
    <w:rsid w:val="006E6DB1"/>
    <w:rsid w:val="007211A3"/>
    <w:rsid w:val="00721920"/>
    <w:rsid w:val="0072780E"/>
    <w:rsid w:val="00733CA7"/>
    <w:rsid w:val="00757617"/>
    <w:rsid w:val="007616FC"/>
    <w:rsid w:val="00761AC1"/>
    <w:rsid w:val="0077369E"/>
    <w:rsid w:val="00784BA8"/>
    <w:rsid w:val="007871BE"/>
    <w:rsid w:val="00794A68"/>
    <w:rsid w:val="007B68A8"/>
    <w:rsid w:val="007B6A39"/>
    <w:rsid w:val="007B6EEC"/>
    <w:rsid w:val="007C5557"/>
    <w:rsid w:val="007C60D4"/>
    <w:rsid w:val="007D61EB"/>
    <w:rsid w:val="007E2F64"/>
    <w:rsid w:val="007F6431"/>
    <w:rsid w:val="0081571B"/>
    <w:rsid w:val="00822CE2"/>
    <w:rsid w:val="00831BB8"/>
    <w:rsid w:val="008357A6"/>
    <w:rsid w:val="00860307"/>
    <w:rsid w:val="0086275B"/>
    <w:rsid w:val="00862E72"/>
    <w:rsid w:val="00895302"/>
    <w:rsid w:val="008B48D8"/>
    <w:rsid w:val="008C74A2"/>
    <w:rsid w:val="008E64A9"/>
    <w:rsid w:val="008F082E"/>
    <w:rsid w:val="008F64DB"/>
    <w:rsid w:val="00900697"/>
    <w:rsid w:val="00921F3D"/>
    <w:rsid w:val="00923273"/>
    <w:rsid w:val="00936FD3"/>
    <w:rsid w:val="00945D75"/>
    <w:rsid w:val="00947671"/>
    <w:rsid w:val="0094785F"/>
    <w:rsid w:val="00950A25"/>
    <w:rsid w:val="009737F7"/>
    <w:rsid w:val="0097459E"/>
    <w:rsid w:val="009A1900"/>
    <w:rsid w:val="009D60C9"/>
    <w:rsid w:val="009F45CE"/>
    <w:rsid w:val="009F6067"/>
    <w:rsid w:val="00A072DB"/>
    <w:rsid w:val="00A127D7"/>
    <w:rsid w:val="00A21601"/>
    <w:rsid w:val="00A2259D"/>
    <w:rsid w:val="00A431E8"/>
    <w:rsid w:val="00A600E8"/>
    <w:rsid w:val="00A73B65"/>
    <w:rsid w:val="00A74AC1"/>
    <w:rsid w:val="00A7595C"/>
    <w:rsid w:val="00A833BF"/>
    <w:rsid w:val="00A95DA8"/>
    <w:rsid w:val="00AB2A02"/>
    <w:rsid w:val="00AC16B1"/>
    <w:rsid w:val="00AC2016"/>
    <w:rsid w:val="00AC396D"/>
    <w:rsid w:val="00AF46A6"/>
    <w:rsid w:val="00AF5C3B"/>
    <w:rsid w:val="00AF74BC"/>
    <w:rsid w:val="00B05006"/>
    <w:rsid w:val="00B52B99"/>
    <w:rsid w:val="00B53EB4"/>
    <w:rsid w:val="00B73238"/>
    <w:rsid w:val="00BB5AFD"/>
    <w:rsid w:val="00BB655D"/>
    <w:rsid w:val="00BC2EBD"/>
    <w:rsid w:val="00BC7313"/>
    <w:rsid w:val="00BC73F4"/>
    <w:rsid w:val="00BD1CEA"/>
    <w:rsid w:val="00BE5B93"/>
    <w:rsid w:val="00BE6337"/>
    <w:rsid w:val="00BE68E9"/>
    <w:rsid w:val="00BF1A8B"/>
    <w:rsid w:val="00C0763A"/>
    <w:rsid w:val="00C13AD9"/>
    <w:rsid w:val="00C21C66"/>
    <w:rsid w:val="00C329F4"/>
    <w:rsid w:val="00C40E47"/>
    <w:rsid w:val="00C64A55"/>
    <w:rsid w:val="00C7506A"/>
    <w:rsid w:val="00C83365"/>
    <w:rsid w:val="00C86336"/>
    <w:rsid w:val="00C963D7"/>
    <w:rsid w:val="00CA6772"/>
    <w:rsid w:val="00CB24A9"/>
    <w:rsid w:val="00CB632C"/>
    <w:rsid w:val="00CB67A4"/>
    <w:rsid w:val="00CC3794"/>
    <w:rsid w:val="00CD079F"/>
    <w:rsid w:val="00D17D17"/>
    <w:rsid w:val="00D358F5"/>
    <w:rsid w:val="00D404F9"/>
    <w:rsid w:val="00D46D14"/>
    <w:rsid w:val="00D55B07"/>
    <w:rsid w:val="00D77536"/>
    <w:rsid w:val="00D82CF8"/>
    <w:rsid w:val="00D9515D"/>
    <w:rsid w:val="00DA1AA1"/>
    <w:rsid w:val="00DA1FC7"/>
    <w:rsid w:val="00DA4A67"/>
    <w:rsid w:val="00DA5471"/>
    <w:rsid w:val="00DA7C0E"/>
    <w:rsid w:val="00DB2D70"/>
    <w:rsid w:val="00DE6EF0"/>
    <w:rsid w:val="00DF38B3"/>
    <w:rsid w:val="00DF6E71"/>
    <w:rsid w:val="00E02636"/>
    <w:rsid w:val="00E1429D"/>
    <w:rsid w:val="00E14783"/>
    <w:rsid w:val="00E24E8C"/>
    <w:rsid w:val="00E33A3F"/>
    <w:rsid w:val="00E4127F"/>
    <w:rsid w:val="00E44E03"/>
    <w:rsid w:val="00E52F49"/>
    <w:rsid w:val="00E6427F"/>
    <w:rsid w:val="00E73B33"/>
    <w:rsid w:val="00E82297"/>
    <w:rsid w:val="00EA2C1B"/>
    <w:rsid w:val="00EA3D04"/>
    <w:rsid w:val="00EB14C5"/>
    <w:rsid w:val="00EB47AD"/>
    <w:rsid w:val="00ED3435"/>
    <w:rsid w:val="00F0336B"/>
    <w:rsid w:val="00F104CE"/>
    <w:rsid w:val="00F11C6A"/>
    <w:rsid w:val="00F20B8D"/>
    <w:rsid w:val="00F40A4E"/>
    <w:rsid w:val="00F574C2"/>
    <w:rsid w:val="00F6222F"/>
    <w:rsid w:val="00F63D80"/>
    <w:rsid w:val="00F65336"/>
    <w:rsid w:val="00F67582"/>
    <w:rsid w:val="00F94701"/>
    <w:rsid w:val="00F94904"/>
    <w:rsid w:val="00F9622E"/>
    <w:rsid w:val="00FD17F8"/>
    <w:rsid w:val="00FD18F8"/>
    <w:rsid w:val="00FE1045"/>
    <w:rsid w:val="00FE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C5"/>
    <w:pPr>
      <w:widowControl w:val="0"/>
      <w:suppressAutoHyphens/>
      <w:spacing w:after="0" w:line="240" w:lineRule="auto"/>
      <w:ind w:firstLine="720"/>
    </w:pPr>
    <w:rPr>
      <w:rFonts w:ascii="Times New Roman" w:eastAsia="Arial Unicode MS" w:hAnsi="Times New Roman" w:cs="Times New Roman"/>
      <w:sz w:val="20"/>
      <w:szCs w:val="20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D46D14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273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EB14C5"/>
    <w:pPr>
      <w:autoSpaceDN w:val="0"/>
      <w:spacing w:after="120"/>
      <w:ind w:firstLine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semiHidden/>
    <w:rsid w:val="00923273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CB24A9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CB24A9"/>
    <w:rPr>
      <w:rFonts w:ascii="Tahoma" w:eastAsia="Arial Unicode MS" w:hAnsi="Tahoma" w:cs="Mangal"/>
      <w:sz w:val="16"/>
      <w:szCs w:val="14"/>
      <w:lang w:eastAsia="hi-IN" w:bidi="hi-IN"/>
    </w:rPr>
  </w:style>
  <w:style w:type="character" w:styleId="a5">
    <w:name w:val="Hyperlink"/>
    <w:basedOn w:val="a0"/>
    <w:uiPriority w:val="99"/>
    <w:unhideWhenUsed/>
    <w:rsid w:val="0086275B"/>
    <w:rPr>
      <w:color w:val="0000FF"/>
      <w:u w:val="single"/>
    </w:rPr>
  </w:style>
  <w:style w:type="paragraph" w:styleId="a6">
    <w:name w:val="Body Text"/>
    <w:basedOn w:val="a"/>
    <w:link w:val="a7"/>
    <w:rsid w:val="00E02636"/>
    <w:pPr>
      <w:widowControl/>
      <w:ind w:firstLine="0"/>
      <w:jc w:val="center"/>
    </w:pPr>
    <w:rPr>
      <w:rFonts w:eastAsia="Times New Roman"/>
      <w:b/>
      <w:sz w:val="28"/>
      <w:lang w:eastAsia="ar-SA" w:bidi="ar-SA"/>
    </w:rPr>
  </w:style>
  <w:style w:type="character" w:customStyle="1" w:styleId="a7">
    <w:name w:val="Основной текст Знак"/>
    <w:basedOn w:val="a0"/>
    <w:link w:val="a6"/>
    <w:rsid w:val="00E0263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E02636"/>
    <w:pPr>
      <w:widowControl/>
      <w:suppressAutoHyphens w:val="0"/>
      <w:spacing w:after="120" w:line="259" w:lineRule="auto"/>
      <w:ind w:left="283" w:firstLine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02636"/>
  </w:style>
  <w:style w:type="character" w:customStyle="1" w:styleId="label">
    <w:name w:val="label"/>
    <w:basedOn w:val="a0"/>
    <w:rsid w:val="00D46D14"/>
  </w:style>
  <w:style w:type="character" w:customStyle="1" w:styleId="10">
    <w:name w:val="Заголовок 1 Знак"/>
    <w:basedOn w:val="a0"/>
    <w:link w:val="1"/>
    <w:uiPriority w:val="9"/>
    <w:rsid w:val="00D46D14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hi-IN" w:bidi="hi-IN"/>
    </w:rPr>
  </w:style>
  <w:style w:type="table" w:customStyle="1" w:styleId="12">
    <w:name w:val="Сетка таблицы12"/>
    <w:basedOn w:val="a1"/>
    <w:next w:val="aa"/>
    <w:uiPriority w:val="39"/>
    <w:rsid w:val="00523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a0"/>
    <w:rsid w:val="00523BF3"/>
  </w:style>
  <w:style w:type="table" w:styleId="aa">
    <w:name w:val="Table Grid"/>
    <w:basedOn w:val="a1"/>
    <w:uiPriority w:val="59"/>
    <w:rsid w:val="00523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C5"/>
    <w:pPr>
      <w:widowControl w:val="0"/>
      <w:suppressAutoHyphens/>
      <w:spacing w:after="0" w:line="240" w:lineRule="auto"/>
      <w:ind w:firstLine="720"/>
    </w:pPr>
    <w:rPr>
      <w:rFonts w:ascii="Times New Roman" w:eastAsia="Arial Unicode MS" w:hAnsi="Times New Roman" w:cs="Times New Roman"/>
      <w:sz w:val="20"/>
      <w:szCs w:val="20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D46D14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273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EB14C5"/>
    <w:pPr>
      <w:autoSpaceDN w:val="0"/>
      <w:spacing w:after="120"/>
      <w:ind w:firstLine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semiHidden/>
    <w:rsid w:val="00923273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CB24A9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CB24A9"/>
    <w:rPr>
      <w:rFonts w:ascii="Tahoma" w:eastAsia="Arial Unicode MS" w:hAnsi="Tahoma" w:cs="Mangal"/>
      <w:sz w:val="16"/>
      <w:szCs w:val="14"/>
      <w:lang w:eastAsia="hi-IN" w:bidi="hi-IN"/>
    </w:rPr>
  </w:style>
  <w:style w:type="character" w:styleId="a5">
    <w:name w:val="Hyperlink"/>
    <w:basedOn w:val="a0"/>
    <w:uiPriority w:val="99"/>
    <w:unhideWhenUsed/>
    <w:rsid w:val="0086275B"/>
    <w:rPr>
      <w:color w:val="0000FF"/>
      <w:u w:val="single"/>
    </w:rPr>
  </w:style>
  <w:style w:type="paragraph" w:styleId="a6">
    <w:name w:val="Body Text"/>
    <w:basedOn w:val="a"/>
    <w:link w:val="a7"/>
    <w:rsid w:val="00E02636"/>
    <w:pPr>
      <w:widowControl/>
      <w:ind w:firstLine="0"/>
      <w:jc w:val="center"/>
    </w:pPr>
    <w:rPr>
      <w:rFonts w:eastAsia="Times New Roman"/>
      <w:b/>
      <w:sz w:val="28"/>
      <w:lang w:eastAsia="ar-SA" w:bidi="ar-SA"/>
    </w:rPr>
  </w:style>
  <w:style w:type="character" w:customStyle="1" w:styleId="a7">
    <w:name w:val="Основной текст Знак"/>
    <w:basedOn w:val="a0"/>
    <w:link w:val="a6"/>
    <w:rsid w:val="00E0263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E02636"/>
    <w:pPr>
      <w:widowControl/>
      <w:suppressAutoHyphens w:val="0"/>
      <w:spacing w:after="120" w:line="259" w:lineRule="auto"/>
      <w:ind w:left="283" w:firstLine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02636"/>
  </w:style>
  <w:style w:type="character" w:customStyle="1" w:styleId="label">
    <w:name w:val="label"/>
    <w:basedOn w:val="a0"/>
    <w:rsid w:val="00D46D14"/>
  </w:style>
  <w:style w:type="character" w:customStyle="1" w:styleId="10">
    <w:name w:val="Заголовок 1 Знак"/>
    <w:basedOn w:val="a0"/>
    <w:link w:val="1"/>
    <w:uiPriority w:val="9"/>
    <w:rsid w:val="00D46D14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hi-IN" w:bidi="hi-IN"/>
    </w:rPr>
  </w:style>
  <w:style w:type="table" w:customStyle="1" w:styleId="12">
    <w:name w:val="Сетка таблицы12"/>
    <w:basedOn w:val="a1"/>
    <w:next w:val="aa"/>
    <w:uiPriority w:val="39"/>
    <w:rsid w:val="00523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a0"/>
    <w:rsid w:val="00523BF3"/>
  </w:style>
  <w:style w:type="table" w:styleId="aa">
    <w:name w:val="Table Grid"/>
    <w:basedOn w:val="a1"/>
    <w:uiPriority w:val="59"/>
    <w:rsid w:val="00523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CA1C0-2EDF-4F6B-A574-9FC10084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1329</TotalTime>
  <Pages>4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Андрейчук Г.В.</dc:creator>
  <cp:lastModifiedBy>Сафонова Елена Михайловна</cp:lastModifiedBy>
  <cp:revision>259</cp:revision>
  <cp:lastPrinted>2020-10-27T06:41:00Z</cp:lastPrinted>
  <dcterms:created xsi:type="dcterms:W3CDTF">2018-11-07T14:15:00Z</dcterms:created>
  <dcterms:modified xsi:type="dcterms:W3CDTF">2020-11-18T12:48:00Z</dcterms:modified>
</cp:coreProperties>
</file>