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06" w:rsidRPr="00110606" w:rsidRDefault="00110606" w:rsidP="00110606">
      <w:pPr>
        <w:autoSpaceDE w:val="0"/>
        <w:autoSpaceDN w:val="0"/>
        <w:adjustRightInd w:val="0"/>
        <w:ind w:firstLine="176"/>
        <w:jc w:val="both"/>
        <w:rPr>
          <w:b/>
          <w:sz w:val="22"/>
          <w:szCs w:val="22"/>
        </w:rPr>
      </w:pPr>
      <w:r w:rsidRPr="00110606">
        <w:rPr>
          <w:b/>
          <w:sz w:val="22"/>
          <w:szCs w:val="22"/>
        </w:rPr>
        <w:t>К участникам закупки устанавливаются следующие единые требования:</w:t>
      </w:r>
    </w:p>
    <w:p w:rsidR="00110606" w:rsidRPr="00E42014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>1)</w:t>
      </w:r>
      <w:r>
        <w:rPr>
          <w:sz w:val="22"/>
          <w:szCs w:val="22"/>
        </w:rPr>
        <w:t> </w:t>
      </w:r>
      <w:r w:rsidRPr="00E42014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42014">
        <w:rPr>
          <w:sz w:val="22"/>
          <w:szCs w:val="22"/>
        </w:rPr>
        <w:t>являющихся</w:t>
      </w:r>
      <w:proofErr w:type="gramEnd"/>
      <w:r w:rsidRPr="00E42014">
        <w:rPr>
          <w:sz w:val="22"/>
          <w:szCs w:val="22"/>
        </w:rPr>
        <w:t xml:space="preserve"> объектом закупки – не установлено;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 xml:space="preserve">2) </w:t>
      </w:r>
      <w:proofErr w:type="spellStart"/>
      <w:r w:rsidRPr="00C16558">
        <w:rPr>
          <w:sz w:val="22"/>
          <w:szCs w:val="22"/>
        </w:rPr>
        <w:t>непроведение</w:t>
      </w:r>
      <w:proofErr w:type="spellEnd"/>
      <w:r w:rsidRPr="00C16558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 xml:space="preserve">3) </w:t>
      </w:r>
      <w:proofErr w:type="spellStart"/>
      <w:r w:rsidRPr="00C16558">
        <w:rPr>
          <w:sz w:val="22"/>
          <w:szCs w:val="22"/>
        </w:rPr>
        <w:t>неприостановление</w:t>
      </w:r>
      <w:proofErr w:type="spellEnd"/>
      <w:r w:rsidRPr="00C16558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6558">
        <w:rPr>
          <w:sz w:val="22"/>
          <w:szCs w:val="22"/>
        </w:rPr>
        <w:t xml:space="preserve"> обязанности </w:t>
      </w:r>
      <w:proofErr w:type="gramStart"/>
      <w:r w:rsidRPr="00C16558">
        <w:rPr>
          <w:sz w:val="22"/>
          <w:szCs w:val="22"/>
        </w:rPr>
        <w:t>заявителя</w:t>
      </w:r>
      <w:proofErr w:type="gramEnd"/>
      <w:r w:rsidRPr="00C16558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6558">
        <w:rPr>
          <w:sz w:val="22"/>
          <w:szCs w:val="22"/>
        </w:rPr>
        <w:t>указанных</w:t>
      </w:r>
      <w:proofErr w:type="gramEnd"/>
      <w:r w:rsidRPr="00C16558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16558">
        <w:rPr>
          <w:sz w:val="22"/>
          <w:szCs w:val="22"/>
        </w:rPr>
        <w:t xml:space="preserve"> </w:t>
      </w:r>
      <w:proofErr w:type="gramStart"/>
      <w:r w:rsidRPr="00C16558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16558">
        <w:rPr>
          <w:sz w:val="22"/>
          <w:szCs w:val="22"/>
        </w:rPr>
        <w:t xml:space="preserve"> </w:t>
      </w:r>
      <w:proofErr w:type="gramStart"/>
      <w:r w:rsidRPr="00C16558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16558">
        <w:rPr>
          <w:sz w:val="22"/>
          <w:szCs w:val="22"/>
        </w:rPr>
        <w:t>неполнородными</w:t>
      </w:r>
      <w:proofErr w:type="spellEnd"/>
      <w:r w:rsidRPr="00C16558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16558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>7) участник закупки не является офшорной компанией;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lastRenderedPageBreak/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A608E" w:rsidRDefault="00110606" w:rsidP="00110606">
      <w:pPr>
        <w:jc w:val="both"/>
      </w:pPr>
      <w:r w:rsidRPr="00C16558">
        <w:rPr>
          <w:sz w:val="22"/>
          <w:szCs w:val="22"/>
        </w:rPr>
        <w:t xml:space="preserve">      Заказчиком установлено требование об отсутствии в предусмотренном Законом </w:t>
      </w:r>
      <w:r>
        <w:rPr>
          <w:sz w:val="22"/>
          <w:szCs w:val="22"/>
        </w:rPr>
        <w:t xml:space="preserve">от 05.04.2020 № 44-ФЗ </w:t>
      </w:r>
      <w:bookmarkStart w:id="0" w:name="_GoBack"/>
      <w:bookmarkEnd w:id="0"/>
      <w:r w:rsidRPr="00C16558">
        <w:rPr>
          <w:sz w:val="22"/>
          <w:szCs w:val="22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A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17"/>
    <w:rsid w:val="00110606"/>
    <w:rsid w:val="00E05517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2020-11-02T11:18:00Z</dcterms:created>
  <dcterms:modified xsi:type="dcterms:W3CDTF">2020-11-02T11:21:00Z</dcterms:modified>
</cp:coreProperties>
</file>